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CE" w:rsidRDefault="00CA1ACE">
      <w:pPr>
        <w:rPr>
          <w:rFonts w:ascii="Times New Roman" w:hAnsi="Times New Roman" w:cs="Times New Roman"/>
          <w:sz w:val="24"/>
          <w:szCs w:val="24"/>
        </w:rPr>
      </w:pPr>
      <w:r w:rsidRPr="00CA1ACE">
        <w:rPr>
          <w:rFonts w:ascii="Times New Roman" w:hAnsi="Times New Roman" w:cs="Times New Roman"/>
          <w:sz w:val="24"/>
          <w:szCs w:val="24"/>
        </w:rPr>
        <w:t xml:space="preserve">OR.272.002.2015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1A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1ACE">
        <w:rPr>
          <w:rFonts w:ascii="Times New Roman" w:hAnsi="Times New Roman" w:cs="Times New Roman"/>
          <w:sz w:val="24"/>
          <w:szCs w:val="24"/>
        </w:rPr>
        <w:t xml:space="preserve">Krosno Odrzańskie </w:t>
      </w:r>
      <w:r w:rsidR="00F3784F">
        <w:rPr>
          <w:rFonts w:ascii="Times New Roman" w:hAnsi="Times New Roman" w:cs="Times New Roman"/>
          <w:sz w:val="24"/>
          <w:szCs w:val="24"/>
        </w:rPr>
        <w:t xml:space="preserve"> </w:t>
      </w:r>
      <w:r w:rsidRPr="00CA1ACE">
        <w:rPr>
          <w:rFonts w:ascii="Times New Roman" w:hAnsi="Times New Roman" w:cs="Times New Roman"/>
          <w:sz w:val="24"/>
          <w:szCs w:val="24"/>
        </w:rPr>
        <w:t>0</w:t>
      </w:r>
      <w:r w:rsidR="00FA07AA">
        <w:rPr>
          <w:rFonts w:ascii="Times New Roman" w:hAnsi="Times New Roman" w:cs="Times New Roman"/>
          <w:sz w:val="24"/>
          <w:szCs w:val="24"/>
        </w:rPr>
        <w:t>7</w:t>
      </w:r>
      <w:r w:rsidRPr="00CA1ACE">
        <w:rPr>
          <w:rFonts w:ascii="Times New Roman" w:hAnsi="Times New Roman" w:cs="Times New Roman"/>
          <w:sz w:val="24"/>
          <w:szCs w:val="24"/>
        </w:rPr>
        <w:t xml:space="preserve">.07.2015 r. </w:t>
      </w:r>
    </w:p>
    <w:p w:rsidR="005A56EF" w:rsidRDefault="005A56EF" w:rsidP="00CA1ACE">
      <w:pPr>
        <w:spacing w:after="0" w:line="240" w:lineRule="auto"/>
        <w:ind w:left="4956" w:firstLine="709"/>
        <w:rPr>
          <w:rFonts w:ascii="Times New Roman" w:hAnsi="Times New Roman" w:cs="Times New Roman"/>
          <w:b/>
          <w:sz w:val="24"/>
          <w:szCs w:val="24"/>
        </w:rPr>
      </w:pPr>
    </w:p>
    <w:p w:rsidR="00CA1ACE" w:rsidRPr="00CA1ACE" w:rsidRDefault="00CA1ACE" w:rsidP="00CA1ACE">
      <w:pPr>
        <w:spacing w:after="0" w:line="240" w:lineRule="auto"/>
        <w:ind w:left="4956" w:firstLine="709"/>
        <w:rPr>
          <w:rFonts w:ascii="Times New Roman" w:hAnsi="Times New Roman" w:cs="Times New Roman"/>
          <w:b/>
          <w:sz w:val="24"/>
          <w:szCs w:val="24"/>
        </w:rPr>
      </w:pPr>
      <w:r w:rsidRPr="00CA1ACE">
        <w:rPr>
          <w:rFonts w:ascii="Times New Roman" w:hAnsi="Times New Roman" w:cs="Times New Roman"/>
          <w:b/>
          <w:sz w:val="24"/>
          <w:szCs w:val="24"/>
        </w:rPr>
        <w:t xml:space="preserve">Wszyscy wykonawcy, </w:t>
      </w:r>
    </w:p>
    <w:p w:rsidR="00CA1ACE" w:rsidRPr="00CA1ACE" w:rsidRDefault="00CA1ACE" w:rsidP="00243C2C">
      <w:pPr>
        <w:spacing w:after="0" w:line="240" w:lineRule="auto"/>
        <w:ind w:left="4956" w:firstLine="709"/>
        <w:rPr>
          <w:rFonts w:ascii="Times New Roman" w:hAnsi="Times New Roman" w:cs="Times New Roman"/>
          <w:b/>
          <w:sz w:val="24"/>
          <w:szCs w:val="24"/>
        </w:rPr>
      </w:pPr>
      <w:r w:rsidRPr="00CA1ACE">
        <w:rPr>
          <w:rFonts w:ascii="Times New Roman" w:hAnsi="Times New Roman" w:cs="Times New Roman"/>
          <w:b/>
          <w:sz w:val="24"/>
          <w:szCs w:val="24"/>
        </w:rPr>
        <w:t>którzy pobrali SIWZ</w:t>
      </w:r>
    </w:p>
    <w:p w:rsidR="00243C2C" w:rsidRDefault="00243C2C" w:rsidP="00243C2C">
      <w:pPr>
        <w:jc w:val="center"/>
        <w:rPr>
          <w:rFonts w:ascii="Times New Roman" w:hAnsi="Times New Roman" w:cs="Times New Roman"/>
          <w:b/>
          <w:sz w:val="24"/>
          <w:szCs w:val="24"/>
        </w:rPr>
      </w:pPr>
    </w:p>
    <w:p w:rsidR="00A618AE" w:rsidRPr="00927892" w:rsidRDefault="00CA1ACE" w:rsidP="00927892">
      <w:pPr>
        <w:jc w:val="center"/>
        <w:rPr>
          <w:rFonts w:ascii="Times New Roman" w:hAnsi="Times New Roman" w:cs="Times New Roman"/>
          <w:b/>
          <w:sz w:val="24"/>
          <w:szCs w:val="24"/>
        </w:rPr>
      </w:pPr>
      <w:r w:rsidRPr="00CA1ACE">
        <w:rPr>
          <w:rFonts w:ascii="Times New Roman" w:hAnsi="Times New Roman" w:cs="Times New Roman"/>
          <w:b/>
          <w:sz w:val="24"/>
          <w:szCs w:val="24"/>
        </w:rPr>
        <w:t>Zmiana</w:t>
      </w:r>
      <w:r>
        <w:rPr>
          <w:rFonts w:ascii="Times New Roman" w:hAnsi="Times New Roman" w:cs="Times New Roman"/>
          <w:b/>
          <w:sz w:val="24"/>
          <w:szCs w:val="24"/>
        </w:rPr>
        <w:t xml:space="preserve"> treści SIWZ - 1</w:t>
      </w:r>
    </w:p>
    <w:p w:rsidR="00CA1ACE" w:rsidRPr="00243C2C" w:rsidRDefault="005D3529" w:rsidP="005D3529">
      <w:pPr>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00CA1ACE" w:rsidRPr="00CA1ACE">
        <w:rPr>
          <w:rFonts w:ascii="Times New Roman" w:hAnsi="Times New Roman" w:cs="Times New Roman"/>
          <w:sz w:val="24"/>
          <w:szCs w:val="24"/>
        </w:rPr>
        <w:t xml:space="preserve">Na podstawie art. 38 ust. 4 ustawy z dnia 29 stycznia 2004 r. Prawo Zamówień Publicznych </w:t>
      </w:r>
      <w:r w:rsidR="00CA1ACE">
        <w:rPr>
          <w:rFonts w:ascii="Times New Roman" w:hAnsi="Times New Roman" w:cs="Times New Roman"/>
          <w:sz w:val="24"/>
          <w:szCs w:val="24"/>
        </w:rPr>
        <w:t>(Dz. U. z 2013 r., poz. 907</w:t>
      </w:r>
      <w:r w:rsidR="00CA1ACE" w:rsidRPr="00CA1ACE">
        <w:rPr>
          <w:rFonts w:ascii="Times New Roman" w:hAnsi="Times New Roman" w:cs="Times New Roman"/>
          <w:sz w:val="24"/>
          <w:szCs w:val="24"/>
        </w:rPr>
        <w:t xml:space="preserve"> ze zm.)  Zamawiający dokonuje zmiany treści SIWZ w postępowaniu o udzielenie zamówienia pn.: </w:t>
      </w:r>
      <w:r w:rsidR="000B7F0E" w:rsidRPr="000B7F0E">
        <w:rPr>
          <w:rFonts w:ascii="Times New Roman" w:hAnsi="Times New Roman" w:cs="Times New Roman"/>
          <w:b/>
          <w:i/>
          <w:sz w:val="24"/>
          <w:szCs w:val="24"/>
        </w:rPr>
        <w:t>„</w:t>
      </w:r>
      <w:r w:rsidR="000B7F0E" w:rsidRPr="000B7F0E">
        <w:rPr>
          <w:rFonts w:ascii="Times New Roman" w:hAnsi="Times New Roman" w:cs="Times New Roman"/>
          <w:b/>
          <w:sz w:val="24"/>
          <w:szCs w:val="24"/>
        </w:rPr>
        <w:t>Opracowanie dokume</w:t>
      </w:r>
      <w:r w:rsidR="000B7F0E">
        <w:rPr>
          <w:rFonts w:ascii="Times New Roman" w:hAnsi="Times New Roman" w:cs="Times New Roman"/>
          <w:b/>
          <w:sz w:val="24"/>
          <w:szCs w:val="24"/>
        </w:rPr>
        <w:t>ntacji projektowo-kosztorysowej  z  wymaganymi </w:t>
      </w:r>
      <w:r>
        <w:rPr>
          <w:rFonts w:ascii="Times New Roman" w:hAnsi="Times New Roman" w:cs="Times New Roman"/>
          <w:b/>
          <w:sz w:val="24"/>
          <w:szCs w:val="24"/>
        </w:rPr>
        <w:t xml:space="preserve"> </w:t>
      </w:r>
      <w:r w:rsidR="000B7F0E">
        <w:rPr>
          <w:rFonts w:ascii="Times New Roman" w:hAnsi="Times New Roman" w:cs="Times New Roman"/>
          <w:b/>
          <w:sz w:val="24"/>
          <w:szCs w:val="24"/>
        </w:rPr>
        <w:t>w  tym  </w:t>
      </w:r>
      <w:r w:rsidR="000B7F0E" w:rsidRPr="000B7F0E">
        <w:rPr>
          <w:rFonts w:ascii="Times New Roman" w:hAnsi="Times New Roman" w:cs="Times New Roman"/>
          <w:b/>
          <w:sz w:val="24"/>
          <w:szCs w:val="24"/>
        </w:rPr>
        <w:t>zakresie </w:t>
      </w:r>
      <w:r w:rsidR="000B7F0E">
        <w:rPr>
          <w:rFonts w:ascii="Times New Roman" w:hAnsi="Times New Roman" w:cs="Times New Roman"/>
          <w:b/>
          <w:sz w:val="24"/>
          <w:szCs w:val="24"/>
        </w:rPr>
        <w:t> </w:t>
      </w:r>
      <w:r w:rsidR="000B7F0E" w:rsidRPr="000B7F0E">
        <w:rPr>
          <w:rFonts w:ascii="Times New Roman" w:hAnsi="Times New Roman" w:cs="Times New Roman"/>
          <w:b/>
          <w:sz w:val="24"/>
          <w:szCs w:val="24"/>
        </w:rPr>
        <w:t>prawem </w:t>
      </w:r>
      <w:r w:rsidR="000B7F0E">
        <w:rPr>
          <w:rFonts w:ascii="Times New Roman" w:hAnsi="Times New Roman" w:cs="Times New Roman"/>
          <w:b/>
          <w:sz w:val="24"/>
          <w:szCs w:val="24"/>
        </w:rPr>
        <w:t> </w:t>
      </w:r>
      <w:r w:rsidR="000B7F0E" w:rsidRPr="000B7F0E">
        <w:rPr>
          <w:rFonts w:ascii="Times New Roman" w:hAnsi="Times New Roman" w:cs="Times New Roman"/>
          <w:b/>
          <w:sz w:val="24"/>
          <w:szCs w:val="24"/>
        </w:rPr>
        <w:t>uzgodnieniami, </w:t>
      </w:r>
      <w:r w:rsidR="000B7F0E">
        <w:rPr>
          <w:rFonts w:ascii="Times New Roman" w:hAnsi="Times New Roman" w:cs="Times New Roman"/>
          <w:b/>
          <w:sz w:val="24"/>
          <w:szCs w:val="24"/>
        </w:rPr>
        <w:t> </w:t>
      </w:r>
      <w:r w:rsidR="000B7F0E" w:rsidRPr="000B7F0E">
        <w:rPr>
          <w:rFonts w:ascii="Times New Roman" w:hAnsi="Times New Roman" w:cs="Times New Roman"/>
          <w:b/>
          <w:sz w:val="24"/>
          <w:szCs w:val="24"/>
        </w:rPr>
        <w:t>zezwoleniami </w:t>
      </w:r>
      <w:r>
        <w:rPr>
          <w:rFonts w:ascii="Times New Roman" w:hAnsi="Times New Roman" w:cs="Times New Roman"/>
          <w:b/>
          <w:sz w:val="24"/>
          <w:szCs w:val="24"/>
        </w:rPr>
        <w:t xml:space="preserve">    </w:t>
      </w:r>
      <w:r w:rsidR="000B7F0E" w:rsidRPr="000B7F0E">
        <w:rPr>
          <w:rFonts w:ascii="Times New Roman" w:hAnsi="Times New Roman" w:cs="Times New Roman"/>
          <w:b/>
          <w:sz w:val="24"/>
          <w:szCs w:val="24"/>
        </w:rPr>
        <w:t>i </w:t>
      </w:r>
      <w:r>
        <w:rPr>
          <w:rFonts w:ascii="Times New Roman" w:hAnsi="Times New Roman" w:cs="Times New Roman"/>
          <w:b/>
          <w:sz w:val="24"/>
          <w:szCs w:val="24"/>
        </w:rPr>
        <w:t xml:space="preserve">  </w:t>
      </w:r>
      <w:r w:rsidR="000B7F0E" w:rsidRPr="000B7F0E">
        <w:rPr>
          <w:rFonts w:ascii="Times New Roman" w:hAnsi="Times New Roman" w:cs="Times New Roman"/>
          <w:b/>
          <w:sz w:val="24"/>
          <w:szCs w:val="24"/>
        </w:rPr>
        <w:t>opiniami w ramach zadania pn.: Przebudowa budynku powojskowego na potrzeby Zespołu Szkół Specjalnych</w:t>
      </w:r>
      <w:r w:rsidR="000B7F0E">
        <w:rPr>
          <w:rFonts w:ascii="Times New Roman" w:hAnsi="Times New Roman" w:cs="Times New Roman"/>
          <w:b/>
          <w:sz w:val="24"/>
          <w:szCs w:val="24"/>
        </w:rPr>
        <w:t xml:space="preserve"> </w:t>
      </w:r>
      <w:r w:rsidR="000B7F0E" w:rsidRPr="000B7F0E">
        <w:rPr>
          <w:rFonts w:ascii="Times New Roman" w:hAnsi="Times New Roman" w:cs="Times New Roman"/>
          <w:b/>
          <w:sz w:val="24"/>
          <w:szCs w:val="24"/>
        </w:rPr>
        <w:t> w</w:t>
      </w:r>
      <w:r w:rsidR="00E0169B">
        <w:rPr>
          <w:rFonts w:ascii="Times New Roman" w:hAnsi="Times New Roman" w:cs="Times New Roman"/>
          <w:b/>
          <w:sz w:val="24"/>
          <w:szCs w:val="24"/>
        </w:rPr>
        <w:t xml:space="preserve"> </w:t>
      </w:r>
      <w:r w:rsidR="000B7F0E" w:rsidRPr="000B7F0E">
        <w:rPr>
          <w:rFonts w:ascii="Times New Roman" w:hAnsi="Times New Roman" w:cs="Times New Roman"/>
          <w:b/>
          <w:sz w:val="24"/>
          <w:szCs w:val="24"/>
        </w:rPr>
        <w:t> Krośnie </w:t>
      </w:r>
      <w:r w:rsidR="000B7F0E">
        <w:rPr>
          <w:rFonts w:ascii="Times New Roman" w:hAnsi="Times New Roman" w:cs="Times New Roman"/>
          <w:b/>
          <w:sz w:val="24"/>
          <w:szCs w:val="24"/>
        </w:rPr>
        <w:t xml:space="preserve"> </w:t>
      </w:r>
      <w:r w:rsidR="000B7F0E" w:rsidRPr="000B7F0E">
        <w:rPr>
          <w:rFonts w:ascii="Times New Roman" w:hAnsi="Times New Roman" w:cs="Times New Roman"/>
          <w:b/>
          <w:sz w:val="24"/>
          <w:szCs w:val="24"/>
        </w:rPr>
        <w:t>Odrzańskim </w:t>
      </w:r>
      <w:r w:rsidR="000B7F0E">
        <w:rPr>
          <w:rFonts w:ascii="Times New Roman" w:hAnsi="Times New Roman" w:cs="Times New Roman"/>
          <w:b/>
          <w:sz w:val="24"/>
          <w:szCs w:val="24"/>
        </w:rPr>
        <w:t xml:space="preserve"> </w:t>
      </w:r>
      <w:r w:rsidR="000B7F0E" w:rsidRPr="000B7F0E">
        <w:rPr>
          <w:rFonts w:ascii="Times New Roman" w:hAnsi="Times New Roman" w:cs="Times New Roman"/>
          <w:b/>
          <w:sz w:val="24"/>
          <w:szCs w:val="24"/>
        </w:rPr>
        <w:t>przy </w:t>
      </w:r>
      <w:r w:rsidR="000B7F0E">
        <w:rPr>
          <w:rFonts w:ascii="Times New Roman" w:hAnsi="Times New Roman" w:cs="Times New Roman"/>
          <w:b/>
          <w:sz w:val="24"/>
          <w:szCs w:val="24"/>
        </w:rPr>
        <w:t xml:space="preserve"> </w:t>
      </w:r>
      <w:r w:rsidR="000B7F0E" w:rsidRPr="000B7F0E">
        <w:rPr>
          <w:rFonts w:ascii="Times New Roman" w:hAnsi="Times New Roman" w:cs="Times New Roman"/>
          <w:b/>
          <w:sz w:val="24"/>
          <w:szCs w:val="24"/>
        </w:rPr>
        <w:t>ul. Piastów </w:t>
      </w:r>
      <w:r w:rsidR="000B7F0E">
        <w:rPr>
          <w:rFonts w:ascii="Times New Roman" w:hAnsi="Times New Roman" w:cs="Times New Roman"/>
          <w:b/>
          <w:sz w:val="24"/>
          <w:szCs w:val="24"/>
        </w:rPr>
        <w:t xml:space="preserve"> </w:t>
      </w:r>
      <w:r w:rsidR="000B7F0E" w:rsidRPr="000B7F0E">
        <w:rPr>
          <w:rFonts w:ascii="Times New Roman" w:hAnsi="Times New Roman" w:cs="Times New Roman"/>
          <w:b/>
          <w:sz w:val="24"/>
          <w:szCs w:val="24"/>
        </w:rPr>
        <w:t>7 </w:t>
      </w:r>
      <w:r w:rsidR="000B7F0E">
        <w:rPr>
          <w:rFonts w:ascii="Times New Roman" w:hAnsi="Times New Roman" w:cs="Times New Roman"/>
          <w:b/>
          <w:sz w:val="24"/>
          <w:szCs w:val="24"/>
        </w:rPr>
        <w:t xml:space="preserve"> </w:t>
      </w:r>
      <w:r>
        <w:rPr>
          <w:rFonts w:ascii="Times New Roman" w:hAnsi="Times New Roman" w:cs="Times New Roman"/>
          <w:b/>
          <w:sz w:val="24"/>
          <w:szCs w:val="24"/>
        </w:rPr>
        <w:t>wraz z </w:t>
      </w:r>
      <w:r w:rsidR="000B7F0E" w:rsidRPr="000B7F0E">
        <w:rPr>
          <w:rFonts w:ascii="Times New Roman" w:hAnsi="Times New Roman" w:cs="Times New Roman"/>
          <w:b/>
          <w:sz w:val="24"/>
          <w:szCs w:val="24"/>
        </w:rPr>
        <w:t>uzyskaniem pozwolenia na budowę oraz pełnieniem nadzoru autorskiego nad realizacją zadania</w:t>
      </w:r>
      <w:r w:rsidR="000B7F0E" w:rsidRPr="000B7F0E">
        <w:rPr>
          <w:rFonts w:ascii="Times New Roman" w:hAnsi="Times New Roman" w:cs="Times New Roman"/>
          <w:b/>
          <w:i/>
          <w:sz w:val="24"/>
          <w:szCs w:val="24"/>
        </w:rPr>
        <w:t>”</w:t>
      </w:r>
      <w:r w:rsidR="000B7F0E">
        <w:rPr>
          <w:rFonts w:ascii="Times New Roman" w:hAnsi="Times New Roman" w:cs="Times New Roman"/>
          <w:b/>
          <w:sz w:val="24"/>
          <w:szCs w:val="24"/>
        </w:rPr>
        <w:t>.</w:t>
      </w:r>
      <w:r w:rsidR="00CA1ACE" w:rsidRPr="00CA1ACE">
        <w:rPr>
          <w:rFonts w:ascii="Times New Roman" w:hAnsi="Times New Roman" w:cs="Times New Roman"/>
          <w:b/>
          <w:i/>
          <w:sz w:val="24"/>
          <w:szCs w:val="24"/>
        </w:rPr>
        <w:t xml:space="preserve"> </w:t>
      </w:r>
      <w:r w:rsidR="00CA1ACE" w:rsidRPr="00CA1ACE">
        <w:rPr>
          <w:rFonts w:ascii="Times New Roman" w:hAnsi="Times New Roman" w:cs="Times New Roman"/>
          <w:sz w:val="24"/>
          <w:szCs w:val="24"/>
        </w:rPr>
        <w:t xml:space="preserve">Dokonaną zmianę specyfikacji Zamawiający udostępnia na stronie internetowej.  </w:t>
      </w:r>
    </w:p>
    <w:p w:rsidR="0091409D" w:rsidRDefault="00CC0191" w:rsidP="0091409D">
      <w:pPr>
        <w:ind w:firstLine="360"/>
        <w:rPr>
          <w:rFonts w:ascii="Times New Roman" w:hAnsi="Times New Roman" w:cs="Times New Roman"/>
          <w:bCs/>
          <w:sz w:val="24"/>
          <w:szCs w:val="24"/>
        </w:rPr>
      </w:pPr>
      <w:r>
        <w:rPr>
          <w:rFonts w:ascii="Times New Roman" w:hAnsi="Times New Roman" w:cs="Times New Roman"/>
          <w:bCs/>
          <w:sz w:val="24"/>
          <w:szCs w:val="24"/>
        </w:rPr>
        <w:t xml:space="preserve">W związku z zapytaniami Wykonawców </w:t>
      </w:r>
      <w:r w:rsidR="0013511D">
        <w:rPr>
          <w:rFonts w:ascii="Times New Roman" w:hAnsi="Times New Roman" w:cs="Times New Roman"/>
          <w:bCs/>
          <w:sz w:val="24"/>
          <w:szCs w:val="24"/>
        </w:rPr>
        <w:t>Zamawiający dokonuje następujących zmian</w:t>
      </w:r>
      <w:r w:rsidR="00CA7DAD">
        <w:rPr>
          <w:rFonts w:ascii="Times New Roman" w:hAnsi="Times New Roman" w:cs="Times New Roman"/>
          <w:bCs/>
          <w:sz w:val="24"/>
          <w:szCs w:val="24"/>
        </w:rPr>
        <w:t xml:space="preserve"> </w:t>
      </w:r>
      <w:r>
        <w:rPr>
          <w:rFonts w:ascii="Times New Roman" w:hAnsi="Times New Roman" w:cs="Times New Roman"/>
          <w:bCs/>
          <w:sz w:val="24"/>
          <w:szCs w:val="24"/>
        </w:rPr>
        <w:t xml:space="preserve">treści SIWZ </w:t>
      </w:r>
      <w:r w:rsidR="00CA7DAD">
        <w:rPr>
          <w:rFonts w:ascii="Times New Roman" w:hAnsi="Times New Roman" w:cs="Times New Roman"/>
          <w:bCs/>
          <w:sz w:val="24"/>
          <w:szCs w:val="24"/>
        </w:rPr>
        <w:t xml:space="preserve">w </w:t>
      </w:r>
      <w:r w:rsidR="0091409D">
        <w:rPr>
          <w:rFonts w:ascii="Times New Roman" w:hAnsi="Times New Roman" w:cs="Times New Roman"/>
          <w:bCs/>
          <w:sz w:val="24"/>
          <w:szCs w:val="24"/>
        </w:rPr>
        <w:t>zakresie:</w:t>
      </w:r>
    </w:p>
    <w:p w:rsidR="0091409D" w:rsidRDefault="0091409D" w:rsidP="0091409D">
      <w:pPr>
        <w:pStyle w:val="Akapitzlist"/>
        <w:numPr>
          <w:ilvl w:val="0"/>
          <w:numId w:val="39"/>
        </w:numPr>
        <w:rPr>
          <w:rFonts w:ascii="Times New Roman" w:hAnsi="Times New Roman" w:cs="Times New Roman"/>
          <w:bCs/>
          <w:sz w:val="24"/>
          <w:szCs w:val="24"/>
        </w:rPr>
      </w:pPr>
      <w:r w:rsidRPr="0091409D">
        <w:rPr>
          <w:rFonts w:ascii="Times New Roman" w:hAnsi="Times New Roman" w:cs="Times New Roman"/>
          <w:bCs/>
          <w:sz w:val="24"/>
          <w:szCs w:val="24"/>
        </w:rPr>
        <w:t xml:space="preserve"> nazwy i zakresu przedmiotu zamówienia,</w:t>
      </w:r>
    </w:p>
    <w:p w:rsidR="0091409D" w:rsidRDefault="0091409D" w:rsidP="0091409D">
      <w:pPr>
        <w:pStyle w:val="Akapitzlist"/>
        <w:numPr>
          <w:ilvl w:val="0"/>
          <w:numId w:val="39"/>
        </w:numPr>
        <w:rPr>
          <w:rFonts w:ascii="Times New Roman" w:hAnsi="Times New Roman" w:cs="Times New Roman"/>
          <w:bCs/>
          <w:sz w:val="24"/>
          <w:szCs w:val="24"/>
        </w:rPr>
      </w:pPr>
      <w:r w:rsidRPr="0091409D">
        <w:rPr>
          <w:rFonts w:ascii="Times New Roman" w:hAnsi="Times New Roman" w:cs="Times New Roman"/>
          <w:bCs/>
          <w:sz w:val="24"/>
          <w:szCs w:val="24"/>
        </w:rPr>
        <w:t xml:space="preserve"> warunków udziału w postępowaniu,</w:t>
      </w:r>
    </w:p>
    <w:p w:rsidR="00CA1ACE" w:rsidRDefault="00E96C57" w:rsidP="0091409D">
      <w:pPr>
        <w:pStyle w:val="Akapitzlist"/>
        <w:numPr>
          <w:ilvl w:val="0"/>
          <w:numId w:val="39"/>
        </w:numPr>
        <w:rPr>
          <w:rFonts w:ascii="Times New Roman" w:hAnsi="Times New Roman" w:cs="Times New Roman"/>
          <w:bCs/>
          <w:sz w:val="24"/>
          <w:szCs w:val="24"/>
        </w:rPr>
      </w:pPr>
      <w:r>
        <w:rPr>
          <w:rFonts w:ascii="Times New Roman" w:hAnsi="Times New Roman" w:cs="Times New Roman"/>
          <w:bCs/>
          <w:sz w:val="24"/>
          <w:szCs w:val="24"/>
        </w:rPr>
        <w:t xml:space="preserve"> terminu składania i otwarcia ofert,</w:t>
      </w:r>
    </w:p>
    <w:p w:rsidR="0091409D" w:rsidRDefault="00E96C57" w:rsidP="00E96C57">
      <w:pPr>
        <w:pStyle w:val="Akapitzlist"/>
        <w:numPr>
          <w:ilvl w:val="0"/>
          <w:numId w:val="39"/>
        </w:numPr>
        <w:jc w:val="both"/>
        <w:rPr>
          <w:rFonts w:ascii="Times New Roman" w:hAnsi="Times New Roman" w:cs="Times New Roman"/>
          <w:bCs/>
          <w:sz w:val="24"/>
          <w:szCs w:val="24"/>
        </w:rPr>
      </w:pPr>
      <w:r>
        <w:rPr>
          <w:rFonts w:ascii="Times New Roman" w:hAnsi="Times New Roman" w:cs="Times New Roman"/>
          <w:bCs/>
          <w:sz w:val="24"/>
          <w:szCs w:val="24"/>
        </w:rPr>
        <w:t>o</w:t>
      </w:r>
      <w:r w:rsidR="0091409D">
        <w:rPr>
          <w:rFonts w:ascii="Times New Roman" w:hAnsi="Times New Roman" w:cs="Times New Roman"/>
          <w:bCs/>
          <w:sz w:val="24"/>
          <w:szCs w:val="24"/>
        </w:rPr>
        <w:t>ś</w:t>
      </w:r>
      <w:r w:rsidR="00CC0191">
        <w:rPr>
          <w:rFonts w:ascii="Times New Roman" w:hAnsi="Times New Roman" w:cs="Times New Roman"/>
          <w:bCs/>
          <w:sz w:val="24"/>
          <w:szCs w:val="24"/>
        </w:rPr>
        <w:t>wiadczeń wymaganych od Wyk</w:t>
      </w:r>
      <w:r w:rsidR="0091409D">
        <w:rPr>
          <w:rFonts w:ascii="Times New Roman" w:hAnsi="Times New Roman" w:cs="Times New Roman"/>
          <w:bCs/>
          <w:sz w:val="24"/>
          <w:szCs w:val="24"/>
        </w:rPr>
        <w:t>onawców</w:t>
      </w:r>
      <w:r>
        <w:rPr>
          <w:rFonts w:ascii="Times New Roman" w:hAnsi="Times New Roman" w:cs="Times New Roman"/>
          <w:bCs/>
          <w:sz w:val="24"/>
          <w:szCs w:val="24"/>
        </w:rPr>
        <w:t xml:space="preserve"> (o spełnianiu warunków udziału w postępowaniu oraz niepodleganiu wykluczeniu)</w:t>
      </w:r>
      <w:r w:rsidR="00CC0191">
        <w:rPr>
          <w:rFonts w:ascii="Times New Roman" w:hAnsi="Times New Roman" w:cs="Times New Roman"/>
          <w:bCs/>
          <w:sz w:val="24"/>
          <w:szCs w:val="24"/>
        </w:rPr>
        <w:t xml:space="preserve"> </w:t>
      </w:r>
    </w:p>
    <w:p w:rsidR="0091409D" w:rsidRPr="0091409D" w:rsidRDefault="00CC0191" w:rsidP="0091409D">
      <w:pPr>
        <w:rPr>
          <w:rFonts w:ascii="Times New Roman" w:hAnsi="Times New Roman" w:cs="Times New Roman"/>
          <w:bCs/>
          <w:sz w:val="24"/>
          <w:szCs w:val="24"/>
        </w:rPr>
      </w:pPr>
      <w:r>
        <w:rPr>
          <w:rFonts w:ascii="Times New Roman" w:hAnsi="Times New Roman" w:cs="Times New Roman"/>
          <w:bCs/>
          <w:sz w:val="24"/>
          <w:szCs w:val="24"/>
        </w:rPr>
        <w:t xml:space="preserve">oraz innych zmian wymienionych poniżej. </w:t>
      </w:r>
    </w:p>
    <w:p w:rsidR="0013511D" w:rsidRPr="00AF22B2" w:rsidRDefault="0013511D" w:rsidP="00A618AE">
      <w:pPr>
        <w:pStyle w:val="Akapitzlist"/>
        <w:numPr>
          <w:ilvl w:val="0"/>
          <w:numId w:val="1"/>
        </w:numPr>
        <w:rPr>
          <w:rFonts w:ascii="Times New Roman" w:hAnsi="Times New Roman" w:cs="Times New Roman"/>
          <w:b/>
          <w:bCs/>
          <w:sz w:val="24"/>
          <w:szCs w:val="24"/>
        </w:rPr>
      </w:pPr>
      <w:r w:rsidRPr="00AF22B2">
        <w:rPr>
          <w:rFonts w:ascii="Times New Roman" w:hAnsi="Times New Roman" w:cs="Times New Roman"/>
          <w:b/>
          <w:bCs/>
          <w:sz w:val="24"/>
          <w:szCs w:val="24"/>
        </w:rPr>
        <w:t xml:space="preserve">Rozdz. II </w:t>
      </w:r>
      <w:proofErr w:type="spellStart"/>
      <w:r w:rsidRPr="00AF22B2">
        <w:rPr>
          <w:rFonts w:ascii="Times New Roman" w:hAnsi="Times New Roman" w:cs="Times New Roman"/>
          <w:b/>
          <w:bCs/>
          <w:sz w:val="24"/>
          <w:szCs w:val="24"/>
        </w:rPr>
        <w:t>pkt</w:t>
      </w:r>
      <w:proofErr w:type="spellEnd"/>
      <w:r w:rsidRPr="00AF22B2">
        <w:rPr>
          <w:rFonts w:ascii="Times New Roman" w:hAnsi="Times New Roman" w:cs="Times New Roman"/>
          <w:b/>
          <w:bCs/>
          <w:sz w:val="24"/>
          <w:szCs w:val="24"/>
        </w:rPr>
        <w:t xml:space="preserve"> 1:</w:t>
      </w:r>
    </w:p>
    <w:p w:rsidR="0013511D" w:rsidRDefault="0013511D" w:rsidP="00E238F0">
      <w:pPr>
        <w:spacing w:after="0" w:line="240" w:lineRule="auto"/>
        <w:jc w:val="both"/>
        <w:rPr>
          <w:rFonts w:ascii="Times New Roman" w:hAnsi="Times New Roman" w:cs="Times New Roman"/>
          <w:bCs/>
          <w:sz w:val="24"/>
          <w:szCs w:val="24"/>
        </w:rPr>
      </w:pPr>
      <w:r w:rsidRPr="0013511D">
        <w:rPr>
          <w:rFonts w:ascii="Times New Roman" w:hAnsi="Times New Roman" w:cs="Times New Roman"/>
          <w:b/>
          <w:bCs/>
          <w:sz w:val="24"/>
          <w:szCs w:val="24"/>
        </w:rPr>
        <w:t>Zamiast:</w:t>
      </w:r>
      <w:r w:rsidRPr="0013511D">
        <w:rPr>
          <w:rFonts w:ascii="Times New Roman" w:hAnsi="Times New Roman" w:cs="Times New Roman"/>
          <w:bCs/>
          <w:sz w:val="24"/>
          <w:szCs w:val="24"/>
        </w:rPr>
        <w:t xml:space="preserve"> </w:t>
      </w:r>
    </w:p>
    <w:p w:rsidR="0013511D" w:rsidRPr="0013511D" w:rsidRDefault="0013511D" w:rsidP="00E238F0">
      <w:pPr>
        <w:spacing w:after="0" w:line="240" w:lineRule="auto"/>
        <w:jc w:val="both"/>
        <w:rPr>
          <w:rFonts w:ascii="Times New Roman" w:hAnsi="Times New Roman" w:cs="Times New Roman"/>
          <w:bCs/>
          <w:sz w:val="24"/>
          <w:szCs w:val="24"/>
        </w:rPr>
      </w:pPr>
      <w:r w:rsidRPr="0013511D">
        <w:rPr>
          <w:rFonts w:ascii="Times New Roman" w:hAnsi="Times New Roman" w:cs="Times New Roman"/>
          <w:bCs/>
          <w:i/>
          <w:sz w:val="24"/>
          <w:szCs w:val="24"/>
        </w:rPr>
        <w:t xml:space="preserve">Nazwa zamówienia: Opracowanie dokumentacji projektowo-kosztorysowej z wymaganymi  w tym zakresie prawem uzgodnieniami, zezwoleniami i opiniami </w:t>
      </w:r>
      <w:r w:rsidRPr="0013511D">
        <w:rPr>
          <w:rFonts w:ascii="Times New Roman" w:hAnsi="Times New Roman" w:cs="Times New Roman"/>
          <w:bCs/>
          <w:i/>
          <w:sz w:val="24"/>
          <w:szCs w:val="24"/>
        </w:rPr>
        <w:br/>
        <w:t>w ramach zadania pn.: „Przebudowa budynku powojskowego na potrzeby Zespołu Szkół Specjalnych w Krośnie Odrzańskim przy ul. Piastów 7” wraz z uzyskaniem pozwolenia na budowę oraz pełnieniem nadzoru autorskiego nad realizacją zadania.</w:t>
      </w:r>
    </w:p>
    <w:p w:rsidR="00CA1ACE" w:rsidRDefault="00CA1ACE" w:rsidP="00E238F0">
      <w:pPr>
        <w:spacing w:after="0" w:line="240" w:lineRule="auto"/>
        <w:rPr>
          <w:rFonts w:ascii="Times New Roman" w:hAnsi="Times New Roman" w:cs="Times New Roman"/>
          <w:b/>
          <w:bCs/>
          <w:sz w:val="24"/>
          <w:szCs w:val="24"/>
        </w:rPr>
      </w:pPr>
      <w:r w:rsidRPr="00CA1ACE">
        <w:rPr>
          <w:rFonts w:ascii="Times New Roman" w:hAnsi="Times New Roman" w:cs="Times New Roman"/>
          <w:b/>
          <w:bCs/>
          <w:sz w:val="24"/>
          <w:szCs w:val="24"/>
        </w:rPr>
        <w:t xml:space="preserve">Winno być: </w:t>
      </w:r>
    </w:p>
    <w:p w:rsidR="0013511D" w:rsidRDefault="0013511D" w:rsidP="00E238F0">
      <w:pPr>
        <w:pStyle w:val="Tekstpodstawowy"/>
        <w:rPr>
          <w:bCs/>
          <w:i/>
        </w:rPr>
      </w:pPr>
      <w:r w:rsidRPr="0013511D">
        <w:rPr>
          <w:bCs/>
          <w:i/>
        </w:rPr>
        <w:t>Nazwa zamówienia:  Opracowanie dokumentacji projekto</w:t>
      </w:r>
      <w:r>
        <w:rPr>
          <w:bCs/>
          <w:i/>
        </w:rPr>
        <w:t>wo-kosztorysowej z wymaganymi w </w:t>
      </w:r>
      <w:r w:rsidRPr="0013511D">
        <w:rPr>
          <w:bCs/>
          <w:i/>
        </w:rPr>
        <w:t xml:space="preserve">tym zakresie prawem uzgodnieniami, zezwoleniami i opiniami oraz innymi dokumentami wymaganymi przepisami szczególnymi do uzyskania pozwolenia na budowę  w ramach zadania: </w:t>
      </w:r>
      <w:r w:rsidR="00AF22B2">
        <w:rPr>
          <w:bCs/>
          <w:i/>
        </w:rPr>
        <w:t>„</w:t>
      </w:r>
      <w:r w:rsidRPr="0013511D">
        <w:rPr>
          <w:bCs/>
          <w:i/>
        </w:rPr>
        <w:t>Przebudowa z rozbudową oraz zmianą sposobu użytkowania budynku powojskowego na potrzeby Zespołu Szkół Specjalnyc</w:t>
      </w:r>
      <w:r w:rsidR="00AF22B2">
        <w:rPr>
          <w:bCs/>
          <w:i/>
        </w:rPr>
        <w:t>h w Krośnie Odrzańskim przy ul. </w:t>
      </w:r>
      <w:r w:rsidRPr="0013511D">
        <w:rPr>
          <w:bCs/>
          <w:i/>
        </w:rPr>
        <w:t>Piastów 7 wraz z pełnieniem nadzoru autorskiego</w:t>
      </w:r>
      <w:r w:rsidR="00AF22B2">
        <w:rPr>
          <w:bCs/>
          <w:i/>
        </w:rPr>
        <w:t>”</w:t>
      </w:r>
      <w:r w:rsidRPr="0013511D">
        <w:rPr>
          <w:bCs/>
          <w:i/>
        </w:rPr>
        <w:t>.</w:t>
      </w:r>
    </w:p>
    <w:p w:rsidR="00AF22B2" w:rsidRDefault="00AF22B2" w:rsidP="0013511D">
      <w:pPr>
        <w:pStyle w:val="Tekstpodstawowy"/>
        <w:rPr>
          <w:bCs/>
          <w:i/>
        </w:rPr>
      </w:pPr>
    </w:p>
    <w:p w:rsidR="00927892" w:rsidRPr="0013511D" w:rsidRDefault="00927892" w:rsidP="0013511D">
      <w:pPr>
        <w:pStyle w:val="Tekstpodstawowy"/>
        <w:rPr>
          <w:bCs/>
          <w:i/>
        </w:rPr>
      </w:pPr>
    </w:p>
    <w:p w:rsidR="0013511D" w:rsidRPr="00AF22B2" w:rsidRDefault="00AF22B2" w:rsidP="00A618AE">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Rozdz. II </w:t>
      </w:r>
      <w:proofErr w:type="spellStart"/>
      <w:r>
        <w:rPr>
          <w:rFonts w:ascii="Times New Roman" w:hAnsi="Times New Roman" w:cs="Times New Roman"/>
          <w:b/>
          <w:bCs/>
          <w:sz w:val="24"/>
          <w:szCs w:val="24"/>
        </w:rPr>
        <w:t>pkt</w:t>
      </w:r>
      <w:proofErr w:type="spellEnd"/>
      <w:r>
        <w:rPr>
          <w:rFonts w:ascii="Times New Roman" w:hAnsi="Times New Roman" w:cs="Times New Roman"/>
          <w:b/>
          <w:bCs/>
          <w:sz w:val="24"/>
          <w:szCs w:val="24"/>
        </w:rPr>
        <w:t xml:space="preserve"> 2:</w:t>
      </w:r>
    </w:p>
    <w:p w:rsidR="00CA1ACE" w:rsidRDefault="00AF22B2" w:rsidP="00E238F0">
      <w:pPr>
        <w:spacing w:after="0" w:line="240" w:lineRule="auto"/>
        <w:rPr>
          <w:rFonts w:ascii="Times New Roman" w:hAnsi="Times New Roman" w:cs="Times New Roman"/>
          <w:b/>
          <w:sz w:val="24"/>
          <w:szCs w:val="24"/>
        </w:rPr>
      </w:pPr>
      <w:r>
        <w:rPr>
          <w:rFonts w:ascii="Times New Roman" w:hAnsi="Times New Roman" w:cs="Times New Roman"/>
          <w:b/>
          <w:sz w:val="24"/>
          <w:szCs w:val="24"/>
        </w:rPr>
        <w:t>Zamiast:</w:t>
      </w:r>
    </w:p>
    <w:p w:rsidR="00AF22B2" w:rsidRPr="00AF22B2" w:rsidRDefault="00AF22B2" w:rsidP="00E238F0">
      <w:pPr>
        <w:spacing w:after="0" w:line="240" w:lineRule="auto"/>
        <w:jc w:val="both"/>
        <w:rPr>
          <w:rFonts w:ascii="Times New Roman" w:hAnsi="Times New Roman" w:cs="Times New Roman"/>
          <w:sz w:val="24"/>
          <w:szCs w:val="24"/>
        </w:rPr>
      </w:pPr>
      <w:r w:rsidRPr="00AF22B2">
        <w:rPr>
          <w:rFonts w:ascii="Times New Roman" w:hAnsi="Times New Roman" w:cs="Times New Roman"/>
          <w:sz w:val="24"/>
          <w:szCs w:val="24"/>
        </w:rPr>
        <w:t xml:space="preserve">Przedmiotem zamówienia obejmuje: </w:t>
      </w:r>
    </w:p>
    <w:p w:rsidR="00AF22B2" w:rsidRPr="00AF22B2" w:rsidRDefault="00AF22B2" w:rsidP="00E238F0">
      <w:pPr>
        <w:spacing w:after="0" w:line="240" w:lineRule="auto"/>
        <w:jc w:val="both"/>
        <w:rPr>
          <w:rFonts w:ascii="Times New Roman" w:hAnsi="Times New Roman" w:cs="Times New Roman"/>
          <w:i/>
          <w:sz w:val="24"/>
          <w:szCs w:val="24"/>
        </w:rPr>
      </w:pPr>
      <w:r w:rsidRPr="00AF22B2">
        <w:rPr>
          <w:rFonts w:ascii="Times New Roman" w:hAnsi="Times New Roman" w:cs="Times New Roman"/>
          <w:i/>
          <w:sz w:val="24"/>
          <w:szCs w:val="24"/>
        </w:rPr>
        <w:t xml:space="preserve">Przedmiotem zamówienia jest szczegółowe opracowanie dokumentacji projektowo - kosztorysowej z wymaganymi w tym zakresie prawem uzgodnieniami, zezwoleniami </w:t>
      </w:r>
      <w:r w:rsidRPr="00AF22B2">
        <w:rPr>
          <w:rFonts w:ascii="Times New Roman" w:hAnsi="Times New Roman" w:cs="Times New Roman"/>
          <w:i/>
          <w:sz w:val="24"/>
          <w:szCs w:val="24"/>
        </w:rPr>
        <w:br/>
        <w:t>i opiniami w ramach zadania pn. „Przebudowa budynku powojskowego na potrzeby Zespołu Szkół Specjalnych w Krośnie Odrzańskim przy ul. Piastów 7 wraz z uzyskaniem pozwolenia na budowę oraz pełnieniem nadzoru au</w:t>
      </w:r>
      <w:r w:rsidR="00F3784F">
        <w:rPr>
          <w:rFonts w:ascii="Times New Roman" w:hAnsi="Times New Roman" w:cs="Times New Roman"/>
          <w:i/>
          <w:sz w:val="24"/>
          <w:szCs w:val="24"/>
        </w:rPr>
        <w:t>torskiego</w:t>
      </w:r>
      <w:r w:rsidRPr="00AF22B2">
        <w:rPr>
          <w:rFonts w:ascii="Times New Roman" w:hAnsi="Times New Roman" w:cs="Times New Roman"/>
          <w:i/>
          <w:sz w:val="24"/>
          <w:szCs w:val="24"/>
        </w:rPr>
        <w:t xml:space="preserve"> (…).</w:t>
      </w:r>
    </w:p>
    <w:p w:rsidR="00AF22B2" w:rsidRDefault="00AF22B2" w:rsidP="00E238F0">
      <w:pPr>
        <w:spacing w:after="0" w:line="240" w:lineRule="auto"/>
        <w:rPr>
          <w:rFonts w:ascii="Times New Roman" w:hAnsi="Times New Roman" w:cs="Times New Roman"/>
          <w:b/>
          <w:sz w:val="24"/>
          <w:szCs w:val="24"/>
        </w:rPr>
      </w:pPr>
      <w:r>
        <w:rPr>
          <w:rFonts w:ascii="Times New Roman" w:hAnsi="Times New Roman" w:cs="Times New Roman"/>
          <w:b/>
          <w:sz w:val="24"/>
          <w:szCs w:val="24"/>
        </w:rPr>
        <w:t>Winno być:</w:t>
      </w:r>
    </w:p>
    <w:p w:rsidR="00AF22B2" w:rsidRPr="00AF22B2" w:rsidRDefault="00AF22B2" w:rsidP="00E23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w:t>
      </w:r>
      <w:r w:rsidRPr="00AF22B2">
        <w:rPr>
          <w:rFonts w:ascii="Times New Roman" w:hAnsi="Times New Roman" w:cs="Times New Roman"/>
          <w:sz w:val="24"/>
          <w:szCs w:val="24"/>
        </w:rPr>
        <w:t xml:space="preserve"> zamówienia obejmuje: </w:t>
      </w:r>
    </w:p>
    <w:p w:rsidR="00AF22B2" w:rsidRDefault="00AF22B2" w:rsidP="00E238F0">
      <w:pPr>
        <w:pStyle w:val="Tekstpodstawowy"/>
        <w:rPr>
          <w:bCs/>
          <w:i/>
        </w:rPr>
      </w:pPr>
      <w:r>
        <w:rPr>
          <w:i/>
        </w:rPr>
        <w:t>Przedmiotem</w:t>
      </w:r>
      <w:r w:rsidRPr="00AF22B2">
        <w:rPr>
          <w:i/>
        </w:rPr>
        <w:t xml:space="preserve"> zamówienia jest szczegółowe opracowanie dokumentacji projektowo - kosztorysowej</w:t>
      </w:r>
      <w:r w:rsidRPr="0013511D">
        <w:rPr>
          <w:bCs/>
          <w:i/>
        </w:rPr>
        <w:t xml:space="preserve"> </w:t>
      </w:r>
      <w:r>
        <w:rPr>
          <w:bCs/>
          <w:i/>
        </w:rPr>
        <w:t>z wymaganymi w </w:t>
      </w:r>
      <w:r w:rsidRPr="0013511D">
        <w:rPr>
          <w:bCs/>
          <w:i/>
        </w:rPr>
        <w:t xml:space="preserve">tym zakresie prawem uzgodnieniami, zezwoleniami i opiniami oraz innymi dokumentami wymaganymi przepisami szczególnymi do uzyskania pozwolenia na budowę  w ramach zadania: </w:t>
      </w:r>
      <w:r>
        <w:rPr>
          <w:bCs/>
          <w:i/>
        </w:rPr>
        <w:t>„</w:t>
      </w:r>
      <w:r w:rsidRPr="0013511D">
        <w:rPr>
          <w:bCs/>
          <w:i/>
        </w:rPr>
        <w:t>Przebudowa z rozbudową oraz zmianą sposobu użytkowania budynku powojskowego na potrzeby Zespołu Szkół Specjalnyc</w:t>
      </w:r>
      <w:r>
        <w:rPr>
          <w:bCs/>
          <w:i/>
        </w:rPr>
        <w:t>h w Krośnie Odrzańskim przy ul. </w:t>
      </w:r>
      <w:r w:rsidRPr="0013511D">
        <w:rPr>
          <w:bCs/>
          <w:i/>
        </w:rPr>
        <w:t>Piastów 7 wraz z pełnieniem nadzoru autorskiego</w:t>
      </w:r>
      <w:r w:rsidR="00F3784F">
        <w:rPr>
          <w:bCs/>
          <w:i/>
        </w:rPr>
        <w:t>”</w:t>
      </w:r>
      <w:r>
        <w:rPr>
          <w:bCs/>
          <w:i/>
        </w:rPr>
        <w:t>(…).</w:t>
      </w:r>
    </w:p>
    <w:p w:rsidR="0036142C" w:rsidRPr="0036142C" w:rsidRDefault="0036142C" w:rsidP="00E238F0">
      <w:pPr>
        <w:spacing w:after="0" w:line="240" w:lineRule="auto"/>
        <w:rPr>
          <w:rFonts w:ascii="Times New Roman" w:hAnsi="Times New Roman" w:cs="Times New Roman"/>
          <w:b/>
          <w:bCs/>
          <w:sz w:val="24"/>
          <w:szCs w:val="24"/>
        </w:rPr>
      </w:pPr>
    </w:p>
    <w:p w:rsidR="00723493" w:rsidRDefault="00723493" w:rsidP="00927892">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Rozdz. III </w:t>
      </w:r>
      <w:proofErr w:type="spellStart"/>
      <w:r>
        <w:rPr>
          <w:rFonts w:ascii="Times New Roman" w:hAnsi="Times New Roman" w:cs="Times New Roman"/>
          <w:b/>
          <w:bCs/>
          <w:sz w:val="24"/>
          <w:szCs w:val="24"/>
        </w:rPr>
        <w:t>pkt</w:t>
      </w:r>
      <w:proofErr w:type="spellEnd"/>
      <w:r>
        <w:rPr>
          <w:rFonts w:ascii="Times New Roman" w:hAnsi="Times New Roman" w:cs="Times New Roman"/>
          <w:b/>
          <w:bCs/>
          <w:sz w:val="24"/>
          <w:szCs w:val="24"/>
        </w:rPr>
        <w:t xml:space="preserve"> 1.2)</w:t>
      </w:r>
    </w:p>
    <w:p w:rsidR="00723493" w:rsidRDefault="00723493" w:rsidP="00723493">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bCs/>
          <w:sz w:val="24"/>
          <w:szCs w:val="24"/>
        </w:rPr>
        <w:t>Zamiast:</w:t>
      </w:r>
      <w:r w:rsidRPr="00723493">
        <w:rPr>
          <w:rFonts w:ascii="Times New Roman" w:eastAsia="Times New Roman" w:hAnsi="Times New Roman" w:cs="Times New Roman"/>
          <w:sz w:val="24"/>
          <w:szCs w:val="24"/>
          <w:lang w:eastAsia="pl-PL"/>
        </w:rPr>
        <w:t xml:space="preserve"> </w:t>
      </w:r>
    </w:p>
    <w:p w:rsidR="00723493" w:rsidRDefault="00723493" w:rsidP="00723493">
      <w:pPr>
        <w:spacing w:after="0" w:line="240" w:lineRule="auto"/>
        <w:jc w:val="both"/>
        <w:rPr>
          <w:rFonts w:ascii="Times New Roman" w:hAnsi="Times New Roman" w:cs="Times New Roman"/>
          <w:bCs/>
          <w:i/>
          <w:sz w:val="24"/>
          <w:szCs w:val="24"/>
        </w:rPr>
      </w:pPr>
      <w:r w:rsidRPr="00723493">
        <w:rPr>
          <w:rFonts w:ascii="Times New Roman" w:eastAsia="Calibri" w:hAnsi="Times New Roman" w:cs="Times New Roman"/>
          <w:bCs/>
          <w:i/>
          <w:sz w:val="24"/>
          <w:szCs w:val="24"/>
        </w:rPr>
        <w:t>Ofertę należy sporządzić w języku polskim z zachowaniem formy pisemnej pod rygorem nieważności. W przypadku składania ofert w języku obcym należy dołączyć tłumaczenie w języku polskim sporządzone przez tłumacza przysięgłego języka, w którym oferta jest złożona.</w:t>
      </w:r>
    </w:p>
    <w:p w:rsidR="00723493" w:rsidRDefault="00723493" w:rsidP="00723493">
      <w:pPr>
        <w:spacing w:after="0" w:line="240" w:lineRule="auto"/>
        <w:jc w:val="both"/>
        <w:rPr>
          <w:rFonts w:ascii="Times New Roman" w:hAnsi="Times New Roman" w:cs="Times New Roman"/>
          <w:bCs/>
          <w:i/>
          <w:sz w:val="24"/>
          <w:szCs w:val="24"/>
        </w:rPr>
      </w:pPr>
      <w:r>
        <w:rPr>
          <w:rFonts w:ascii="Times New Roman" w:hAnsi="Times New Roman" w:cs="Times New Roman"/>
          <w:b/>
          <w:bCs/>
          <w:sz w:val="24"/>
          <w:szCs w:val="24"/>
        </w:rPr>
        <w:t>Winno być:</w:t>
      </w:r>
    </w:p>
    <w:p w:rsidR="00723493" w:rsidRPr="00723493" w:rsidRDefault="00723493" w:rsidP="00723493">
      <w:pPr>
        <w:spacing w:after="0" w:line="240" w:lineRule="auto"/>
        <w:jc w:val="both"/>
        <w:rPr>
          <w:rFonts w:ascii="Times New Roman" w:hAnsi="Times New Roman" w:cs="Times New Roman"/>
          <w:bCs/>
          <w:i/>
          <w:sz w:val="24"/>
          <w:szCs w:val="24"/>
        </w:rPr>
      </w:pPr>
      <w:r w:rsidRPr="00723493">
        <w:rPr>
          <w:rFonts w:ascii="Times New Roman" w:eastAsia="Calibri" w:hAnsi="Times New Roman" w:cs="Times New Roman"/>
          <w:bCs/>
          <w:i/>
          <w:sz w:val="24"/>
          <w:szCs w:val="24"/>
        </w:rPr>
        <w:t>Ofertę należy sporządzić w języku polskim z zachowaniem formy pisemnej</w:t>
      </w:r>
      <w:r w:rsidRPr="00723493">
        <w:rPr>
          <w:rFonts w:ascii="Times New Roman" w:eastAsia="Calibri" w:hAnsi="Times New Roman" w:cs="Times New Roman"/>
          <w:b/>
          <w:bCs/>
          <w:i/>
          <w:sz w:val="24"/>
          <w:szCs w:val="24"/>
        </w:rPr>
        <w:t xml:space="preserve"> </w:t>
      </w:r>
      <w:r w:rsidRPr="00723493">
        <w:rPr>
          <w:rFonts w:ascii="Times New Roman" w:eastAsia="Calibri" w:hAnsi="Times New Roman" w:cs="Times New Roman"/>
          <w:bCs/>
          <w:i/>
          <w:sz w:val="24"/>
          <w:szCs w:val="24"/>
        </w:rPr>
        <w:t>pod rygorem nieważności. W przypadku składania ofert w języku obcym należy dołączyć tłumaczenie w języku polskim</w:t>
      </w:r>
      <w:r>
        <w:rPr>
          <w:rFonts w:ascii="Times New Roman" w:hAnsi="Times New Roman" w:cs="Times New Roman"/>
          <w:bCs/>
          <w:i/>
          <w:sz w:val="24"/>
          <w:szCs w:val="24"/>
        </w:rPr>
        <w:t>.</w:t>
      </w:r>
    </w:p>
    <w:p w:rsidR="00723493" w:rsidRDefault="00723493" w:rsidP="00723493">
      <w:pPr>
        <w:pStyle w:val="Akapitzlist"/>
        <w:ind w:left="1080"/>
        <w:rPr>
          <w:rFonts w:ascii="Times New Roman" w:hAnsi="Times New Roman" w:cs="Times New Roman"/>
          <w:b/>
          <w:bCs/>
          <w:sz w:val="24"/>
          <w:szCs w:val="24"/>
        </w:rPr>
      </w:pPr>
    </w:p>
    <w:p w:rsidR="00AF22B2" w:rsidRPr="00D86723" w:rsidRDefault="00AF22B2" w:rsidP="00927892">
      <w:pPr>
        <w:pStyle w:val="Akapitzlist"/>
        <w:numPr>
          <w:ilvl w:val="0"/>
          <w:numId w:val="1"/>
        </w:numPr>
        <w:rPr>
          <w:rFonts w:ascii="Times New Roman" w:hAnsi="Times New Roman" w:cs="Times New Roman"/>
          <w:b/>
          <w:bCs/>
          <w:sz w:val="24"/>
          <w:szCs w:val="24"/>
        </w:rPr>
      </w:pPr>
      <w:r w:rsidRPr="00D86723">
        <w:rPr>
          <w:rFonts w:ascii="Times New Roman" w:hAnsi="Times New Roman" w:cs="Times New Roman"/>
          <w:b/>
          <w:bCs/>
          <w:sz w:val="24"/>
          <w:szCs w:val="24"/>
        </w:rPr>
        <w:t xml:space="preserve">Rozdz. III </w:t>
      </w:r>
      <w:proofErr w:type="spellStart"/>
      <w:r w:rsidRPr="00D86723">
        <w:rPr>
          <w:rFonts w:ascii="Times New Roman" w:hAnsi="Times New Roman" w:cs="Times New Roman"/>
          <w:b/>
          <w:bCs/>
          <w:sz w:val="24"/>
          <w:szCs w:val="24"/>
        </w:rPr>
        <w:t>pkt</w:t>
      </w:r>
      <w:proofErr w:type="spellEnd"/>
      <w:r w:rsidRPr="00D86723">
        <w:rPr>
          <w:rFonts w:ascii="Times New Roman" w:hAnsi="Times New Roman" w:cs="Times New Roman"/>
          <w:b/>
          <w:bCs/>
          <w:sz w:val="24"/>
          <w:szCs w:val="24"/>
        </w:rPr>
        <w:t xml:space="preserve"> 1.10):</w:t>
      </w:r>
    </w:p>
    <w:p w:rsidR="00AF22B2" w:rsidRDefault="00AF22B2" w:rsidP="00E238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Zamiast: </w:t>
      </w:r>
    </w:p>
    <w:p w:rsidR="00D86723" w:rsidRPr="00D86723" w:rsidRDefault="00D86723" w:rsidP="00E238F0">
      <w:pPr>
        <w:spacing w:after="0" w:line="240" w:lineRule="auto"/>
        <w:jc w:val="both"/>
        <w:rPr>
          <w:rFonts w:ascii="Times New Roman" w:hAnsi="Times New Roman" w:cs="Times New Roman"/>
          <w:bCs/>
          <w:i/>
          <w:sz w:val="24"/>
          <w:szCs w:val="24"/>
        </w:rPr>
      </w:pPr>
      <w:r w:rsidRPr="00D86723">
        <w:rPr>
          <w:rFonts w:ascii="Times New Roman" w:hAnsi="Times New Roman" w:cs="Times New Roman"/>
          <w:bCs/>
          <w:i/>
          <w:sz w:val="24"/>
          <w:szCs w:val="24"/>
        </w:rPr>
        <w:t xml:space="preserve">(…) OFERTA NA: Opracowanie dokumentacji projektowo-kosztorysowej z wymaganymi  w tym zakresie prawem uzgodnieniami, zezwoleniami i opiniami </w:t>
      </w:r>
      <w:r w:rsidRPr="00D86723">
        <w:rPr>
          <w:rFonts w:ascii="Times New Roman" w:hAnsi="Times New Roman" w:cs="Times New Roman"/>
          <w:bCs/>
          <w:i/>
          <w:sz w:val="24"/>
          <w:szCs w:val="24"/>
        </w:rPr>
        <w:br/>
        <w:t>w ramach zadania pn:. „Przebudowa budynku powojskowego na potrzeby Zespołu Szkół Specjalnych w Krośnie Odrzańskim przy ul. Piastów 7” wraz z uzyskaniem pozwolenia na budowę oraz pełnieniem nadzoru aut</w:t>
      </w:r>
      <w:r>
        <w:rPr>
          <w:rFonts w:ascii="Times New Roman" w:hAnsi="Times New Roman" w:cs="Times New Roman"/>
          <w:bCs/>
          <w:i/>
          <w:sz w:val="24"/>
          <w:szCs w:val="24"/>
        </w:rPr>
        <w:t>orskiego nad realizacją zadania</w:t>
      </w:r>
      <w:r w:rsidRPr="00D86723">
        <w:rPr>
          <w:rFonts w:ascii="Times New Roman" w:hAnsi="Times New Roman" w:cs="Times New Roman"/>
          <w:bCs/>
          <w:i/>
          <w:sz w:val="24"/>
          <w:szCs w:val="24"/>
        </w:rPr>
        <w:t>”( …)</w:t>
      </w:r>
    </w:p>
    <w:p w:rsidR="00AF22B2" w:rsidRDefault="00D86723" w:rsidP="00E238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Winno być:</w:t>
      </w:r>
    </w:p>
    <w:p w:rsidR="00D86723" w:rsidRDefault="00D86723" w:rsidP="00E238F0">
      <w:pPr>
        <w:pStyle w:val="Tekstpodstawowy"/>
        <w:rPr>
          <w:bCs/>
          <w:i/>
        </w:rPr>
      </w:pPr>
      <w:r w:rsidRPr="00D86723">
        <w:rPr>
          <w:bCs/>
          <w:i/>
        </w:rPr>
        <w:t xml:space="preserve">(…) OFERTA NA: </w:t>
      </w:r>
      <w:r w:rsidRPr="0013511D">
        <w:rPr>
          <w:bCs/>
          <w:i/>
        </w:rPr>
        <w:t>Opracowanie dokumentacji projekto</w:t>
      </w:r>
      <w:r>
        <w:rPr>
          <w:bCs/>
          <w:i/>
        </w:rPr>
        <w:t>wo-kosztorysowej z wymaganymi w </w:t>
      </w:r>
      <w:r w:rsidRPr="0013511D">
        <w:rPr>
          <w:bCs/>
          <w:i/>
        </w:rPr>
        <w:t xml:space="preserve">tym zakresie prawem uzgodnieniami, zezwoleniami i opiniami oraz innymi dokumentami wymaganymi przepisami szczególnymi do uzyskania pozwolenia na budowę  w ramach zadania: </w:t>
      </w:r>
      <w:r>
        <w:rPr>
          <w:bCs/>
          <w:i/>
        </w:rPr>
        <w:t>„</w:t>
      </w:r>
      <w:r w:rsidRPr="0013511D">
        <w:rPr>
          <w:bCs/>
          <w:i/>
        </w:rPr>
        <w:t>Przebudowa z rozbudową oraz zmianą sposobu użytkowania budynku powojskowego na potrzeby Zespołu Szkół Specjalnyc</w:t>
      </w:r>
      <w:r>
        <w:rPr>
          <w:bCs/>
          <w:i/>
        </w:rPr>
        <w:t>h w Krośnie Odrzańskim przy ul. </w:t>
      </w:r>
      <w:r w:rsidRPr="0013511D">
        <w:rPr>
          <w:bCs/>
          <w:i/>
        </w:rPr>
        <w:t>Piastów 7 wraz z pełnieniem nadzoru autorskiego</w:t>
      </w:r>
      <w:r>
        <w:rPr>
          <w:bCs/>
          <w:i/>
        </w:rPr>
        <w:t xml:space="preserve">” </w:t>
      </w:r>
      <w:r w:rsidRPr="00D86723">
        <w:rPr>
          <w:bCs/>
          <w:i/>
        </w:rPr>
        <w:t>( …)</w:t>
      </w:r>
    </w:p>
    <w:p w:rsidR="00327F20" w:rsidRDefault="00327F20" w:rsidP="00D86723">
      <w:pPr>
        <w:pStyle w:val="Tekstpodstawowy"/>
        <w:rPr>
          <w:bCs/>
          <w:i/>
        </w:rPr>
      </w:pPr>
    </w:p>
    <w:p w:rsidR="00927892" w:rsidRDefault="00927892" w:rsidP="00D86723">
      <w:pPr>
        <w:pStyle w:val="Tekstpodstawowy"/>
        <w:rPr>
          <w:bCs/>
          <w:i/>
        </w:rPr>
      </w:pPr>
    </w:p>
    <w:p w:rsidR="00927892" w:rsidRPr="00D86723" w:rsidRDefault="00927892" w:rsidP="00D86723">
      <w:pPr>
        <w:pStyle w:val="Tekstpodstawowy"/>
        <w:rPr>
          <w:bCs/>
          <w:i/>
        </w:rPr>
      </w:pPr>
    </w:p>
    <w:p w:rsidR="00327F20" w:rsidRDefault="00327F20" w:rsidP="00927892">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Rozdz. III </w:t>
      </w:r>
      <w:proofErr w:type="spellStart"/>
      <w:r>
        <w:rPr>
          <w:rFonts w:ascii="Times New Roman" w:hAnsi="Times New Roman" w:cs="Times New Roman"/>
          <w:b/>
          <w:bCs/>
          <w:sz w:val="24"/>
          <w:szCs w:val="24"/>
        </w:rPr>
        <w:t>pkt</w:t>
      </w:r>
      <w:proofErr w:type="spellEnd"/>
      <w:r>
        <w:rPr>
          <w:rFonts w:ascii="Times New Roman" w:hAnsi="Times New Roman" w:cs="Times New Roman"/>
          <w:b/>
          <w:bCs/>
          <w:sz w:val="24"/>
          <w:szCs w:val="24"/>
        </w:rPr>
        <w:t xml:space="preserve"> 1.13</w:t>
      </w:r>
      <w:r w:rsidRPr="00327F20">
        <w:rPr>
          <w:rFonts w:ascii="Times New Roman" w:hAnsi="Times New Roman" w:cs="Times New Roman"/>
          <w:b/>
          <w:bCs/>
          <w:sz w:val="24"/>
          <w:szCs w:val="24"/>
        </w:rPr>
        <w:t>):</w:t>
      </w:r>
    </w:p>
    <w:p w:rsidR="00327F20" w:rsidRDefault="00327F20" w:rsidP="00E238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Zamiast: </w:t>
      </w:r>
    </w:p>
    <w:p w:rsidR="00327F20" w:rsidRPr="00E238F0" w:rsidRDefault="00327F20" w:rsidP="00E238F0">
      <w:pPr>
        <w:spacing w:after="0" w:line="240" w:lineRule="auto"/>
        <w:jc w:val="both"/>
        <w:rPr>
          <w:rFonts w:ascii="Times New Roman" w:hAnsi="Times New Roman" w:cs="Times New Roman"/>
          <w:bCs/>
          <w:i/>
          <w:sz w:val="24"/>
          <w:szCs w:val="24"/>
        </w:rPr>
      </w:pPr>
      <w:r w:rsidRPr="00327F20">
        <w:rPr>
          <w:rFonts w:ascii="Times New Roman" w:hAnsi="Times New Roman" w:cs="Times New Roman"/>
          <w:i/>
          <w:sz w:val="24"/>
          <w:szCs w:val="24"/>
          <w:u w:val="single"/>
        </w:rPr>
        <w:t xml:space="preserve">(…) ZMIANA OFERTY PRZETARGOWEJ NA: </w:t>
      </w:r>
      <w:r w:rsidRPr="00327F20">
        <w:rPr>
          <w:rFonts w:ascii="Times New Roman" w:hAnsi="Times New Roman" w:cs="Times New Roman"/>
          <w:i/>
          <w:sz w:val="24"/>
          <w:szCs w:val="24"/>
        </w:rPr>
        <w:t>„Opracowanie dokumentacji projektowo-kosztorysowej z wymaganymi w tym zakresie prawem uzgodnieniami, zezwoleniami i opiniami w ramach zadania pn:. „Przebudowa budynku powojskowego na potrzeby Zespołu Szkół Specjalnych w Krośnie Odrzańskim przy ul. Piastów 7” wraz z uzyskaniem pozwolenia na budowę oraz pełnieniem nadzoru autorskiego nad realizacją zadania</w:t>
      </w:r>
      <w:r w:rsidRPr="00327F20">
        <w:rPr>
          <w:rFonts w:ascii="Times New Roman" w:hAnsi="Times New Roman" w:cs="Times New Roman"/>
          <w:bCs/>
          <w:i/>
          <w:sz w:val="24"/>
          <w:szCs w:val="24"/>
        </w:rPr>
        <w:t>”</w:t>
      </w:r>
      <w:r>
        <w:rPr>
          <w:rFonts w:ascii="Times New Roman" w:hAnsi="Times New Roman" w:cs="Times New Roman"/>
          <w:bCs/>
          <w:i/>
          <w:sz w:val="24"/>
          <w:szCs w:val="24"/>
        </w:rPr>
        <w:t xml:space="preserve"> (…) </w:t>
      </w:r>
    </w:p>
    <w:p w:rsidR="00327F20" w:rsidRPr="002D2901" w:rsidRDefault="00327F20" w:rsidP="00E238F0">
      <w:pPr>
        <w:spacing w:after="0" w:line="240" w:lineRule="auto"/>
        <w:jc w:val="both"/>
        <w:rPr>
          <w:rFonts w:ascii="Times New Roman" w:hAnsi="Times New Roman" w:cs="Times New Roman"/>
          <w:b/>
          <w:bCs/>
          <w:sz w:val="24"/>
          <w:szCs w:val="24"/>
        </w:rPr>
      </w:pPr>
      <w:r w:rsidRPr="002D2901">
        <w:rPr>
          <w:rFonts w:ascii="Times New Roman" w:hAnsi="Times New Roman" w:cs="Times New Roman"/>
          <w:b/>
          <w:bCs/>
          <w:sz w:val="24"/>
          <w:szCs w:val="24"/>
        </w:rPr>
        <w:t>Winno być:</w:t>
      </w:r>
    </w:p>
    <w:p w:rsidR="00327F20" w:rsidRDefault="00327F20" w:rsidP="00E238F0">
      <w:pPr>
        <w:spacing w:after="0" w:line="240" w:lineRule="auto"/>
        <w:jc w:val="both"/>
        <w:rPr>
          <w:rFonts w:ascii="Times New Roman" w:hAnsi="Times New Roman" w:cs="Times New Roman"/>
          <w:bCs/>
          <w:i/>
          <w:sz w:val="24"/>
          <w:szCs w:val="24"/>
        </w:rPr>
      </w:pPr>
      <w:r w:rsidRPr="00327F20">
        <w:rPr>
          <w:rFonts w:ascii="Times New Roman" w:hAnsi="Times New Roman" w:cs="Times New Roman"/>
          <w:i/>
          <w:sz w:val="24"/>
          <w:szCs w:val="24"/>
          <w:u w:val="single"/>
        </w:rPr>
        <w:t xml:space="preserve">(…) ZMIANA OFERTY PRZETARGOWEJ NA: </w:t>
      </w:r>
      <w:r w:rsidRPr="00327F20">
        <w:rPr>
          <w:rFonts w:ascii="Times New Roman" w:hAnsi="Times New Roman" w:cs="Times New Roman"/>
          <w:bCs/>
          <w:i/>
          <w:sz w:val="24"/>
          <w:szCs w:val="24"/>
        </w:rPr>
        <w:t xml:space="preserve">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Specjalnych w Krośnie Odrzańskim przy ul. Piastów 7 wraz z pełnieniem nadzoru autorskiego” </w:t>
      </w:r>
      <w:r>
        <w:rPr>
          <w:rFonts w:ascii="Times New Roman" w:hAnsi="Times New Roman" w:cs="Times New Roman"/>
          <w:bCs/>
          <w:i/>
          <w:sz w:val="24"/>
          <w:szCs w:val="24"/>
        </w:rPr>
        <w:t xml:space="preserve">(…) </w:t>
      </w:r>
    </w:p>
    <w:p w:rsidR="00951B06" w:rsidRDefault="00951B06" w:rsidP="00E238F0">
      <w:pPr>
        <w:spacing w:after="0" w:line="240" w:lineRule="auto"/>
        <w:jc w:val="both"/>
        <w:rPr>
          <w:rFonts w:ascii="Times New Roman" w:hAnsi="Times New Roman" w:cs="Times New Roman"/>
          <w:bCs/>
          <w:i/>
          <w:sz w:val="24"/>
          <w:szCs w:val="24"/>
        </w:rPr>
      </w:pPr>
    </w:p>
    <w:p w:rsidR="00951B06" w:rsidRDefault="00951B06" w:rsidP="00E238F0">
      <w:pPr>
        <w:spacing w:after="0" w:line="240" w:lineRule="auto"/>
        <w:jc w:val="both"/>
        <w:rPr>
          <w:rFonts w:ascii="Times New Roman" w:hAnsi="Times New Roman" w:cs="Times New Roman"/>
          <w:bCs/>
          <w:i/>
          <w:sz w:val="24"/>
          <w:szCs w:val="24"/>
        </w:rPr>
      </w:pPr>
    </w:p>
    <w:p w:rsidR="00951B06" w:rsidRDefault="00951B06" w:rsidP="00927892">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Rozdz. III </w:t>
      </w:r>
      <w:proofErr w:type="spellStart"/>
      <w:r>
        <w:rPr>
          <w:rFonts w:ascii="Times New Roman" w:hAnsi="Times New Roman" w:cs="Times New Roman"/>
          <w:b/>
          <w:bCs/>
          <w:sz w:val="24"/>
          <w:szCs w:val="24"/>
        </w:rPr>
        <w:t>pkt</w:t>
      </w:r>
      <w:proofErr w:type="spellEnd"/>
      <w:r>
        <w:rPr>
          <w:rFonts w:ascii="Times New Roman" w:hAnsi="Times New Roman" w:cs="Times New Roman"/>
          <w:b/>
          <w:bCs/>
          <w:sz w:val="24"/>
          <w:szCs w:val="24"/>
        </w:rPr>
        <w:t xml:space="preserve"> 2.2)</w:t>
      </w:r>
    </w:p>
    <w:p w:rsidR="00951B06" w:rsidRDefault="00951B06" w:rsidP="00951B06">
      <w:pPr>
        <w:spacing w:after="0" w:line="240" w:lineRule="auto"/>
        <w:rPr>
          <w:rFonts w:ascii="Times New Roman" w:hAnsi="Times New Roman" w:cs="Times New Roman"/>
          <w:b/>
          <w:bCs/>
          <w:sz w:val="24"/>
          <w:szCs w:val="24"/>
        </w:rPr>
      </w:pPr>
      <w:r w:rsidRPr="00CC0191">
        <w:rPr>
          <w:rFonts w:ascii="Times New Roman" w:hAnsi="Times New Roman" w:cs="Times New Roman"/>
          <w:b/>
          <w:bCs/>
          <w:sz w:val="24"/>
          <w:szCs w:val="24"/>
        </w:rPr>
        <w:t>Zamiast:</w:t>
      </w:r>
    </w:p>
    <w:p w:rsidR="00951B06" w:rsidRPr="004B1AFA" w:rsidRDefault="00951B06" w:rsidP="00951B06">
      <w:pPr>
        <w:spacing w:after="0" w:line="240" w:lineRule="auto"/>
        <w:jc w:val="both"/>
        <w:rPr>
          <w:rFonts w:ascii="Times New Roman" w:eastAsia="Calibri" w:hAnsi="Times New Roman" w:cs="Times New Roman"/>
          <w:b/>
          <w:bCs/>
          <w:i/>
          <w:sz w:val="24"/>
          <w:szCs w:val="24"/>
        </w:rPr>
      </w:pPr>
      <w:r w:rsidRPr="004B1AFA">
        <w:rPr>
          <w:rFonts w:ascii="Times New Roman" w:eastAsia="Calibri" w:hAnsi="Times New Roman" w:cs="Times New Roman"/>
          <w:i/>
          <w:sz w:val="24"/>
          <w:szCs w:val="24"/>
        </w:rPr>
        <w:t xml:space="preserve">Posiadają niezbędną wiedzę i doświadczenie. O zamówienie mogą ubiegać się Wykonawcy, którzy w okresie ostatnich trzech lat przed upływem terminu składania ofert, a jeżeli okres prowadzenia działalności jest krótszy – w tym okresie wykonali z należytą starannością </w:t>
      </w:r>
      <w:r w:rsidRPr="004B1AFA">
        <w:rPr>
          <w:rFonts w:ascii="Times New Roman" w:eastAsia="Calibri" w:hAnsi="Times New Roman" w:cs="Times New Roman"/>
          <w:b/>
          <w:i/>
          <w:sz w:val="24"/>
          <w:szCs w:val="24"/>
        </w:rPr>
        <w:t>przynajmniej jedną usługę* zbliżoną zakresem do usług objętych przedmiotem zamówienia, tj. min. jedną usługę na wykonanie  dokumentacji projektowej na budowę lub przebudowę** obiektu użyteczności publicznej***, o powierzchni użytkowej min. 1000,00 m</w:t>
      </w:r>
      <w:r w:rsidRPr="004B1AFA">
        <w:rPr>
          <w:rFonts w:ascii="Times New Roman" w:eastAsia="Calibri" w:hAnsi="Times New Roman" w:cs="Times New Roman"/>
          <w:b/>
          <w:i/>
          <w:sz w:val="24"/>
          <w:szCs w:val="24"/>
          <w:vertAlign w:val="superscript"/>
        </w:rPr>
        <w:t>2</w:t>
      </w:r>
      <w:r w:rsidRPr="004B1AFA">
        <w:rPr>
          <w:rFonts w:ascii="Times New Roman" w:eastAsia="Calibri" w:hAnsi="Times New Roman" w:cs="Times New Roman"/>
          <w:b/>
          <w:i/>
          <w:sz w:val="24"/>
          <w:szCs w:val="24"/>
        </w:rPr>
        <w:t xml:space="preserve">  oraz wartości niniejszego zamówienia na dokumentację projektową co najmniej 70.000,00 zł brutto (słownie: siedemdziesiąt tysięcy złotych brutto 00/100);</w:t>
      </w:r>
    </w:p>
    <w:p w:rsidR="00951B06" w:rsidRPr="004B1AFA" w:rsidRDefault="00951B06" w:rsidP="00951B06">
      <w:pPr>
        <w:tabs>
          <w:tab w:val="num" w:pos="900"/>
        </w:tabs>
        <w:spacing w:after="0" w:line="240" w:lineRule="auto"/>
        <w:ind w:left="360"/>
        <w:jc w:val="both"/>
        <w:rPr>
          <w:rFonts w:ascii="Times New Roman" w:eastAsia="Calibri" w:hAnsi="Times New Roman" w:cs="Times New Roman"/>
          <w:i/>
          <w:sz w:val="24"/>
          <w:szCs w:val="24"/>
        </w:rPr>
      </w:pPr>
      <w:r w:rsidRPr="004B1AFA">
        <w:rPr>
          <w:rFonts w:ascii="Times New Roman" w:hAnsi="Times New Roman" w:cs="Times New Roman"/>
          <w:i/>
          <w:sz w:val="24"/>
          <w:szCs w:val="24"/>
        </w:rPr>
        <w:t>(…)</w:t>
      </w:r>
    </w:p>
    <w:p w:rsidR="00951B06" w:rsidRPr="004B1AFA" w:rsidRDefault="00951B06" w:rsidP="00951B06">
      <w:pPr>
        <w:spacing w:after="0" w:line="240" w:lineRule="auto"/>
        <w:jc w:val="both"/>
        <w:rPr>
          <w:rFonts w:ascii="Times New Roman" w:eastAsia="Calibri" w:hAnsi="Times New Roman" w:cs="Times New Roman"/>
          <w:i/>
          <w:sz w:val="24"/>
          <w:szCs w:val="24"/>
        </w:rPr>
      </w:pPr>
      <w:r w:rsidRPr="004B1AFA">
        <w:rPr>
          <w:rFonts w:ascii="Times New Roman" w:eastAsia="Calibri" w:hAnsi="Times New Roman" w:cs="Times New Roman"/>
          <w:i/>
          <w:sz w:val="24"/>
          <w:szCs w:val="24"/>
        </w:rPr>
        <w:t xml:space="preserve">W przypadku składania oferty wspólnej Wykonawcy spełniają warunek łącznie, z tym, że </w:t>
      </w:r>
      <w:r w:rsidRPr="004B1AFA">
        <w:rPr>
          <w:rFonts w:ascii="Times New Roman" w:eastAsia="Calibri" w:hAnsi="Times New Roman" w:cs="Times New Roman"/>
          <w:i/>
          <w:sz w:val="24"/>
          <w:szCs w:val="24"/>
        </w:rPr>
        <w:br/>
        <w:t>w przypadku potwierdzenia spełniania warunku doświadczenia przynajmniej jeden Wykonawca musi w pełni wykazać się doświadczeniem wymaganym przez Zamawiającego o określonym charakterze i wielkości tj. min. jedną usługę na wykonanie  dokumentacji projektowej na budowę lub przebudowę** obiektu użyteczności publicznej***, o powierzchni użytkowej min. 1000,00 m</w:t>
      </w:r>
      <w:r w:rsidRPr="004B1AFA">
        <w:rPr>
          <w:rFonts w:ascii="Times New Roman" w:eastAsia="Calibri" w:hAnsi="Times New Roman" w:cs="Times New Roman"/>
          <w:i/>
          <w:sz w:val="24"/>
          <w:szCs w:val="24"/>
          <w:vertAlign w:val="superscript"/>
        </w:rPr>
        <w:t>2</w:t>
      </w:r>
      <w:r w:rsidRPr="004B1AFA">
        <w:rPr>
          <w:rFonts w:ascii="Times New Roman" w:eastAsia="Calibri" w:hAnsi="Times New Roman" w:cs="Times New Roman"/>
          <w:i/>
          <w:sz w:val="24"/>
          <w:szCs w:val="24"/>
        </w:rPr>
        <w:t xml:space="preserve">  oraz wartości niniejszego zamówienia na dokumentację projektową co najmniej 70.000,00 zł brutto (słownie: siedemdziesiąt tysięcy złotych brutto 00/100);  </w:t>
      </w:r>
    </w:p>
    <w:p w:rsidR="00951B06" w:rsidRDefault="00951B06" w:rsidP="00951B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Winno być:</w:t>
      </w:r>
    </w:p>
    <w:p w:rsidR="00951B06" w:rsidRPr="004B1AFA" w:rsidRDefault="00951B06" w:rsidP="00951B06">
      <w:pPr>
        <w:spacing w:after="0" w:line="240" w:lineRule="auto"/>
        <w:jc w:val="both"/>
        <w:rPr>
          <w:rFonts w:ascii="Times New Roman" w:eastAsia="Calibri" w:hAnsi="Times New Roman" w:cs="Times New Roman"/>
          <w:b/>
          <w:bCs/>
          <w:i/>
          <w:sz w:val="24"/>
          <w:szCs w:val="24"/>
        </w:rPr>
      </w:pPr>
      <w:r w:rsidRPr="004B1AFA">
        <w:rPr>
          <w:rFonts w:ascii="Times New Roman" w:eastAsia="Calibri" w:hAnsi="Times New Roman" w:cs="Times New Roman"/>
          <w:i/>
          <w:sz w:val="24"/>
          <w:szCs w:val="24"/>
        </w:rPr>
        <w:t xml:space="preserve">Posiadają niezbędną wiedzę i doświadczenie. O zamówienie mogą ubiegać się Wykonawcy, którzy w okresie ostatnich trzech lat przed upływem terminu składania ofert, a jeżeli okres prowadzenia działalności jest krótszy – w tym okresie wykonali z należytą starannością </w:t>
      </w:r>
      <w:r w:rsidRPr="004B1AFA">
        <w:rPr>
          <w:rFonts w:ascii="Times New Roman" w:eastAsia="Calibri" w:hAnsi="Times New Roman" w:cs="Times New Roman"/>
          <w:b/>
          <w:i/>
          <w:sz w:val="24"/>
          <w:szCs w:val="24"/>
        </w:rPr>
        <w:t>przynajmniej jedną usługę* zbliżoną zakresem do usług objętych przedmiotem zamówienia, tj. min. jedną usługę na wykonanie  dokumentacji projektowej na budowę lub przebudowę**</w:t>
      </w:r>
      <w:r w:rsidRPr="004B1AFA">
        <w:rPr>
          <w:rFonts w:ascii="Times New Roman" w:hAnsi="Times New Roman" w:cs="Times New Roman"/>
          <w:b/>
          <w:i/>
          <w:sz w:val="24"/>
          <w:szCs w:val="24"/>
        </w:rPr>
        <w:t xml:space="preserve"> obiektu</w:t>
      </w:r>
      <w:r w:rsidRPr="004B1AFA">
        <w:rPr>
          <w:rFonts w:ascii="Times New Roman" w:eastAsia="Calibri" w:hAnsi="Times New Roman" w:cs="Times New Roman"/>
          <w:b/>
          <w:i/>
          <w:sz w:val="24"/>
          <w:szCs w:val="24"/>
        </w:rPr>
        <w:t xml:space="preserve"> o powierzchni użytkowej min. 1000,00 m</w:t>
      </w:r>
      <w:r w:rsidRPr="004B1AFA">
        <w:rPr>
          <w:rFonts w:ascii="Times New Roman" w:eastAsia="Calibri" w:hAnsi="Times New Roman" w:cs="Times New Roman"/>
          <w:b/>
          <w:i/>
          <w:sz w:val="24"/>
          <w:szCs w:val="24"/>
          <w:vertAlign w:val="superscript"/>
        </w:rPr>
        <w:t>2</w:t>
      </w:r>
      <w:r w:rsidRPr="004B1AFA">
        <w:rPr>
          <w:rFonts w:ascii="Times New Roman" w:eastAsia="Calibri" w:hAnsi="Times New Roman" w:cs="Times New Roman"/>
          <w:b/>
          <w:i/>
          <w:sz w:val="24"/>
          <w:szCs w:val="24"/>
        </w:rPr>
        <w:t xml:space="preserve">  oraz wartości niniejszego zamówienia na dokumentację projektową co najmniej 70.000,00 zł brutto (słownie: siedemdziesiąt tysięcy złotych brutto 00/100);</w:t>
      </w:r>
    </w:p>
    <w:p w:rsidR="00951B06" w:rsidRPr="004B1AFA" w:rsidRDefault="00951B06" w:rsidP="00951B06">
      <w:pPr>
        <w:tabs>
          <w:tab w:val="num" w:pos="900"/>
        </w:tabs>
        <w:spacing w:after="0" w:line="240" w:lineRule="auto"/>
        <w:ind w:left="360"/>
        <w:jc w:val="both"/>
        <w:rPr>
          <w:rFonts w:ascii="Times New Roman" w:hAnsi="Times New Roman" w:cs="Times New Roman"/>
          <w:i/>
          <w:sz w:val="24"/>
          <w:szCs w:val="24"/>
        </w:rPr>
      </w:pPr>
      <w:r w:rsidRPr="004B1AFA">
        <w:rPr>
          <w:rFonts w:ascii="Times New Roman" w:hAnsi="Times New Roman" w:cs="Times New Roman"/>
          <w:i/>
          <w:sz w:val="24"/>
          <w:szCs w:val="24"/>
        </w:rPr>
        <w:t>(…)</w:t>
      </w:r>
    </w:p>
    <w:p w:rsidR="00951B06" w:rsidRDefault="00951B06" w:rsidP="004B1AFA">
      <w:pPr>
        <w:tabs>
          <w:tab w:val="num" w:pos="900"/>
        </w:tabs>
        <w:spacing w:after="0" w:line="240" w:lineRule="auto"/>
        <w:jc w:val="both"/>
        <w:rPr>
          <w:rFonts w:ascii="Times New Roman" w:hAnsi="Times New Roman" w:cs="Times New Roman"/>
          <w:i/>
          <w:sz w:val="24"/>
          <w:szCs w:val="24"/>
        </w:rPr>
      </w:pPr>
      <w:r w:rsidRPr="004B1AFA">
        <w:rPr>
          <w:rFonts w:ascii="Times New Roman" w:eastAsia="Calibri" w:hAnsi="Times New Roman" w:cs="Times New Roman"/>
          <w:i/>
          <w:sz w:val="24"/>
          <w:szCs w:val="24"/>
        </w:rPr>
        <w:lastRenderedPageBreak/>
        <w:t xml:space="preserve">W przypadku składania oferty wspólnej Wykonawcy spełniają warunek łącznie, z tym, że </w:t>
      </w:r>
      <w:r w:rsidRPr="004B1AFA">
        <w:rPr>
          <w:rFonts w:ascii="Times New Roman" w:eastAsia="Calibri" w:hAnsi="Times New Roman" w:cs="Times New Roman"/>
          <w:i/>
          <w:sz w:val="24"/>
          <w:szCs w:val="24"/>
        </w:rPr>
        <w:br/>
        <w:t>w przypadku potwierdzenia spełniania warunku doświadczenia przynajmniej jeden Wykonawca musi w pełni wykazać się doświadczeniem wymaganym przez Zamawiającego o określonym charakterze i wielkości tj. min. jedną usługę na wykonanie  dokumentacji projektowej na budowę lub przebudowę** ob</w:t>
      </w:r>
      <w:r w:rsidRPr="004B1AFA">
        <w:rPr>
          <w:rFonts w:ascii="Times New Roman" w:hAnsi="Times New Roman" w:cs="Times New Roman"/>
          <w:i/>
          <w:sz w:val="24"/>
          <w:szCs w:val="24"/>
        </w:rPr>
        <w:t>iektu</w:t>
      </w:r>
      <w:r w:rsidRPr="004B1AFA">
        <w:rPr>
          <w:rFonts w:ascii="Times New Roman" w:eastAsia="Calibri" w:hAnsi="Times New Roman" w:cs="Times New Roman"/>
          <w:i/>
          <w:sz w:val="24"/>
          <w:szCs w:val="24"/>
        </w:rPr>
        <w:t>, o powierzchni użytkowej min. 1000,00 m</w:t>
      </w:r>
      <w:r w:rsidRPr="004B1AFA">
        <w:rPr>
          <w:rFonts w:ascii="Times New Roman" w:eastAsia="Calibri" w:hAnsi="Times New Roman" w:cs="Times New Roman"/>
          <w:i/>
          <w:sz w:val="24"/>
          <w:szCs w:val="24"/>
          <w:vertAlign w:val="superscript"/>
        </w:rPr>
        <w:t>2</w:t>
      </w:r>
      <w:r w:rsidRPr="004B1AFA">
        <w:rPr>
          <w:rFonts w:ascii="Times New Roman" w:eastAsia="Calibri" w:hAnsi="Times New Roman" w:cs="Times New Roman"/>
          <w:i/>
          <w:sz w:val="24"/>
          <w:szCs w:val="24"/>
        </w:rPr>
        <w:t xml:space="preserve">  oraz wartości niniejszego zamówienia na dokumentację projektową co najmniej 70.000,00 zł brutto (słownie: siedemdziesiąt tysięcy złotych brutto 00/100);  </w:t>
      </w:r>
    </w:p>
    <w:p w:rsidR="004B1AFA" w:rsidRPr="004B1AFA" w:rsidRDefault="004B1AFA" w:rsidP="004B1AFA">
      <w:pPr>
        <w:tabs>
          <w:tab w:val="num" w:pos="900"/>
        </w:tabs>
        <w:spacing w:after="0" w:line="240" w:lineRule="auto"/>
        <w:jc w:val="both"/>
        <w:rPr>
          <w:rFonts w:ascii="Times New Roman" w:hAnsi="Times New Roman" w:cs="Times New Roman"/>
          <w:i/>
          <w:sz w:val="24"/>
          <w:szCs w:val="24"/>
        </w:rPr>
      </w:pPr>
    </w:p>
    <w:p w:rsidR="00951B06" w:rsidRPr="00CC0191" w:rsidRDefault="00951B06" w:rsidP="00951B06">
      <w:pPr>
        <w:rPr>
          <w:rFonts w:ascii="Times New Roman" w:hAnsi="Times New Roman" w:cs="Times New Roman"/>
          <w:b/>
          <w:bCs/>
          <w:sz w:val="24"/>
          <w:szCs w:val="24"/>
        </w:rPr>
      </w:pPr>
      <w:r>
        <w:rPr>
          <w:rFonts w:ascii="Times New Roman" w:hAnsi="Times New Roman" w:cs="Times New Roman"/>
          <w:b/>
          <w:bCs/>
          <w:sz w:val="24"/>
          <w:szCs w:val="24"/>
        </w:rPr>
        <w:t>Uchyla się zapis dotyczący „budynku o charakterze użyteczności publicznej”.</w:t>
      </w:r>
    </w:p>
    <w:p w:rsidR="00951B06" w:rsidRDefault="00951B06" w:rsidP="00927892">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Rozdz. III </w:t>
      </w:r>
      <w:proofErr w:type="spellStart"/>
      <w:r>
        <w:rPr>
          <w:rFonts w:ascii="Times New Roman" w:hAnsi="Times New Roman" w:cs="Times New Roman"/>
          <w:b/>
          <w:bCs/>
          <w:sz w:val="24"/>
          <w:szCs w:val="24"/>
        </w:rPr>
        <w:t>pkt</w:t>
      </w:r>
      <w:proofErr w:type="spellEnd"/>
      <w:r>
        <w:rPr>
          <w:rFonts w:ascii="Times New Roman" w:hAnsi="Times New Roman" w:cs="Times New Roman"/>
          <w:b/>
          <w:bCs/>
          <w:sz w:val="24"/>
          <w:szCs w:val="24"/>
        </w:rPr>
        <w:t xml:space="preserve"> 3. 3) </w:t>
      </w:r>
    </w:p>
    <w:p w:rsidR="00951B06" w:rsidRDefault="00951B06" w:rsidP="00951B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Zamiast:</w:t>
      </w:r>
    </w:p>
    <w:p w:rsidR="00951B06" w:rsidRPr="00392CC1" w:rsidRDefault="00951B06" w:rsidP="00951B06">
      <w:pPr>
        <w:spacing w:after="0" w:line="240" w:lineRule="auto"/>
        <w:jc w:val="both"/>
        <w:rPr>
          <w:rFonts w:ascii="Times New Roman" w:eastAsia="Calibri" w:hAnsi="Times New Roman" w:cs="Times New Roman"/>
          <w:bCs/>
          <w:i/>
          <w:sz w:val="24"/>
          <w:szCs w:val="24"/>
        </w:rPr>
      </w:pPr>
      <w:r w:rsidRPr="00392CC1">
        <w:rPr>
          <w:rFonts w:ascii="Times New Roman" w:eastAsia="Calibri" w:hAnsi="Times New Roman" w:cs="Times New Roman"/>
          <w:bCs/>
          <w:i/>
          <w:sz w:val="24"/>
          <w:szCs w:val="24"/>
        </w:rPr>
        <w:t xml:space="preserve">Oświadczenie Wykonawcy z art. 22 ust. 1 i art. 24 ust. 1 Ustawy Prawo zamówień publicznych - </w:t>
      </w:r>
      <w:r w:rsidRPr="00951B06">
        <w:rPr>
          <w:rFonts w:ascii="Times New Roman" w:eastAsia="Calibri" w:hAnsi="Times New Roman" w:cs="Times New Roman"/>
          <w:b/>
          <w:bCs/>
          <w:i/>
          <w:sz w:val="24"/>
          <w:szCs w:val="24"/>
        </w:rPr>
        <w:t>Załącznik nr 2,</w:t>
      </w:r>
      <w:r w:rsidRPr="00392CC1">
        <w:rPr>
          <w:rFonts w:ascii="Times New Roman" w:eastAsia="Calibri" w:hAnsi="Times New Roman" w:cs="Times New Roman"/>
          <w:bCs/>
          <w:i/>
          <w:sz w:val="24"/>
          <w:szCs w:val="24"/>
          <w:u w:val="single"/>
        </w:rPr>
        <w:t xml:space="preserve"> </w:t>
      </w:r>
    </w:p>
    <w:p w:rsidR="00951B06" w:rsidRPr="00392CC1" w:rsidRDefault="00951B06" w:rsidP="00951B06">
      <w:pPr>
        <w:spacing w:after="0" w:line="240" w:lineRule="auto"/>
        <w:jc w:val="both"/>
        <w:rPr>
          <w:rFonts w:ascii="Times New Roman" w:eastAsia="Calibri" w:hAnsi="Times New Roman" w:cs="Times New Roman"/>
          <w:bCs/>
          <w:i/>
          <w:sz w:val="24"/>
          <w:szCs w:val="24"/>
        </w:rPr>
      </w:pPr>
      <w:r w:rsidRPr="00392CC1">
        <w:rPr>
          <w:rFonts w:ascii="Times New Roman" w:eastAsia="Calibri" w:hAnsi="Times New Roman" w:cs="Times New Roman"/>
          <w:bCs/>
          <w:i/>
          <w:sz w:val="24"/>
          <w:szCs w:val="24"/>
        </w:rPr>
        <w:t>W przypadku składania oferty wspólnej ww. dokument składa każdy z Wykonawców składających ofertę wspólną;</w:t>
      </w:r>
    </w:p>
    <w:p w:rsidR="00951B06" w:rsidRDefault="00951B06" w:rsidP="00951B0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Winno być:</w:t>
      </w:r>
    </w:p>
    <w:p w:rsidR="00951B06" w:rsidRPr="00951B06" w:rsidRDefault="00951B06" w:rsidP="00951B06">
      <w:pPr>
        <w:spacing w:after="0" w:line="240" w:lineRule="auto"/>
        <w:jc w:val="both"/>
        <w:rPr>
          <w:rFonts w:ascii="Times New Roman" w:hAnsi="Times New Roman" w:cs="Times New Roman"/>
          <w:b/>
          <w:bCs/>
          <w:sz w:val="24"/>
          <w:szCs w:val="24"/>
        </w:rPr>
      </w:pPr>
      <w:r w:rsidRPr="00392CC1">
        <w:rPr>
          <w:rFonts w:ascii="Times New Roman" w:eastAsia="Calibri" w:hAnsi="Times New Roman" w:cs="Times New Roman"/>
          <w:bCs/>
          <w:i/>
          <w:sz w:val="24"/>
          <w:szCs w:val="24"/>
        </w:rPr>
        <w:t xml:space="preserve">Oświadczenie Wykonawcy </w:t>
      </w:r>
      <w:r>
        <w:rPr>
          <w:rFonts w:ascii="Times New Roman" w:hAnsi="Times New Roman" w:cs="Times New Roman"/>
          <w:bCs/>
          <w:i/>
          <w:sz w:val="24"/>
          <w:szCs w:val="24"/>
        </w:rPr>
        <w:t xml:space="preserve">o niepodleganiu wykluczeniu na podstawie </w:t>
      </w:r>
      <w:r w:rsidR="00B45534">
        <w:rPr>
          <w:rFonts w:ascii="Times New Roman" w:eastAsia="Calibri" w:hAnsi="Times New Roman" w:cs="Times New Roman"/>
          <w:bCs/>
          <w:i/>
          <w:sz w:val="24"/>
          <w:szCs w:val="24"/>
        </w:rPr>
        <w:t xml:space="preserve"> art. 24 ust. 1 u</w:t>
      </w:r>
      <w:r w:rsidRPr="00392CC1">
        <w:rPr>
          <w:rFonts w:ascii="Times New Roman" w:eastAsia="Calibri" w:hAnsi="Times New Roman" w:cs="Times New Roman"/>
          <w:bCs/>
          <w:i/>
          <w:sz w:val="24"/>
          <w:szCs w:val="24"/>
        </w:rPr>
        <w:t xml:space="preserve">stawy Prawo zamówień publicznych - </w:t>
      </w:r>
      <w:r w:rsidRPr="00951B06">
        <w:rPr>
          <w:rFonts w:ascii="Times New Roman" w:eastAsia="Calibri" w:hAnsi="Times New Roman" w:cs="Times New Roman"/>
          <w:b/>
          <w:bCs/>
          <w:i/>
          <w:sz w:val="24"/>
          <w:szCs w:val="24"/>
        </w:rPr>
        <w:t>Załącznik nr 2,</w:t>
      </w:r>
      <w:r w:rsidRPr="00B45534">
        <w:rPr>
          <w:rFonts w:ascii="Times New Roman" w:eastAsia="Calibri" w:hAnsi="Times New Roman" w:cs="Times New Roman"/>
          <w:bCs/>
          <w:i/>
          <w:sz w:val="24"/>
          <w:szCs w:val="24"/>
        </w:rPr>
        <w:t xml:space="preserve"> </w:t>
      </w:r>
      <w:r>
        <w:rPr>
          <w:rFonts w:ascii="Times New Roman" w:hAnsi="Times New Roman" w:cs="Times New Roman"/>
          <w:b/>
          <w:bCs/>
          <w:sz w:val="24"/>
          <w:szCs w:val="24"/>
        </w:rPr>
        <w:t xml:space="preserve"> </w:t>
      </w:r>
      <w:r w:rsidRPr="00392CC1">
        <w:rPr>
          <w:rFonts w:ascii="Times New Roman" w:eastAsia="Calibri" w:hAnsi="Times New Roman" w:cs="Times New Roman"/>
          <w:bCs/>
          <w:i/>
          <w:sz w:val="24"/>
          <w:szCs w:val="24"/>
        </w:rPr>
        <w:t>W przypadku składania oferty wspólnej ww. dokument składa każdy z Wykonawców składających ofertę wspólną;</w:t>
      </w:r>
    </w:p>
    <w:p w:rsidR="00951B06" w:rsidRDefault="00B45534" w:rsidP="00951B06">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o</w:t>
      </w:r>
      <w:r w:rsidR="00951B06">
        <w:rPr>
          <w:rFonts w:ascii="Times New Roman" w:hAnsi="Times New Roman" w:cs="Times New Roman"/>
          <w:bCs/>
          <w:i/>
          <w:sz w:val="24"/>
          <w:szCs w:val="24"/>
        </w:rPr>
        <w:t xml:space="preserve">raz </w:t>
      </w:r>
    </w:p>
    <w:p w:rsidR="00951B06" w:rsidRDefault="00951B06" w:rsidP="00951B06">
      <w:pPr>
        <w:spacing w:after="0" w:line="240" w:lineRule="auto"/>
        <w:jc w:val="both"/>
        <w:rPr>
          <w:rFonts w:ascii="Times New Roman" w:hAnsi="Times New Roman" w:cs="Times New Roman"/>
          <w:bCs/>
          <w:i/>
          <w:sz w:val="24"/>
          <w:szCs w:val="24"/>
          <w:u w:val="single"/>
        </w:rPr>
      </w:pPr>
      <w:r w:rsidRPr="00392CC1">
        <w:rPr>
          <w:rFonts w:ascii="Times New Roman" w:eastAsia="Calibri" w:hAnsi="Times New Roman" w:cs="Times New Roman"/>
          <w:bCs/>
          <w:i/>
          <w:sz w:val="24"/>
          <w:szCs w:val="24"/>
        </w:rPr>
        <w:t>Oświadczenie Wykonawcy</w:t>
      </w:r>
      <w:r>
        <w:rPr>
          <w:rFonts w:ascii="Times New Roman" w:hAnsi="Times New Roman" w:cs="Times New Roman"/>
          <w:bCs/>
          <w:i/>
          <w:sz w:val="24"/>
          <w:szCs w:val="24"/>
        </w:rPr>
        <w:t xml:space="preserve"> na podstawie</w:t>
      </w:r>
      <w:r w:rsidRPr="00392CC1">
        <w:rPr>
          <w:rFonts w:ascii="Times New Roman" w:eastAsia="Calibri" w:hAnsi="Times New Roman" w:cs="Times New Roman"/>
          <w:bCs/>
          <w:i/>
          <w:sz w:val="24"/>
          <w:szCs w:val="24"/>
        </w:rPr>
        <w:t xml:space="preserve"> art. 22 ust. </w:t>
      </w:r>
      <w:r w:rsidR="00B45534">
        <w:rPr>
          <w:rFonts w:ascii="Times New Roman" w:eastAsia="Calibri" w:hAnsi="Times New Roman" w:cs="Times New Roman"/>
          <w:bCs/>
          <w:i/>
          <w:sz w:val="24"/>
          <w:szCs w:val="24"/>
        </w:rPr>
        <w:t xml:space="preserve">1 </w:t>
      </w:r>
      <w:r>
        <w:rPr>
          <w:rFonts w:ascii="Times New Roman" w:hAnsi="Times New Roman" w:cs="Times New Roman"/>
          <w:bCs/>
          <w:i/>
          <w:sz w:val="24"/>
          <w:szCs w:val="24"/>
        </w:rPr>
        <w:t xml:space="preserve">o spełnianiu warunków udziału w postępowaniu </w:t>
      </w:r>
      <w:r w:rsidR="00B45534">
        <w:rPr>
          <w:rFonts w:ascii="Times New Roman" w:eastAsia="Calibri" w:hAnsi="Times New Roman" w:cs="Times New Roman"/>
          <w:bCs/>
          <w:i/>
          <w:sz w:val="24"/>
          <w:szCs w:val="24"/>
        </w:rPr>
        <w:t>u</w:t>
      </w:r>
      <w:r w:rsidRPr="00392CC1">
        <w:rPr>
          <w:rFonts w:ascii="Times New Roman" w:eastAsia="Calibri" w:hAnsi="Times New Roman" w:cs="Times New Roman"/>
          <w:bCs/>
          <w:i/>
          <w:sz w:val="24"/>
          <w:szCs w:val="24"/>
        </w:rPr>
        <w:t xml:space="preserve">stawy Prawo zamówień publicznych - </w:t>
      </w:r>
      <w:r w:rsidRPr="00951B06">
        <w:rPr>
          <w:rFonts w:ascii="Times New Roman" w:eastAsia="Calibri" w:hAnsi="Times New Roman" w:cs="Times New Roman"/>
          <w:b/>
          <w:bCs/>
          <w:i/>
          <w:sz w:val="24"/>
          <w:szCs w:val="24"/>
        </w:rPr>
        <w:t>Załącznik nr 2</w:t>
      </w:r>
      <w:r w:rsidRPr="00951B06">
        <w:rPr>
          <w:rFonts w:ascii="Times New Roman" w:hAnsi="Times New Roman" w:cs="Times New Roman"/>
          <w:b/>
          <w:bCs/>
          <w:i/>
          <w:sz w:val="24"/>
          <w:szCs w:val="24"/>
        </w:rPr>
        <w:t>a</w:t>
      </w:r>
      <w:r w:rsidRPr="00951B06">
        <w:rPr>
          <w:rFonts w:ascii="Times New Roman" w:eastAsia="Calibri" w:hAnsi="Times New Roman" w:cs="Times New Roman"/>
          <w:b/>
          <w:bCs/>
          <w:i/>
          <w:sz w:val="24"/>
          <w:szCs w:val="24"/>
        </w:rPr>
        <w:t>,</w:t>
      </w:r>
      <w:r w:rsidRPr="00392CC1">
        <w:rPr>
          <w:rFonts w:ascii="Times New Roman" w:eastAsia="Calibri" w:hAnsi="Times New Roman" w:cs="Times New Roman"/>
          <w:bCs/>
          <w:i/>
          <w:sz w:val="24"/>
          <w:szCs w:val="24"/>
          <w:u w:val="single"/>
        </w:rPr>
        <w:t xml:space="preserve"> </w:t>
      </w:r>
    </w:p>
    <w:p w:rsidR="00951B06" w:rsidRPr="00392CC1" w:rsidRDefault="00951B06" w:rsidP="00951B06">
      <w:pPr>
        <w:spacing w:after="0" w:line="240" w:lineRule="auto"/>
        <w:jc w:val="both"/>
        <w:rPr>
          <w:rFonts w:ascii="Times New Roman" w:eastAsia="Calibri" w:hAnsi="Times New Roman" w:cs="Times New Roman"/>
          <w:bCs/>
          <w:i/>
          <w:sz w:val="24"/>
          <w:szCs w:val="24"/>
        </w:rPr>
      </w:pPr>
      <w:r w:rsidRPr="00392CC1">
        <w:rPr>
          <w:rFonts w:ascii="Times New Roman" w:eastAsia="Calibri" w:hAnsi="Times New Roman" w:cs="Times New Roman"/>
          <w:bCs/>
          <w:i/>
          <w:sz w:val="24"/>
          <w:szCs w:val="24"/>
        </w:rPr>
        <w:t xml:space="preserve">W przypadku składania oferty wspólnej </w:t>
      </w:r>
      <w:r>
        <w:rPr>
          <w:rFonts w:ascii="Times New Roman" w:hAnsi="Times New Roman" w:cs="Times New Roman"/>
          <w:bCs/>
          <w:i/>
          <w:sz w:val="24"/>
          <w:szCs w:val="24"/>
        </w:rPr>
        <w:t>wykonawcy składają jeden dokument</w:t>
      </w:r>
      <w:r w:rsidRPr="00392CC1">
        <w:rPr>
          <w:rFonts w:ascii="Times New Roman" w:eastAsia="Calibri" w:hAnsi="Times New Roman" w:cs="Times New Roman"/>
          <w:bCs/>
          <w:i/>
          <w:sz w:val="24"/>
          <w:szCs w:val="24"/>
        </w:rPr>
        <w:t>;</w:t>
      </w:r>
    </w:p>
    <w:p w:rsidR="00951B06" w:rsidRPr="00931A8A" w:rsidRDefault="00951B06" w:rsidP="00951B06">
      <w:pPr>
        <w:pStyle w:val="Akapitzlist"/>
        <w:ind w:left="1080"/>
        <w:rPr>
          <w:rFonts w:ascii="Times New Roman" w:hAnsi="Times New Roman" w:cs="Times New Roman"/>
          <w:bCs/>
          <w:i/>
          <w:sz w:val="24"/>
          <w:szCs w:val="24"/>
        </w:rPr>
      </w:pPr>
    </w:p>
    <w:p w:rsidR="00951B06" w:rsidRPr="00392CC1" w:rsidRDefault="00951B06" w:rsidP="00927892">
      <w:pPr>
        <w:pStyle w:val="Akapitzlist"/>
        <w:numPr>
          <w:ilvl w:val="0"/>
          <w:numId w:val="1"/>
        </w:numPr>
        <w:rPr>
          <w:rFonts w:ascii="Times New Roman" w:hAnsi="Times New Roman" w:cs="Times New Roman"/>
          <w:bCs/>
          <w:i/>
          <w:sz w:val="24"/>
          <w:szCs w:val="24"/>
        </w:rPr>
      </w:pPr>
      <w:r w:rsidRPr="00392CC1">
        <w:rPr>
          <w:rFonts w:ascii="Times New Roman" w:hAnsi="Times New Roman" w:cs="Times New Roman"/>
          <w:b/>
          <w:bCs/>
          <w:sz w:val="24"/>
          <w:szCs w:val="24"/>
        </w:rPr>
        <w:t xml:space="preserve">Rozdz. III </w:t>
      </w:r>
      <w:proofErr w:type="spellStart"/>
      <w:r w:rsidRPr="00392CC1">
        <w:rPr>
          <w:rFonts w:ascii="Times New Roman" w:hAnsi="Times New Roman" w:cs="Times New Roman"/>
          <w:b/>
          <w:bCs/>
          <w:sz w:val="24"/>
          <w:szCs w:val="24"/>
        </w:rPr>
        <w:t>pkt</w:t>
      </w:r>
      <w:proofErr w:type="spellEnd"/>
      <w:r w:rsidRPr="00392CC1">
        <w:rPr>
          <w:rFonts w:ascii="Times New Roman" w:hAnsi="Times New Roman" w:cs="Times New Roman"/>
          <w:b/>
          <w:bCs/>
          <w:sz w:val="24"/>
          <w:szCs w:val="24"/>
        </w:rPr>
        <w:t xml:space="preserve"> 3. 4) </w:t>
      </w:r>
    </w:p>
    <w:p w:rsidR="00951B06" w:rsidRPr="00ED216D" w:rsidRDefault="00951B06" w:rsidP="00951B06">
      <w:pPr>
        <w:spacing w:after="0" w:line="240" w:lineRule="auto"/>
        <w:rPr>
          <w:rFonts w:ascii="Times New Roman" w:hAnsi="Times New Roman" w:cs="Times New Roman"/>
          <w:b/>
          <w:bCs/>
          <w:sz w:val="24"/>
          <w:szCs w:val="24"/>
        </w:rPr>
      </w:pPr>
      <w:r w:rsidRPr="00ED216D">
        <w:rPr>
          <w:rFonts w:ascii="Times New Roman" w:hAnsi="Times New Roman" w:cs="Times New Roman"/>
          <w:b/>
          <w:bCs/>
          <w:sz w:val="24"/>
          <w:szCs w:val="24"/>
        </w:rPr>
        <w:t xml:space="preserve">Zamiast: </w:t>
      </w:r>
    </w:p>
    <w:p w:rsidR="00951B06" w:rsidRPr="00951B06" w:rsidRDefault="00951B06" w:rsidP="00951B06">
      <w:pPr>
        <w:spacing w:after="0" w:line="240" w:lineRule="auto"/>
        <w:jc w:val="both"/>
        <w:rPr>
          <w:rFonts w:ascii="Times New Roman" w:eastAsia="Calibri" w:hAnsi="Times New Roman" w:cs="Times New Roman"/>
          <w:i/>
          <w:sz w:val="24"/>
          <w:szCs w:val="24"/>
        </w:rPr>
      </w:pPr>
      <w:r w:rsidRPr="00951B06">
        <w:rPr>
          <w:rFonts w:ascii="Times New Roman" w:hAnsi="Times New Roman" w:cs="Times New Roman"/>
          <w:bCs/>
          <w:i/>
          <w:sz w:val="24"/>
          <w:szCs w:val="24"/>
        </w:rPr>
        <w:t>(…)</w:t>
      </w:r>
      <w:r w:rsidRPr="00951B06">
        <w:rPr>
          <w:rFonts w:ascii="Times New Roman" w:eastAsia="Calibri" w:hAnsi="Times New Roman" w:cs="Times New Roman"/>
          <w:i/>
          <w:sz w:val="24"/>
          <w:szCs w:val="24"/>
        </w:rPr>
        <w:t xml:space="preserve">W przypadku składania oferty wspólnej Wykonawcy spełniają warunek łącznie, z tym, że </w:t>
      </w:r>
      <w:r w:rsidRPr="00951B06">
        <w:rPr>
          <w:rFonts w:ascii="Times New Roman" w:eastAsia="Calibri" w:hAnsi="Times New Roman" w:cs="Times New Roman"/>
          <w:i/>
          <w:sz w:val="24"/>
          <w:szCs w:val="24"/>
        </w:rPr>
        <w:br/>
        <w:t>w przypadku potwierdzenia spełniania warunku doświadczenia przynajmniej jeden Wykonawca musi w pełni wykazać się doświadczeniem wymaganym przez Zamawiającego o określonym charakterze i wielkości tj. min. jedną usługą na wykonanie  dokumentacji projektowej na budowę lub przebudowę** obiektu użyteczności publicznej***, o powierzchni użytkowej min. 1000,00 m</w:t>
      </w:r>
      <w:r w:rsidRPr="00951B06">
        <w:rPr>
          <w:rFonts w:ascii="Times New Roman" w:eastAsia="Calibri" w:hAnsi="Times New Roman" w:cs="Times New Roman"/>
          <w:i/>
          <w:sz w:val="24"/>
          <w:szCs w:val="24"/>
          <w:vertAlign w:val="superscript"/>
        </w:rPr>
        <w:t>2</w:t>
      </w:r>
      <w:r w:rsidRPr="00951B06">
        <w:rPr>
          <w:rFonts w:ascii="Times New Roman" w:eastAsia="Calibri" w:hAnsi="Times New Roman" w:cs="Times New Roman"/>
          <w:i/>
          <w:sz w:val="24"/>
          <w:szCs w:val="24"/>
        </w:rPr>
        <w:t xml:space="preserve">  oraz wartości niniejszego zamówienia co najmniej 70.000, 00 zł brutto (słownie: siedemdziesiąt tysięcy złotych brutto 00/100);</w:t>
      </w:r>
      <w:r w:rsidRPr="00951B06">
        <w:rPr>
          <w:rFonts w:ascii="Times New Roman" w:hAnsi="Times New Roman" w:cs="Times New Roman"/>
          <w:i/>
          <w:sz w:val="24"/>
          <w:szCs w:val="24"/>
        </w:rPr>
        <w:t xml:space="preserve"> (…)</w:t>
      </w:r>
      <w:r w:rsidRPr="00951B06">
        <w:rPr>
          <w:rFonts w:ascii="Times New Roman" w:eastAsia="Calibri" w:hAnsi="Times New Roman" w:cs="Times New Roman"/>
          <w:i/>
          <w:sz w:val="24"/>
          <w:szCs w:val="24"/>
        </w:rPr>
        <w:t xml:space="preserve">  </w:t>
      </w:r>
    </w:p>
    <w:p w:rsidR="00951B06" w:rsidRPr="00ED216D" w:rsidRDefault="00951B06" w:rsidP="00951B06">
      <w:pPr>
        <w:spacing w:after="0" w:line="240" w:lineRule="auto"/>
        <w:rPr>
          <w:rFonts w:ascii="Times New Roman" w:hAnsi="Times New Roman" w:cs="Times New Roman"/>
          <w:b/>
          <w:bCs/>
          <w:sz w:val="24"/>
          <w:szCs w:val="24"/>
        </w:rPr>
      </w:pPr>
      <w:r w:rsidRPr="00ED216D">
        <w:rPr>
          <w:rFonts w:ascii="Times New Roman" w:hAnsi="Times New Roman" w:cs="Times New Roman"/>
          <w:b/>
          <w:bCs/>
          <w:sz w:val="24"/>
          <w:szCs w:val="24"/>
        </w:rPr>
        <w:t>Winno być:</w:t>
      </w:r>
    </w:p>
    <w:p w:rsidR="00951B06" w:rsidRDefault="00951B06" w:rsidP="00951B06">
      <w:pPr>
        <w:spacing w:after="0" w:line="240" w:lineRule="auto"/>
        <w:jc w:val="both"/>
        <w:rPr>
          <w:rFonts w:ascii="Times New Roman" w:hAnsi="Times New Roman" w:cs="Times New Roman"/>
          <w:i/>
          <w:sz w:val="24"/>
          <w:szCs w:val="24"/>
        </w:rPr>
      </w:pPr>
      <w:r w:rsidRPr="00951B06">
        <w:rPr>
          <w:rFonts w:ascii="Times New Roman" w:hAnsi="Times New Roman" w:cs="Times New Roman"/>
          <w:i/>
          <w:sz w:val="24"/>
          <w:szCs w:val="24"/>
        </w:rPr>
        <w:t xml:space="preserve">(…) </w:t>
      </w:r>
      <w:r w:rsidRPr="00951B06">
        <w:rPr>
          <w:rFonts w:ascii="Times New Roman" w:eastAsia="Calibri" w:hAnsi="Times New Roman" w:cs="Times New Roman"/>
          <w:i/>
          <w:sz w:val="24"/>
          <w:szCs w:val="24"/>
        </w:rPr>
        <w:t xml:space="preserve">W przypadku składania oferty wspólnej Wykonawcy spełniają warunek łącznie, z tym, że </w:t>
      </w:r>
      <w:r w:rsidRPr="00951B06">
        <w:rPr>
          <w:rFonts w:ascii="Times New Roman" w:eastAsia="Calibri" w:hAnsi="Times New Roman" w:cs="Times New Roman"/>
          <w:i/>
          <w:sz w:val="24"/>
          <w:szCs w:val="24"/>
        </w:rPr>
        <w:br/>
        <w:t>w przypadku potwierdzenia spełniania warunku doświadczenia przynajmniej jeden Wykonawca musi w pełni wykazać się doświadczeniem wymaganym przez Zamawiającego o określonym charakterze i wielkości tj. min. jedną usługą na wykonanie  dokumentacji projektowej na budowę lub przebudowę** obiekt</w:t>
      </w:r>
      <w:r w:rsidRPr="00951B06">
        <w:rPr>
          <w:rFonts w:ascii="Times New Roman" w:hAnsi="Times New Roman" w:cs="Times New Roman"/>
          <w:i/>
          <w:sz w:val="24"/>
          <w:szCs w:val="24"/>
        </w:rPr>
        <w:t>u</w:t>
      </w:r>
      <w:r w:rsidRPr="00951B06">
        <w:rPr>
          <w:rFonts w:ascii="Times New Roman" w:eastAsia="Calibri" w:hAnsi="Times New Roman" w:cs="Times New Roman"/>
          <w:i/>
          <w:sz w:val="24"/>
          <w:szCs w:val="24"/>
        </w:rPr>
        <w:t xml:space="preserve"> o powierzchni użytkowej min. 1000,00 m</w:t>
      </w:r>
      <w:r w:rsidRPr="00951B06">
        <w:rPr>
          <w:rFonts w:ascii="Times New Roman" w:eastAsia="Calibri" w:hAnsi="Times New Roman" w:cs="Times New Roman"/>
          <w:i/>
          <w:sz w:val="24"/>
          <w:szCs w:val="24"/>
          <w:vertAlign w:val="superscript"/>
        </w:rPr>
        <w:t>2</w:t>
      </w:r>
      <w:r w:rsidRPr="00951B06">
        <w:rPr>
          <w:rFonts w:ascii="Times New Roman" w:eastAsia="Calibri" w:hAnsi="Times New Roman" w:cs="Times New Roman"/>
          <w:i/>
          <w:sz w:val="24"/>
          <w:szCs w:val="24"/>
        </w:rPr>
        <w:t xml:space="preserve">  oraz wartości niniejszego zamówienia co najmniej 70.000, 00 zł brutto (słownie: siedemdziesiąt tysięcy złotych brutto 00/100);</w:t>
      </w:r>
      <w:r w:rsidRPr="00951B06">
        <w:rPr>
          <w:rFonts w:ascii="Times New Roman" w:hAnsi="Times New Roman" w:cs="Times New Roman"/>
          <w:i/>
          <w:sz w:val="24"/>
          <w:szCs w:val="24"/>
        </w:rPr>
        <w:t xml:space="preserve"> (…)</w:t>
      </w:r>
    </w:p>
    <w:p w:rsidR="00927892" w:rsidRDefault="00927892" w:rsidP="00951B06">
      <w:pPr>
        <w:spacing w:after="0" w:line="240" w:lineRule="auto"/>
        <w:jc w:val="both"/>
        <w:rPr>
          <w:rFonts w:ascii="Times New Roman" w:hAnsi="Times New Roman" w:cs="Times New Roman"/>
          <w:i/>
          <w:sz w:val="24"/>
          <w:szCs w:val="24"/>
        </w:rPr>
      </w:pPr>
    </w:p>
    <w:p w:rsidR="00927892" w:rsidRDefault="00927892" w:rsidP="00951B06">
      <w:pPr>
        <w:spacing w:after="0" w:line="240" w:lineRule="auto"/>
        <w:jc w:val="both"/>
        <w:rPr>
          <w:rFonts w:ascii="Times New Roman" w:hAnsi="Times New Roman" w:cs="Times New Roman"/>
          <w:i/>
          <w:sz w:val="24"/>
          <w:szCs w:val="24"/>
        </w:rPr>
      </w:pPr>
    </w:p>
    <w:p w:rsidR="00927892" w:rsidRPr="00951B06" w:rsidRDefault="00927892" w:rsidP="00951B06">
      <w:pPr>
        <w:spacing w:after="0" w:line="240" w:lineRule="auto"/>
        <w:jc w:val="both"/>
        <w:rPr>
          <w:rFonts w:ascii="Times New Roman" w:eastAsia="Calibri" w:hAnsi="Times New Roman" w:cs="Times New Roman"/>
          <w:i/>
          <w:sz w:val="24"/>
          <w:szCs w:val="24"/>
        </w:rPr>
      </w:pPr>
    </w:p>
    <w:p w:rsidR="00927892" w:rsidRPr="00927892" w:rsidRDefault="00927892" w:rsidP="00927892">
      <w:pPr>
        <w:pStyle w:val="Akapitzlist"/>
        <w:numPr>
          <w:ilvl w:val="0"/>
          <w:numId w:val="1"/>
        </w:numPr>
        <w:rPr>
          <w:rFonts w:ascii="Times New Roman" w:hAnsi="Times New Roman" w:cs="Times New Roman"/>
          <w:b/>
          <w:bCs/>
          <w:sz w:val="24"/>
          <w:szCs w:val="24"/>
        </w:rPr>
      </w:pPr>
      <w:r w:rsidRPr="00927892">
        <w:rPr>
          <w:rFonts w:ascii="Times New Roman" w:hAnsi="Times New Roman" w:cs="Times New Roman"/>
          <w:b/>
          <w:bCs/>
          <w:sz w:val="24"/>
          <w:szCs w:val="24"/>
        </w:rPr>
        <w:lastRenderedPageBreak/>
        <w:t xml:space="preserve">Rozdz. III </w:t>
      </w:r>
      <w:proofErr w:type="spellStart"/>
      <w:r w:rsidRPr="00927892">
        <w:rPr>
          <w:rFonts w:ascii="Times New Roman" w:hAnsi="Times New Roman" w:cs="Times New Roman"/>
          <w:b/>
          <w:bCs/>
          <w:sz w:val="24"/>
          <w:szCs w:val="24"/>
        </w:rPr>
        <w:t>pkt</w:t>
      </w:r>
      <w:proofErr w:type="spellEnd"/>
      <w:r w:rsidRPr="00927892">
        <w:rPr>
          <w:rFonts w:ascii="Times New Roman" w:hAnsi="Times New Roman" w:cs="Times New Roman"/>
          <w:b/>
          <w:bCs/>
          <w:sz w:val="24"/>
          <w:szCs w:val="24"/>
        </w:rPr>
        <w:t xml:space="preserve"> 5 </w:t>
      </w:r>
    </w:p>
    <w:p w:rsidR="00927892" w:rsidRDefault="00927892" w:rsidP="0092789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Zamiast:</w:t>
      </w:r>
    </w:p>
    <w:p w:rsidR="00927892" w:rsidRPr="0036142C" w:rsidRDefault="00927892" w:rsidP="00927892">
      <w:pPr>
        <w:spacing w:after="0" w:line="240" w:lineRule="auto"/>
        <w:jc w:val="both"/>
        <w:rPr>
          <w:rFonts w:ascii="Times New Roman" w:hAnsi="Times New Roman" w:cs="Times New Roman"/>
          <w:bCs/>
          <w:i/>
          <w:sz w:val="24"/>
          <w:szCs w:val="24"/>
        </w:rPr>
      </w:pPr>
      <w:r w:rsidRPr="0036142C">
        <w:rPr>
          <w:rFonts w:ascii="Times New Roman" w:hAnsi="Times New Roman" w:cs="Times New Roman"/>
          <w:bCs/>
          <w:i/>
          <w:sz w:val="24"/>
          <w:szCs w:val="24"/>
        </w:rPr>
        <w:t>Termin realizacji zamówienia jest jednym z kryteriów ocen</w:t>
      </w:r>
      <w:r>
        <w:rPr>
          <w:rFonts w:ascii="Times New Roman" w:hAnsi="Times New Roman" w:cs="Times New Roman"/>
          <w:bCs/>
          <w:i/>
          <w:sz w:val="24"/>
          <w:szCs w:val="24"/>
        </w:rPr>
        <w:t>y ofert, za które W</w:t>
      </w:r>
      <w:r w:rsidRPr="0036142C">
        <w:rPr>
          <w:rFonts w:ascii="Times New Roman" w:hAnsi="Times New Roman" w:cs="Times New Roman"/>
          <w:bCs/>
          <w:i/>
          <w:sz w:val="24"/>
          <w:szCs w:val="24"/>
        </w:rPr>
        <w:t xml:space="preserve">ykonawca  uzyska punkty przeliczone zgodnie z wzorem określonym </w:t>
      </w:r>
      <w:r>
        <w:rPr>
          <w:rFonts w:ascii="Times New Roman" w:hAnsi="Times New Roman" w:cs="Times New Roman"/>
          <w:bCs/>
          <w:i/>
          <w:sz w:val="24"/>
          <w:szCs w:val="24"/>
        </w:rPr>
        <w:t>Rozdz.</w:t>
      </w:r>
      <w:r w:rsidRPr="0036142C">
        <w:rPr>
          <w:rFonts w:ascii="Times New Roman" w:hAnsi="Times New Roman" w:cs="Times New Roman"/>
          <w:bCs/>
          <w:i/>
          <w:sz w:val="24"/>
          <w:szCs w:val="24"/>
        </w:rPr>
        <w:t xml:space="preserve"> III </w:t>
      </w:r>
      <w:proofErr w:type="spellStart"/>
      <w:r w:rsidRPr="0036142C">
        <w:rPr>
          <w:rFonts w:ascii="Times New Roman" w:hAnsi="Times New Roman" w:cs="Times New Roman"/>
          <w:bCs/>
          <w:i/>
          <w:sz w:val="24"/>
          <w:szCs w:val="24"/>
        </w:rPr>
        <w:t>pkt</w:t>
      </w:r>
      <w:proofErr w:type="spellEnd"/>
      <w:r w:rsidRPr="0036142C">
        <w:rPr>
          <w:rFonts w:ascii="Times New Roman" w:hAnsi="Times New Roman" w:cs="Times New Roman"/>
          <w:bCs/>
          <w:i/>
          <w:sz w:val="24"/>
          <w:szCs w:val="24"/>
        </w:rPr>
        <w:t xml:space="preserve">  6 SIWZ:</w:t>
      </w:r>
    </w:p>
    <w:p w:rsidR="00927892" w:rsidRPr="0036142C" w:rsidRDefault="00927892" w:rsidP="00927892">
      <w:pPr>
        <w:numPr>
          <w:ilvl w:val="0"/>
          <w:numId w:val="2"/>
        </w:numPr>
        <w:spacing w:after="0" w:line="240" w:lineRule="auto"/>
        <w:jc w:val="both"/>
        <w:rPr>
          <w:rFonts w:ascii="Times New Roman" w:hAnsi="Times New Roman" w:cs="Times New Roman"/>
          <w:bCs/>
          <w:i/>
          <w:sz w:val="24"/>
          <w:szCs w:val="24"/>
        </w:rPr>
      </w:pPr>
      <w:r w:rsidRPr="0036142C">
        <w:rPr>
          <w:rFonts w:ascii="Times New Roman" w:hAnsi="Times New Roman" w:cs="Times New Roman"/>
          <w:bCs/>
          <w:i/>
          <w:sz w:val="24"/>
          <w:szCs w:val="24"/>
        </w:rPr>
        <w:t>Minimalny wynosi 80 dni;</w:t>
      </w:r>
    </w:p>
    <w:p w:rsidR="00927892" w:rsidRPr="00E238F0" w:rsidRDefault="00927892" w:rsidP="00927892">
      <w:pPr>
        <w:numPr>
          <w:ilvl w:val="0"/>
          <w:numId w:val="2"/>
        </w:numPr>
        <w:spacing w:after="0" w:line="240" w:lineRule="auto"/>
        <w:jc w:val="both"/>
        <w:rPr>
          <w:rFonts w:ascii="Times New Roman" w:hAnsi="Times New Roman" w:cs="Times New Roman"/>
          <w:bCs/>
          <w:i/>
          <w:sz w:val="24"/>
          <w:szCs w:val="24"/>
        </w:rPr>
      </w:pPr>
      <w:r w:rsidRPr="0036142C">
        <w:rPr>
          <w:rFonts w:ascii="Times New Roman" w:hAnsi="Times New Roman" w:cs="Times New Roman"/>
          <w:bCs/>
          <w:i/>
          <w:sz w:val="24"/>
          <w:szCs w:val="24"/>
        </w:rPr>
        <w:t>M</w:t>
      </w:r>
      <w:r>
        <w:rPr>
          <w:rFonts w:ascii="Times New Roman" w:hAnsi="Times New Roman" w:cs="Times New Roman"/>
          <w:bCs/>
          <w:i/>
          <w:sz w:val="24"/>
          <w:szCs w:val="24"/>
        </w:rPr>
        <w:t>aksymalny 90 dni (…)</w:t>
      </w:r>
    </w:p>
    <w:p w:rsidR="00927892" w:rsidRPr="0036142C" w:rsidRDefault="00927892" w:rsidP="009278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w:t>
      </w:r>
      <w:r w:rsidRPr="0036142C">
        <w:rPr>
          <w:rFonts w:ascii="Times New Roman" w:hAnsi="Times New Roman" w:cs="Times New Roman"/>
          <w:b/>
          <w:bCs/>
          <w:sz w:val="24"/>
          <w:szCs w:val="24"/>
        </w:rPr>
        <w:t xml:space="preserve">inno być:  </w:t>
      </w:r>
    </w:p>
    <w:p w:rsidR="00927892" w:rsidRPr="0036142C" w:rsidRDefault="00927892" w:rsidP="00927892">
      <w:pPr>
        <w:spacing w:after="0" w:line="240" w:lineRule="auto"/>
        <w:jc w:val="both"/>
        <w:rPr>
          <w:rFonts w:ascii="Times New Roman" w:hAnsi="Times New Roman" w:cs="Times New Roman"/>
          <w:bCs/>
          <w:i/>
          <w:sz w:val="24"/>
          <w:szCs w:val="24"/>
        </w:rPr>
      </w:pPr>
      <w:r w:rsidRPr="0036142C">
        <w:rPr>
          <w:rFonts w:ascii="Times New Roman" w:hAnsi="Times New Roman" w:cs="Times New Roman"/>
          <w:bCs/>
          <w:i/>
          <w:sz w:val="24"/>
          <w:szCs w:val="24"/>
        </w:rPr>
        <w:t>Termin realizacji zamówienia jest jednym z kryteriów ocen</w:t>
      </w:r>
      <w:r>
        <w:rPr>
          <w:rFonts w:ascii="Times New Roman" w:hAnsi="Times New Roman" w:cs="Times New Roman"/>
          <w:bCs/>
          <w:i/>
          <w:sz w:val="24"/>
          <w:szCs w:val="24"/>
        </w:rPr>
        <w:t>y ofert, za które W</w:t>
      </w:r>
      <w:r w:rsidRPr="0036142C">
        <w:rPr>
          <w:rFonts w:ascii="Times New Roman" w:hAnsi="Times New Roman" w:cs="Times New Roman"/>
          <w:bCs/>
          <w:i/>
          <w:sz w:val="24"/>
          <w:szCs w:val="24"/>
        </w:rPr>
        <w:t xml:space="preserve">ykonawca  uzyska punkty przeliczone zgodnie z wzorem określonym </w:t>
      </w:r>
      <w:r>
        <w:rPr>
          <w:rFonts w:ascii="Times New Roman" w:hAnsi="Times New Roman" w:cs="Times New Roman"/>
          <w:bCs/>
          <w:i/>
          <w:sz w:val="24"/>
          <w:szCs w:val="24"/>
        </w:rPr>
        <w:t>Rozdz.</w:t>
      </w:r>
      <w:r w:rsidRPr="0036142C">
        <w:rPr>
          <w:rFonts w:ascii="Times New Roman" w:hAnsi="Times New Roman" w:cs="Times New Roman"/>
          <w:bCs/>
          <w:i/>
          <w:sz w:val="24"/>
          <w:szCs w:val="24"/>
        </w:rPr>
        <w:t xml:space="preserve"> III </w:t>
      </w:r>
      <w:proofErr w:type="spellStart"/>
      <w:r w:rsidRPr="0036142C">
        <w:rPr>
          <w:rFonts w:ascii="Times New Roman" w:hAnsi="Times New Roman" w:cs="Times New Roman"/>
          <w:bCs/>
          <w:i/>
          <w:sz w:val="24"/>
          <w:szCs w:val="24"/>
        </w:rPr>
        <w:t>pkt</w:t>
      </w:r>
      <w:proofErr w:type="spellEnd"/>
      <w:r w:rsidRPr="0036142C">
        <w:rPr>
          <w:rFonts w:ascii="Times New Roman" w:hAnsi="Times New Roman" w:cs="Times New Roman"/>
          <w:bCs/>
          <w:i/>
          <w:sz w:val="24"/>
          <w:szCs w:val="24"/>
        </w:rPr>
        <w:t xml:space="preserve">  6 SIWZ:</w:t>
      </w:r>
    </w:p>
    <w:p w:rsidR="00927892" w:rsidRPr="0036142C" w:rsidRDefault="00927892" w:rsidP="00927892">
      <w:pPr>
        <w:numPr>
          <w:ilvl w:val="0"/>
          <w:numId w:val="3"/>
        </w:numPr>
        <w:spacing w:after="0" w:line="240" w:lineRule="auto"/>
        <w:jc w:val="both"/>
        <w:rPr>
          <w:rFonts w:ascii="Times New Roman" w:hAnsi="Times New Roman" w:cs="Times New Roman"/>
          <w:bCs/>
          <w:i/>
          <w:sz w:val="24"/>
          <w:szCs w:val="24"/>
        </w:rPr>
      </w:pPr>
      <w:r w:rsidRPr="0036142C">
        <w:rPr>
          <w:rFonts w:ascii="Times New Roman" w:hAnsi="Times New Roman" w:cs="Times New Roman"/>
          <w:bCs/>
          <w:i/>
          <w:sz w:val="24"/>
          <w:szCs w:val="24"/>
        </w:rPr>
        <w:t>Minimalny wynosi 80 dni</w:t>
      </w:r>
      <w:r>
        <w:rPr>
          <w:rFonts w:ascii="Times New Roman" w:hAnsi="Times New Roman" w:cs="Times New Roman"/>
          <w:bCs/>
          <w:i/>
          <w:sz w:val="24"/>
          <w:szCs w:val="24"/>
        </w:rPr>
        <w:t xml:space="preserve"> od dnia podpisania umowy</w:t>
      </w:r>
      <w:r w:rsidRPr="0036142C">
        <w:rPr>
          <w:rFonts w:ascii="Times New Roman" w:hAnsi="Times New Roman" w:cs="Times New Roman"/>
          <w:bCs/>
          <w:i/>
          <w:sz w:val="24"/>
          <w:szCs w:val="24"/>
        </w:rPr>
        <w:t>;</w:t>
      </w:r>
    </w:p>
    <w:p w:rsidR="00951B06" w:rsidRDefault="00927892" w:rsidP="00951B06">
      <w:pPr>
        <w:numPr>
          <w:ilvl w:val="0"/>
          <w:numId w:val="3"/>
        </w:numPr>
        <w:spacing w:after="0" w:line="240" w:lineRule="auto"/>
        <w:jc w:val="both"/>
        <w:rPr>
          <w:rFonts w:ascii="Times New Roman" w:hAnsi="Times New Roman" w:cs="Times New Roman"/>
          <w:bCs/>
          <w:i/>
          <w:sz w:val="24"/>
          <w:szCs w:val="24"/>
        </w:rPr>
      </w:pPr>
      <w:r w:rsidRPr="0036142C">
        <w:rPr>
          <w:rFonts w:ascii="Times New Roman" w:hAnsi="Times New Roman" w:cs="Times New Roman"/>
          <w:bCs/>
          <w:i/>
          <w:sz w:val="24"/>
          <w:szCs w:val="24"/>
        </w:rPr>
        <w:t>M</w:t>
      </w:r>
      <w:r>
        <w:rPr>
          <w:rFonts w:ascii="Times New Roman" w:hAnsi="Times New Roman" w:cs="Times New Roman"/>
          <w:bCs/>
          <w:i/>
          <w:sz w:val="24"/>
          <w:szCs w:val="24"/>
        </w:rPr>
        <w:t>aksymalny 90 dni od dnia podpisania umowy (…)</w:t>
      </w:r>
    </w:p>
    <w:p w:rsidR="00927892" w:rsidRPr="00927892" w:rsidRDefault="00927892" w:rsidP="00927892">
      <w:pPr>
        <w:spacing w:after="0" w:line="240" w:lineRule="auto"/>
        <w:ind w:left="1494"/>
        <w:jc w:val="both"/>
        <w:rPr>
          <w:rFonts w:ascii="Times New Roman" w:hAnsi="Times New Roman" w:cs="Times New Roman"/>
          <w:bCs/>
          <w:i/>
          <w:sz w:val="24"/>
          <w:szCs w:val="24"/>
        </w:rPr>
      </w:pPr>
    </w:p>
    <w:p w:rsidR="00951B06" w:rsidRPr="00951B06" w:rsidRDefault="00951B06" w:rsidP="00927892">
      <w:pPr>
        <w:pStyle w:val="Akapitzlist"/>
        <w:numPr>
          <w:ilvl w:val="0"/>
          <w:numId w:val="1"/>
        </w:numPr>
        <w:rPr>
          <w:rFonts w:ascii="Times New Roman" w:hAnsi="Times New Roman" w:cs="Times New Roman"/>
          <w:b/>
          <w:bCs/>
          <w:sz w:val="24"/>
          <w:szCs w:val="24"/>
        </w:rPr>
      </w:pPr>
      <w:r w:rsidRPr="00951B06">
        <w:rPr>
          <w:rFonts w:ascii="Times New Roman" w:hAnsi="Times New Roman" w:cs="Times New Roman"/>
          <w:b/>
          <w:bCs/>
          <w:sz w:val="24"/>
          <w:szCs w:val="24"/>
        </w:rPr>
        <w:t xml:space="preserve">Rozdz. III </w:t>
      </w:r>
      <w:proofErr w:type="spellStart"/>
      <w:r w:rsidRPr="00951B06">
        <w:rPr>
          <w:rFonts w:ascii="Times New Roman" w:hAnsi="Times New Roman" w:cs="Times New Roman"/>
          <w:b/>
          <w:bCs/>
          <w:sz w:val="24"/>
          <w:szCs w:val="24"/>
        </w:rPr>
        <w:t>pkt</w:t>
      </w:r>
      <w:proofErr w:type="spellEnd"/>
      <w:r w:rsidRPr="00951B06">
        <w:rPr>
          <w:rFonts w:ascii="Times New Roman" w:hAnsi="Times New Roman" w:cs="Times New Roman"/>
          <w:b/>
          <w:bCs/>
          <w:sz w:val="24"/>
          <w:szCs w:val="24"/>
        </w:rPr>
        <w:t xml:space="preserve"> 9.1) </w:t>
      </w:r>
    </w:p>
    <w:p w:rsidR="00951B06" w:rsidRPr="00951B06" w:rsidRDefault="00951B06" w:rsidP="00E238F0">
      <w:pPr>
        <w:spacing w:after="0" w:line="240" w:lineRule="auto"/>
        <w:jc w:val="both"/>
        <w:rPr>
          <w:rFonts w:ascii="Times New Roman" w:hAnsi="Times New Roman" w:cs="Times New Roman"/>
          <w:b/>
          <w:bCs/>
          <w:sz w:val="24"/>
          <w:szCs w:val="24"/>
        </w:rPr>
      </w:pPr>
      <w:r w:rsidRPr="00951B06">
        <w:rPr>
          <w:rFonts w:ascii="Times New Roman" w:hAnsi="Times New Roman" w:cs="Times New Roman"/>
          <w:b/>
          <w:bCs/>
          <w:sz w:val="24"/>
          <w:szCs w:val="24"/>
        </w:rPr>
        <w:t xml:space="preserve">Zamiast: </w:t>
      </w:r>
    </w:p>
    <w:p w:rsidR="00951B06" w:rsidRPr="00B962DE" w:rsidRDefault="00951B06" w:rsidP="00951B06">
      <w:pPr>
        <w:spacing w:after="0"/>
        <w:jc w:val="both"/>
        <w:rPr>
          <w:rFonts w:ascii="Times New Roman" w:eastAsia="Calibri" w:hAnsi="Times New Roman" w:cs="Times New Roman"/>
          <w:i/>
          <w:sz w:val="24"/>
          <w:szCs w:val="24"/>
        </w:rPr>
      </w:pPr>
      <w:r w:rsidRPr="00B962DE">
        <w:rPr>
          <w:rFonts w:ascii="Times New Roman" w:eastAsia="Calibri" w:hAnsi="Times New Roman" w:cs="Times New Roman"/>
          <w:i/>
          <w:sz w:val="24"/>
          <w:szCs w:val="24"/>
        </w:rPr>
        <w:t xml:space="preserve">Ofertę należy złożyć w sekretariacie, pok. Nr 115 Starostwa Powiatowego w Krośnie Odrzańskim ul. Piastów 10 B, nie później niż do dnia </w:t>
      </w:r>
      <w:r w:rsidRPr="00B962DE">
        <w:rPr>
          <w:rFonts w:ascii="Times New Roman" w:eastAsia="Calibri" w:hAnsi="Times New Roman" w:cs="Times New Roman"/>
          <w:b/>
          <w:i/>
          <w:sz w:val="24"/>
          <w:szCs w:val="24"/>
        </w:rPr>
        <w:t>15.07.2015 r.</w:t>
      </w:r>
      <w:r w:rsidRPr="00B962DE">
        <w:rPr>
          <w:rFonts w:ascii="Times New Roman" w:eastAsia="Calibri" w:hAnsi="Times New Roman" w:cs="Times New Roman"/>
          <w:i/>
          <w:sz w:val="24"/>
          <w:szCs w:val="24"/>
        </w:rPr>
        <w:t xml:space="preserve"> do godz. </w:t>
      </w:r>
      <w:r w:rsidRPr="00B962DE">
        <w:rPr>
          <w:rFonts w:ascii="Times New Roman" w:eastAsia="Calibri" w:hAnsi="Times New Roman" w:cs="Times New Roman"/>
          <w:b/>
          <w:i/>
          <w:sz w:val="24"/>
          <w:szCs w:val="24"/>
        </w:rPr>
        <w:t>11.30.</w:t>
      </w:r>
    </w:p>
    <w:p w:rsidR="00951B06" w:rsidRPr="00951B06" w:rsidRDefault="00951B06" w:rsidP="00E238F0">
      <w:pPr>
        <w:spacing w:after="0" w:line="240" w:lineRule="auto"/>
        <w:jc w:val="both"/>
        <w:rPr>
          <w:rFonts w:ascii="Times New Roman" w:hAnsi="Times New Roman" w:cs="Times New Roman"/>
          <w:b/>
          <w:bCs/>
          <w:sz w:val="24"/>
          <w:szCs w:val="24"/>
        </w:rPr>
      </w:pPr>
      <w:r w:rsidRPr="00951B06">
        <w:rPr>
          <w:rFonts w:ascii="Times New Roman" w:hAnsi="Times New Roman" w:cs="Times New Roman"/>
          <w:b/>
          <w:bCs/>
          <w:sz w:val="24"/>
          <w:szCs w:val="24"/>
        </w:rPr>
        <w:t>Winno być:</w:t>
      </w:r>
    </w:p>
    <w:p w:rsidR="00951B06" w:rsidRPr="00B962DE" w:rsidRDefault="00951B06" w:rsidP="00951B06">
      <w:pPr>
        <w:spacing w:after="0"/>
        <w:jc w:val="both"/>
        <w:rPr>
          <w:rFonts w:ascii="Times New Roman" w:eastAsia="Calibri" w:hAnsi="Times New Roman" w:cs="Times New Roman"/>
          <w:i/>
          <w:sz w:val="24"/>
          <w:szCs w:val="24"/>
        </w:rPr>
      </w:pPr>
      <w:r w:rsidRPr="00B962DE">
        <w:rPr>
          <w:rFonts w:ascii="Times New Roman" w:eastAsia="Calibri" w:hAnsi="Times New Roman" w:cs="Times New Roman"/>
          <w:i/>
          <w:sz w:val="24"/>
          <w:szCs w:val="24"/>
        </w:rPr>
        <w:t xml:space="preserve">Ofertę należy złożyć w sekretariacie, pok. Nr 115 Starostwa Powiatowego w Krośnie Odrzańskim ul. Piastów 10 B, nie później niż do dnia </w:t>
      </w:r>
      <w:r w:rsidRPr="00B962DE">
        <w:rPr>
          <w:rFonts w:ascii="Times New Roman" w:eastAsia="Calibri" w:hAnsi="Times New Roman" w:cs="Times New Roman"/>
          <w:b/>
          <w:i/>
          <w:sz w:val="24"/>
          <w:szCs w:val="24"/>
        </w:rPr>
        <w:t>1</w:t>
      </w:r>
      <w:r w:rsidRPr="00B962DE">
        <w:rPr>
          <w:rFonts w:ascii="Times New Roman" w:hAnsi="Times New Roman" w:cs="Times New Roman"/>
          <w:b/>
          <w:i/>
          <w:sz w:val="24"/>
          <w:szCs w:val="24"/>
        </w:rPr>
        <w:t>7</w:t>
      </w:r>
      <w:r w:rsidRPr="00B962DE">
        <w:rPr>
          <w:rFonts w:ascii="Times New Roman" w:eastAsia="Calibri" w:hAnsi="Times New Roman" w:cs="Times New Roman"/>
          <w:b/>
          <w:i/>
          <w:sz w:val="24"/>
          <w:szCs w:val="24"/>
        </w:rPr>
        <w:t>.07.2015 r.</w:t>
      </w:r>
      <w:r w:rsidRPr="00B962DE">
        <w:rPr>
          <w:rFonts w:ascii="Times New Roman" w:eastAsia="Calibri" w:hAnsi="Times New Roman" w:cs="Times New Roman"/>
          <w:i/>
          <w:sz w:val="24"/>
          <w:szCs w:val="24"/>
        </w:rPr>
        <w:t xml:space="preserve"> do godz. </w:t>
      </w:r>
      <w:r w:rsidRPr="00B962DE">
        <w:rPr>
          <w:rFonts w:ascii="Times New Roman" w:eastAsia="Calibri" w:hAnsi="Times New Roman" w:cs="Times New Roman"/>
          <w:b/>
          <w:i/>
          <w:sz w:val="24"/>
          <w:szCs w:val="24"/>
        </w:rPr>
        <w:t>11.30.</w:t>
      </w:r>
    </w:p>
    <w:p w:rsidR="00951B06" w:rsidRDefault="00951B06" w:rsidP="00E238F0">
      <w:pPr>
        <w:spacing w:after="0" w:line="240" w:lineRule="auto"/>
        <w:jc w:val="both"/>
        <w:rPr>
          <w:rFonts w:ascii="Times New Roman" w:hAnsi="Times New Roman" w:cs="Times New Roman"/>
          <w:bCs/>
          <w:i/>
          <w:sz w:val="24"/>
          <w:szCs w:val="24"/>
        </w:rPr>
      </w:pPr>
    </w:p>
    <w:p w:rsidR="00951B06" w:rsidRPr="00B962DE" w:rsidRDefault="00B962DE" w:rsidP="00927892">
      <w:pPr>
        <w:pStyle w:val="Akapitzlist"/>
        <w:numPr>
          <w:ilvl w:val="0"/>
          <w:numId w:val="1"/>
        </w:numPr>
        <w:spacing w:after="0" w:line="240" w:lineRule="auto"/>
        <w:jc w:val="both"/>
        <w:rPr>
          <w:rFonts w:ascii="Times New Roman" w:hAnsi="Times New Roman" w:cs="Times New Roman"/>
          <w:b/>
          <w:bCs/>
          <w:sz w:val="24"/>
          <w:szCs w:val="24"/>
        </w:rPr>
      </w:pPr>
      <w:r w:rsidRPr="00B962DE">
        <w:rPr>
          <w:rFonts w:ascii="Times New Roman" w:hAnsi="Times New Roman" w:cs="Times New Roman"/>
          <w:b/>
          <w:bCs/>
          <w:sz w:val="24"/>
          <w:szCs w:val="24"/>
        </w:rPr>
        <w:t xml:space="preserve">Rozdz. III </w:t>
      </w:r>
      <w:proofErr w:type="spellStart"/>
      <w:r w:rsidRPr="00B962DE">
        <w:rPr>
          <w:rFonts w:ascii="Times New Roman" w:hAnsi="Times New Roman" w:cs="Times New Roman"/>
          <w:b/>
          <w:bCs/>
          <w:sz w:val="24"/>
          <w:szCs w:val="24"/>
        </w:rPr>
        <w:t>pkt</w:t>
      </w:r>
      <w:proofErr w:type="spellEnd"/>
      <w:r w:rsidRPr="00B962DE">
        <w:rPr>
          <w:rFonts w:ascii="Times New Roman" w:hAnsi="Times New Roman" w:cs="Times New Roman"/>
          <w:b/>
          <w:bCs/>
          <w:sz w:val="24"/>
          <w:szCs w:val="24"/>
        </w:rPr>
        <w:t xml:space="preserve"> 9.4)</w:t>
      </w:r>
    </w:p>
    <w:p w:rsidR="00B962DE" w:rsidRPr="00B962DE" w:rsidRDefault="00B962DE" w:rsidP="00B962DE">
      <w:pPr>
        <w:spacing w:after="0" w:line="240" w:lineRule="auto"/>
        <w:jc w:val="both"/>
        <w:rPr>
          <w:rFonts w:ascii="Times New Roman" w:hAnsi="Times New Roman" w:cs="Times New Roman"/>
          <w:b/>
          <w:bCs/>
          <w:sz w:val="24"/>
          <w:szCs w:val="24"/>
        </w:rPr>
      </w:pPr>
      <w:r w:rsidRPr="00B962DE">
        <w:rPr>
          <w:rFonts w:ascii="Times New Roman" w:hAnsi="Times New Roman" w:cs="Times New Roman"/>
          <w:b/>
          <w:bCs/>
          <w:sz w:val="24"/>
          <w:szCs w:val="24"/>
        </w:rPr>
        <w:t>Zamiast:</w:t>
      </w:r>
    </w:p>
    <w:p w:rsidR="00B962DE" w:rsidRPr="00B962DE" w:rsidRDefault="00B962DE" w:rsidP="00B962DE">
      <w:pPr>
        <w:spacing w:after="0"/>
        <w:jc w:val="both"/>
        <w:rPr>
          <w:rFonts w:ascii="Times New Roman" w:eastAsia="Calibri" w:hAnsi="Times New Roman" w:cs="Times New Roman"/>
          <w:b/>
          <w:i/>
          <w:sz w:val="24"/>
          <w:szCs w:val="24"/>
        </w:rPr>
      </w:pPr>
      <w:r w:rsidRPr="00B962DE">
        <w:rPr>
          <w:rFonts w:ascii="Times New Roman" w:eastAsia="Calibri" w:hAnsi="Times New Roman" w:cs="Times New Roman"/>
          <w:i/>
          <w:sz w:val="24"/>
          <w:szCs w:val="24"/>
        </w:rPr>
        <w:t xml:space="preserve">Otwarcie ofert nastąpi dnia </w:t>
      </w:r>
      <w:r w:rsidRPr="00B962DE">
        <w:rPr>
          <w:rFonts w:ascii="Times New Roman" w:eastAsia="Calibri" w:hAnsi="Times New Roman" w:cs="Times New Roman"/>
          <w:b/>
          <w:i/>
          <w:sz w:val="24"/>
          <w:szCs w:val="24"/>
        </w:rPr>
        <w:t>15.07.2015 r.</w:t>
      </w:r>
      <w:r w:rsidRPr="00B962DE">
        <w:rPr>
          <w:rFonts w:ascii="Times New Roman" w:eastAsia="Calibri" w:hAnsi="Times New Roman" w:cs="Times New Roman"/>
          <w:i/>
          <w:sz w:val="24"/>
          <w:szCs w:val="24"/>
        </w:rPr>
        <w:t xml:space="preserve"> o godz. </w:t>
      </w:r>
      <w:r w:rsidRPr="00B962DE">
        <w:rPr>
          <w:rFonts w:ascii="Times New Roman" w:eastAsia="Calibri" w:hAnsi="Times New Roman" w:cs="Times New Roman"/>
          <w:b/>
          <w:i/>
          <w:sz w:val="24"/>
          <w:szCs w:val="24"/>
        </w:rPr>
        <w:t>12:00</w:t>
      </w:r>
      <w:r w:rsidRPr="00B962DE">
        <w:rPr>
          <w:rFonts w:ascii="Times New Roman" w:eastAsia="Calibri" w:hAnsi="Times New Roman" w:cs="Times New Roman"/>
          <w:i/>
          <w:sz w:val="24"/>
          <w:szCs w:val="24"/>
        </w:rPr>
        <w:t xml:space="preserve"> w siedzibie Zamawiającego, sala narad (pok. nr 309).</w:t>
      </w:r>
    </w:p>
    <w:p w:rsidR="00B962DE" w:rsidRPr="00B962DE" w:rsidRDefault="00B962DE" w:rsidP="00B962DE">
      <w:pPr>
        <w:spacing w:after="0" w:line="240" w:lineRule="auto"/>
        <w:jc w:val="both"/>
        <w:rPr>
          <w:rFonts w:ascii="Times New Roman" w:hAnsi="Times New Roman" w:cs="Times New Roman"/>
          <w:b/>
          <w:bCs/>
          <w:sz w:val="24"/>
          <w:szCs w:val="24"/>
        </w:rPr>
      </w:pPr>
      <w:r w:rsidRPr="00B962DE">
        <w:rPr>
          <w:rFonts w:ascii="Times New Roman" w:hAnsi="Times New Roman" w:cs="Times New Roman"/>
          <w:b/>
          <w:bCs/>
          <w:sz w:val="24"/>
          <w:szCs w:val="24"/>
        </w:rPr>
        <w:t>Winno być:</w:t>
      </w:r>
    </w:p>
    <w:p w:rsidR="00B962DE" w:rsidRPr="00B962DE" w:rsidRDefault="00B962DE" w:rsidP="00B962DE">
      <w:pPr>
        <w:spacing w:after="0"/>
        <w:jc w:val="both"/>
        <w:rPr>
          <w:rFonts w:ascii="Times New Roman" w:eastAsia="Calibri" w:hAnsi="Times New Roman" w:cs="Times New Roman"/>
          <w:b/>
          <w:i/>
          <w:sz w:val="24"/>
          <w:szCs w:val="24"/>
        </w:rPr>
      </w:pPr>
      <w:r w:rsidRPr="00B962DE">
        <w:rPr>
          <w:rFonts w:ascii="Times New Roman" w:eastAsia="Calibri" w:hAnsi="Times New Roman" w:cs="Times New Roman"/>
          <w:i/>
          <w:sz w:val="24"/>
          <w:szCs w:val="24"/>
        </w:rPr>
        <w:t xml:space="preserve">Otwarcie ofert nastąpi dnia </w:t>
      </w:r>
      <w:r w:rsidRPr="00B962DE">
        <w:rPr>
          <w:rFonts w:ascii="Times New Roman" w:eastAsia="Calibri" w:hAnsi="Times New Roman" w:cs="Times New Roman"/>
          <w:b/>
          <w:i/>
          <w:sz w:val="24"/>
          <w:szCs w:val="24"/>
        </w:rPr>
        <w:t>1</w:t>
      </w:r>
      <w:r>
        <w:rPr>
          <w:rFonts w:ascii="Times New Roman" w:hAnsi="Times New Roman" w:cs="Times New Roman"/>
          <w:b/>
          <w:i/>
          <w:sz w:val="24"/>
          <w:szCs w:val="24"/>
        </w:rPr>
        <w:t>7</w:t>
      </w:r>
      <w:r w:rsidRPr="00B962DE">
        <w:rPr>
          <w:rFonts w:ascii="Times New Roman" w:eastAsia="Calibri" w:hAnsi="Times New Roman" w:cs="Times New Roman"/>
          <w:b/>
          <w:i/>
          <w:sz w:val="24"/>
          <w:szCs w:val="24"/>
        </w:rPr>
        <w:t>.07.2015 r.</w:t>
      </w:r>
      <w:r w:rsidRPr="00B962DE">
        <w:rPr>
          <w:rFonts w:ascii="Times New Roman" w:eastAsia="Calibri" w:hAnsi="Times New Roman" w:cs="Times New Roman"/>
          <w:i/>
          <w:sz w:val="24"/>
          <w:szCs w:val="24"/>
        </w:rPr>
        <w:t xml:space="preserve"> o godz. </w:t>
      </w:r>
      <w:r w:rsidRPr="00B962DE">
        <w:rPr>
          <w:rFonts w:ascii="Times New Roman" w:eastAsia="Calibri" w:hAnsi="Times New Roman" w:cs="Times New Roman"/>
          <w:b/>
          <w:i/>
          <w:sz w:val="24"/>
          <w:szCs w:val="24"/>
        </w:rPr>
        <w:t>12:00</w:t>
      </w:r>
      <w:r w:rsidRPr="00B962DE">
        <w:rPr>
          <w:rFonts w:ascii="Times New Roman" w:eastAsia="Calibri" w:hAnsi="Times New Roman" w:cs="Times New Roman"/>
          <w:i/>
          <w:sz w:val="24"/>
          <w:szCs w:val="24"/>
        </w:rPr>
        <w:t xml:space="preserve"> w siedzibie Zamawiającego, sala narad (pok. nr 309).</w:t>
      </w:r>
    </w:p>
    <w:p w:rsidR="00327F20" w:rsidRPr="00327F20" w:rsidRDefault="00327F20" w:rsidP="00E238F0">
      <w:pPr>
        <w:spacing w:after="0" w:line="240" w:lineRule="auto"/>
        <w:jc w:val="both"/>
        <w:rPr>
          <w:rFonts w:ascii="Times New Roman" w:hAnsi="Times New Roman" w:cs="Times New Roman"/>
          <w:sz w:val="24"/>
          <w:szCs w:val="24"/>
        </w:rPr>
      </w:pPr>
    </w:p>
    <w:p w:rsidR="002D2901" w:rsidRDefault="002D2901" w:rsidP="00927892">
      <w:pPr>
        <w:pStyle w:val="Akapitzlist"/>
        <w:numPr>
          <w:ilvl w:val="0"/>
          <w:numId w:val="1"/>
        </w:numPr>
        <w:rPr>
          <w:rFonts w:ascii="Times New Roman" w:hAnsi="Times New Roman" w:cs="Times New Roman"/>
          <w:b/>
          <w:bCs/>
          <w:sz w:val="24"/>
          <w:szCs w:val="24"/>
        </w:rPr>
      </w:pPr>
      <w:r w:rsidRPr="002D2901">
        <w:rPr>
          <w:rFonts w:ascii="Times New Roman" w:hAnsi="Times New Roman" w:cs="Times New Roman"/>
          <w:b/>
          <w:bCs/>
          <w:sz w:val="24"/>
          <w:szCs w:val="24"/>
        </w:rPr>
        <w:t xml:space="preserve">Rozdz. III </w:t>
      </w:r>
      <w:proofErr w:type="spellStart"/>
      <w:r w:rsidRPr="002D2901">
        <w:rPr>
          <w:rFonts w:ascii="Times New Roman" w:hAnsi="Times New Roman" w:cs="Times New Roman"/>
          <w:b/>
          <w:bCs/>
          <w:sz w:val="24"/>
          <w:szCs w:val="24"/>
        </w:rPr>
        <w:t>pkt</w:t>
      </w:r>
      <w:proofErr w:type="spellEnd"/>
      <w:r w:rsidRPr="002D2901">
        <w:rPr>
          <w:rFonts w:ascii="Times New Roman" w:hAnsi="Times New Roman" w:cs="Times New Roman"/>
          <w:b/>
          <w:bCs/>
          <w:sz w:val="24"/>
          <w:szCs w:val="24"/>
        </w:rPr>
        <w:t xml:space="preserve"> 1</w:t>
      </w:r>
      <w:r w:rsidR="0036142C">
        <w:rPr>
          <w:rFonts w:ascii="Times New Roman" w:hAnsi="Times New Roman" w:cs="Times New Roman"/>
          <w:b/>
          <w:bCs/>
          <w:sz w:val="24"/>
          <w:szCs w:val="24"/>
        </w:rPr>
        <w:t>8.4</w:t>
      </w:r>
      <w:r w:rsidRPr="002D2901">
        <w:rPr>
          <w:rFonts w:ascii="Times New Roman" w:hAnsi="Times New Roman" w:cs="Times New Roman"/>
          <w:b/>
          <w:bCs/>
          <w:sz w:val="24"/>
          <w:szCs w:val="24"/>
        </w:rPr>
        <w:t>)</w:t>
      </w:r>
      <w:r w:rsidR="0036142C">
        <w:rPr>
          <w:rFonts w:ascii="Times New Roman" w:hAnsi="Times New Roman" w:cs="Times New Roman"/>
          <w:b/>
          <w:bCs/>
          <w:sz w:val="24"/>
          <w:szCs w:val="24"/>
        </w:rPr>
        <w:t>c)</w:t>
      </w:r>
      <w:r w:rsidRPr="002D2901">
        <w:rPr>
          <w:rFonts w:ascii="Times New Roman" w:hAnsi="Times New Roman" w:cs="Times New Roman"/>
          <w:b/>
          <w:bCs/>
          <w:sz w:val="24"/>
          <w:szCs w:val="24"/>
        </w:rPr>
        <w:t>:</w:t>
      </w:r>
    </w:p>
    <w:p w:rsidR="002D2901" w:rsidRDefault="0036142C" w:rsidP="00E238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Zamiast:</w:t>
      </w:r>
    </w:p>
    <w:p w:rsidR="003F5AA4" w:rsidRPr="003F5AA4" w:rsidRDefault="003F5AA4" w:rsidP="00E238F0">
      <w:pPr>
        <w:spacing w:after="0" w:line="240" w:lineRule="auto"/>
        <w:rPr>
          <w:rFonts w:ascii="Times New Roman" w:hAnsi="Times New Roman" w:cs="Times New Roman"/>
          <w:bCs/>
          <w:i/>
          <w:sz w:val="24"/>
          <w:szCs w:val="24"/>
        </w:rPr>
      </w:pPr>
      <w:r w:rsidRPr="003F5AA4">
        <w:rPr>
          <w:rFonts w:ascii="Times New Roman" w:hAnsi="Times New Roman" w:cs="Times New Roman"/>
          <w:bCs/>
          <w:i/>
          <w:sz w:val="24"/>
          <w:szCs w:val="24"/>
        </w:rPr>
        <w:t>Zmiana terminu realizacji zamówienia, w przypadku udzielenia Wykonawcy zamówień dodatkowych lub uzupełniających;</w:t>
      </w:r>
    </w:p>
    <w:p w:rsidR="0036142C" w:rsidRDefault="003F5AA4" w:rsidP="00E238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Winno być;</w:t>
      </w:r>
    </w:p>
    <w:p w:rsidR="003F5AA4" w:rsidRDefault="003F5AA4" w:rsidP="00E238F0">
      <w:pPr>
        <w:spacing w:after="0" w:line="240" w:lineRule="auto"/>
        <w:rPr>
          <w:rFonts w:ascii="Times New Roman" w:hAnsi="Times New Roman" w:cs="Times New Roman"/>
          <w:b/>
          <w:bCs/>
          <w:i/>
          <w:sz w:val="24"/>
          <w:szCs w:val="24"/>
        </w:rPr>
      </w:pPr>
      <w:r w:rsidRPr="003F5AA4">
        <w:rPr>
          <w:rFonts w:ascii="Times New Roman" w:hAnsi="Times New Roman" w:cs="Times New Roman"/>
          <w:bCs/>
          <w:i/>
          <w:sz w:val="24"/>
          <w:szCs w:val="24"/>
        </w:rPr>
        <w:t>Zmiana terminu realizacji zamówienia, w przypadku udzielenia Wykonawcy zamówień</w:t>
      </w:r>
      <w:r>
        <w:rPr>
          <w:rFonts w:ascii="Times New Roman" w:hAnsi="Times New Roman" w:cs="Times New Roman"/>
          <w:bCs/>
          <w:i/>
          <w:sz w:val="24"/>
          <w:szCs w:val="24"/>
        </w:rPr>
        <w:t xml:space="preserve"> dodatkowych</w:t>
      </w:r>
      <w:r w:rsidRPr="00D769C9">
        <w:rPr>
          <w:rFonts w:ascii="Times New Roman" w:hAnsi="Times New Roman" w:cs="Times New Roman"/>
          <w:b/>
          <w:bCs/>
          <w:i/>
          <w:sz w:val="24"/>
          <w:szCs w:val="24"/>
        </w:rPr>
        <w:t>;</w:t>
      </w:r>
    </w:p>
    <w:p w:rsidR="00704802" w:rsidRPr="00D769C9" w:rsidRDefault="00704802" w:rsidP="00E238F0">
      <w:pPr>
        <w:spacing w:after="0" w:line="240" w:lineRule="auto"/>
        <w:rPr>
          <w:rFonts w:ascii="Times New Roman" w:hAnsi="Times New Roman" w:cs="Times New Roman"/>
          <w:b/>
          <w:bCs/>
          <w:i/>
          <w:sz w:val="24"/>
          <w:szCs w:val="24"/>
        </w:rPr>
      </w:pPr>
    </w:p>
    <w:p w:rsidR="004B1AFA" w:rsidRPr="00157670" w:rsidRDefault="005A56EF" w:rsidP="00927892">
      <w:pPr>
        <w:pStyle w:val="Akapitzlist"/>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rPr>
        <w:t>W związku ze zmianą treści SIWZ oraz zmianą nazwy przedmiotu zamówienia z</w:t>
      </w:r>
      <w:r w:rsidR="00D769C9" w:rsidRPr="00243C2C">
        <w:rPr>
          <w:rFonts w:ascii="Times New Roman" w:hAnsi="Times New Roman" w:cs="Times New Roman"/>
          <w:b/>
          <w:bCs/>
          <w:sz w:val="24"/>
          <w:szCs w:val="24"/>
        </w:rPr>
        <w:t>mianie podlega</w:t>
      </w:r>
      <w:r>
        <w:rPr>
          <w:rFonts w:ascii="Times New Roman" w:hAnsi="Times New Roman" w:cs="Times New Roman"/>
          <w:b/>
          <w:bCs/>
          <w:sz w:val="24"/>
          <w:szCs w:val="24"/>
        </w:rPr>
        <w:t>ją Załączniki</w:t>
      </w:r>
      <w:r w:rsidR="004B1AFA">
        <w:rPr>
          <w:rFonts w:ascii="Times New Roman" w:hAnsi="Times New Roman" w:cs="Times New Roman"/>
          <w:b/>
          <w:bCs/>
          <w:sz w:val="24"/>
          <w:szCs w:val="24"/>
        </w:rPr>
        <w:t xml:space="preserve"> </w:t>
      </w:r>
      <w:r w:rsidR="00D769C9" w:rsidRPr="00D769C9">
        <w:rPr>
          <w:rFonts w:ascii="Times New Roman" w:hAnsi="Times New Roman" w:cs="Times New Roman"/>
          <w:b/>
          <w:bCs/>
          <w:sz w:val="24"/>
          <w:szCs w:val="24"/>
        </w:rPr>
        <w:t>nr 1</w:t>
      </w:r>
      <w:r w:rsidR="00CA7DAD">
        <w:rPr>
          <w:rFonts w:ascii="Times New Roman" w:hAnsi="Times New Roman" w:cs="Times New Roman"/>
          <w:b/>
          <w:bCs/>
          <w:sz w:val="24"/>
          <w:szCs w:val="24"/>
        </w:rPr>
        <w:t xml:space="preserve"> </w:t>
      </w:r>
      <w:r w:rsidR="00D769C9" w:rsidRPr="00D769C9">
        <w:rPr>
          <w:rFonts w:ascii="Times New Roman" w:hAnsi="Times New Roman" w:cs="Times New Roman"/>
          <w:b/>
          <w:bCs/>
          <w:sz w:val="24"/>
          <w:szCs w:val="24"/>
        </w:rPr>
        <w:t>-</w:t>
      </w:r>
      <w:r w:rsidR="00CA7DAD">
        <w:rPr>
          <w:rFonts w:ascii="Times New Roman" w:hAnsi="Times New Roman" w:cs="Times New Roman"/>
          <w:b/>
          <w:bCs/>
          <w:sz w:val="24"/>
          <w:szCs w:val="24"/>
        </w:rPr>
        <w:t xml:space="preserve"> </w:t>
      </w:r>
      <w:r w:rsidR="00D769C9" w:rsidRPr="00D769C9">
        <w:rPr>
          <w:rFonts w:ascii="Times New Roman" w:hAnsi="Times New Roman" w:cs="Times New Roman"/>
          <w:b/>
          <w:bCs/>
          <w:sz w:val="24"/>
          <w:szCs w:val="24"/>
        </w:rPr>
        <w:t>1</w:t>
      </w:r>
      <w:r w:rsidR="00CA7DAD">
        <w:rPr>
          <w:rFonts w:ascii="Times New Roman" w:hAnsi="Times New Roman" w:cs="Times New Roman"/>
          <w:b/>
          <w:bCs/>
          <w:sz w:val="24"/>
          <w:szCs w:val="24"/>
        </w:rPr>
        <w:t xml:space="preserve">0 </w:t>
      </w:r>
      <w:r>
        <w:rPr>
          <w:rFonts w:ascii="Times New Roman" w:hAnsi="Times New Roman" w:cs="Times New Roman"/>
          <w:b/>
          <w:bCs/>
          <w:sz w:val="24"/>
          <w:szCs w:val="24"/>
        </w:rPr>
        <w:t xml:space="preserve">do SIWZ </w:t>
      </w:r>
      <w:r w:rsidR="00D769C9" w:rsidRPr="00E238F0">
        <w:rPr>
          <w:rFonts w:ascii="Times New Roman" w:hAnsi="Times New Roman" w:cs="Times New Roman"/>
          <w:bCs/>
          <w:sz w:val="24"/>
          <w:szCs w:val="24"/>
        </w:rPr>
        <w:t>(w załączeniu do niniejszej zmiany treści SIWZ)</w:t>
      </w:r>
      <w:r w:rsidR="006027E4" w:rsidRPr="00E238F0">
        <w:rPr>
          <w:rFonts w:ascii="Times New Roman" w:hAnsi="Times New Roman" w:cs="Times New Roman"/>
          <w:bCs/>
          <w:sz w:val="24"/>
          <w:szCs w:val="24"/>
        </w:rPr>
        <w:t xml:space="preserve">. </w:t>
      </w:r>
    </w:p>
    <w:p w:rsidR="00157670" w:rsidRPr="00157670" w:rsidRDefault="00157670" w:rsidP="00157670">
      <w:pPr>
        <w:spacing w:after="0" w:line="240" w:lineRule="auto"/>
        <w:ind w:left="3539" w:firstLine="708"/>
        <w:jc w:val="both"/>
        <w:rPr>
          <w:rFonts w:ascii="Times New Roman" w:hAnsi="Times New Roman" w:cs="Times New Roman"/>
          <w:bCs/>
          <w:sz w:val="24"/>
          <w:szCs w:val="24"/>
        </w:rPr>
      </w:pPr>
      <w:r w:rsidRPr="00157670">
        <w:rPr>
          <w:rFonts w:ascii="Times New Roman" w:hAnsi="Times New Roman" w:cs="Times New Roman"/>
          <w:bCs/>
          <w:sz w:val="24"/>
          <w:szCs w:val="24"/>
        </w:rPr>
        <w:t xml:space="preserve">z up. Starosty </w:t>
      </w:r>
    </w:p>
    <w:p w:rsidR="00157670" w:rsidRPr="00157670" w:rsidRDefault="00157670" w:rsidP="00157670">
      <w:pPr>
        <w:spacing w:after="0" w:line="240" w:lineRule="auto"/>
        <w:ind w:left="3539" w:firstLine="708"/>
        <w:jc w:val="both"/>
        <w:rPr>
          <w:rFonts w:ascii="Times New Roman" w:hAnsi="Times New Roman" w:cs="Times New Roman"/>
          <w:bCs/>
          <w:sz w:val="24"/>
          <w:szCs w:val="24"/>
        </w:rPr>
      </w:pPr>
      <w:r w:rsidRPr="00157670">
        <w:rPr>
          <w:rFonts w:ascii="Times New Roman" w:hAnsi="Times New Roman" w:cs="Times New Roman"/>
          <w:bCs/>
          <w:sz w:val="24"/>
          <w:szCs w:val="24"/>
        </w:rPr>
        <w:t xml:space="preserve">Wicestarosta </w:t>
      </w:r>
    </w:p>
    <w:p w:rsidR="004B1AFA" w:rsidRPr="00157670" w:rsidRDefault="00157670" w:rsidP="00157670">
      <w:pPr>
        <w:spacing w:after="0" w:line="240" w:lineRule="auto"/>
        <w:ind w:left="3538" w:firstLine="709"/>
        <w:jc w:val="both"/>
        <w:rPr>
          <w:rFonts w:ascii="Times New Roman" w:hAnsi="Times New Roman" w:cs="Times New Roman"/>
          <w:bCs/>
          <w:sz w:val="24"/>
          <w:szCs w:val="24"/>
        </w:rPr>
      </w:pPr>
      <w:r w:rsidRPr="00157670">
        <w:rPr>
          <w:rFonts w:ascii="Times New Roman" w:hAnsi="Times New Roman" w:cs="Times New Roman"/>
          <w:bCs/>
          <w:sz w:val="24"/>
          <w:szCs w:val="24"/>
        </w:rPr>
        <w:t>Grzegorz Świtalski /-/</w:t>
      </w:r>
    </w:p>
    <w:p w:rsidR="005A56EF" w:rsidRPr="004B1AFA" w:rsidRDefault="00E9320A" w:rsidP="004B1AFA">
      <w:pPr>
        <w:jc w:val="both"/>
        <w:rPr>
          <w:rFonts w:ascii="Times New Roman" w:hAnsi="Times New Roman" w:cs="Times New Roman"/>
          <w:b/>
          <w:bCs/>
          <w:sz w:val="24"/>
          <w:szCs w:val="24"/>
        </w:rPr>
      </w:pPr>
      <w:r w:rsidRPr="004B1AFA">
        <w:rPr>
          <w:rFonts w:ascii="Times New Roman" w:hAnsi="Times New Roman" w:cs="Times New Roman"/>
          <w:b/>
          <w:bCs/>
          <w:sz w:val="24"/>
          <w:szCs w:val="24"/>
        </w:rPr>
        <w:lastRenderedPageBreak/>
        <w:t>UWAGA!!!</w:t>
      </w:r>
      <w:r w:rsidR="00243C2C" w:rsidRPr="004B1AFA">
        <w:rPr>
          <w:rFonts w:ascii="Times New Roman" w:hAnsi="Times New Roman" w:cs="Times New Roman"/>
          <w:b/>
          <w:bCs/>
          <w:sz w:val="24"/>
          <w:szCs w:val="24"/>
        </w:rPr>
        <w:t xml:space="preserve">  </w:t>
      </w:r>
    </w:p>
    <w:p w:rsidR="00E9320A" w:rsidRPr="00243C2C" w:rsidRDefault="00E9320A" w:rsidP="00243C2C">
      <w:pPr>
        <w:rPr>
          <w:rFonts w:ascii="Times New Roman" w:hAnsi="Times New Roman" w:cs="Times New Roman"/>
          <w:b/>
          <w:bCs/>
          <w:sz w:val="24"/>
          <w:szCs w:val="24"/>
        </w:rPr>
      </w:pPr>
      <w:r>
        <w:rPr>
          <w:rFonts w:ascii="Times New Roman" w:hAnsi="Times New Roman" w:cs="Times New Roman"/>
          <w:b/>
          <w:bCs/>
          <w:sz w:val="24"/>
          <w:szCs w:val="24"/>
          <w:u w:val="single"/>
        </w:rPr>
        <w:t>OFERTĘ</w:t>
      </w:r>
      <w:r w:rsidRPr="00E9320A">
        <w:rPr>
          <w:rFonts w:ascii="Times New Roman" w:hAnsi="Times New Roman" w:cs="Times New Roman"/>
          <w:b/>
          <w:bCs/>
          <w:sz w:val="24"/>
          <w:szCs w:val="24"/>
          <w:u w:val="single"/>
        </w:rPr>
        <w:t xml:space="preserve"> NALEŻY </w:t>
      </w:r>
      <w:r>
        <w:rPr>
          <w:rFonts w:ascii="Times New Roman" w:hAnsi="Times New Roman" w:cs="Times New Roman"/>
          <w:b/>
          <w:bCs/>
          <w:sz w:val="24"/>
          <w:szCs w:val="24"/>
          <w:u w:val="single"/>
        </w:rPr>
        <w:t>ZŁOŻYĆ NA POPRAWIONYCH, ZAŁĄ</w:t>
      </w:r>
      <w:r w:rsidRPr="00E9320A">
        <w:rPr>
          <w:rFonts w:ascii="Times New Roman" w:hAnsi="Times New Roman" w:cs="Times New Roman"/>
          <w:b/>
          <w:bCs/>
          <w:sz w:val="24"/>
          <w:szCs w:val="24"/>
          <w:u w:val="single"/>
        </w:rPr>
        <w:t>CZONYCH DO NINIEJSZEGO</w:t>
      </w:r>
      <w:r>
        <w:rPr>
          <w:rFonts w:ascii="Times New Roman" w:hAnsi="Times New Roman" w:cs="Times New Roman"/>
          <w:b/>
          <w:bCs/>
          <w:sz w:val="24"/>
          <w:szCs w:val="24"/>
          <w:u w:val="single"/>
        </w:rPr>
        <w:t xml:space="preserve"> PISMA</w:t>
      </w:r>
      <w:r w:rsidR="00F3784F">
        <w:rPr>
          <w:rFonts w:ascii="Times New Roman" w:hAnsi="Times New Roman" w:cs="Times New Roman"/>
          <w:b/>
          <w:bCs/>
          <w:sz w:val="24"/>
          <w:szCs w:val="24"/>
          <w:u w:val="single"/>
        </w:rPr>
        <w:t xml:space="preserve"> ZAŁĄ</w:t>
      </w:r>
      <w:r w:rsidRPr="00E9320A">
        <w:rPr>
          <w:rFonts w:ascii="Times New Roman" w:hAnsi="Times New Roman" w:cs="Times New Roman"/>
          <w:b/>
          <w:bCs/>
          <w:sz w:val="24"/>
          <w:szCs w:val="24"/>
          <w:u w:val="single"/>
        </w:rPr>
        <w:t>CZNIKACH</w:t>
      </w:r>
      <w:r>
        <w:rPr>
          <w:rFonts w:ascii="Times New Roman" w:hAnsi="Times New Roman" w:cs="Times New Roman"/>
          <w:b/>
          <w:bCs/>
          <w:sz w:val="24"/>
          <w:szCs w:val="24"/>
          <w:u w:val="single"/>
        </w:rPr>
        <w:t>!</w:t>
      </w:r>
    </w:p>
    <w:p w:rsidR="00E9320A" w:rsidRDefault="00E9320A" w:rsidP="00D769C9">
      <w:pPr>
        <w:rPr>
          <w:rFonts w:ascii="Times New Roman" w:hAnsi="Times New Roman" w:cs="Times New Roman"/>
          <w:b/>
          <w:bCs/>
          <w:sz w:val="24"/>
          <w:szCs w:val="24"/>
        </w:rPr>
      </w:pPr>
    </w:p>
    <w:p w:rsidR="004B1AFA" w:rsidRDefault="004B1AFA" w:rsidP="00D769C9">
      <w:pPr>
        <w:rPr>
          <w:rFonts w:ascii="Times New Roman" w:hAnsi="Times New Roman" w:cs="Times New Roman"/>
          <w:b/>
          <w:bCs/>
          <w:sz w:val="24"/>
          <w:szCs w:val="24"/>
        </w:rPr>
      </w:pPr>
    </w:p>
    <w:p w:rsidR="004B1AFA" w:rsidRPr="004B1AFA" w:rsidRDefault="004B1AFA" w:rsidP="004B1AFA">
      <w:pPr>
        <w:spacing w:after="0" w:line="240" w:lineRule="auto"/>
        <w:rPr>
          <w:rFonts w:ascii="Times New Roman" w:eastAsia="Times New Roman" w:hAnsi="Times New Roman" w:cs="Times New Roman"/>
          <w:sz w:val="24"/>
          <w:szCs w:val="24"/>
          <w:lang w:eastAsia="pl-PL"/>
        </w:rPr>
      </w:pPr>
      <w:r w:rsidRPr="004B1AFA">
        <w:rPr>
          <w:rFonts w:ascii="Times New Roman" w:eastAsia="Times New Roman" w:hAnsi="Times New Roman" w:cs="Times New Roman"/>
          <w:b/>
          <w:sz w:val="24"/>
          <w:szCs w:val="24"/>
          <w:lang w:eastAsia="pl-PL"/>
        </w:rPr>
        <w:t xml:space="preserve">Załącznikami do </w:t>
      </w:r>
      <w:r>
        <w:rPr>
          <w:rFonts w:ascii="Times New Roman" w:eastAsia="Times New Roman" w:hAnsi="Times New Roman" w:cs="Times New Roman"/>
          <w:b/>
          <w:sz w:val="24"/>
          <w:szCs w:val="24"/>
          <w:lang w:eastAsia="pl-PL"/>
        </w:rPr>
        <w:t>niniejszej zmiany treści SIWZ są</w:t>
      </w:r>
      <w:r w:rsidRPr="004B1AFA">
        <w:rPr>
          <w:rFonts w:ascii="Times New Roman" w:eastAsia="Times New Roman" w:hAnsi="Times New Roman" w:cs="Times New Roman"/>
          <w:sz w:val="24"/>
          <w:szCs w:val="24"/>
          <w:lang w:eastAsia="pl-PL"/>
        </w:rPr>
        <w:t>:</w:t>
      </w:r>
    </w:p>
    <w:p w:rsidR="004B1AFA" w:rsidRPr="004B1AFA" w:rsidRDefault="004B1AFA" w:rsidP="004B1AFA">
      <w:pPr>
        <w:spacing w:after="0" w:line="240" w:lineRule="auto"/>
        <w:rPr>
          <w:rFonts w:ascii="Times New Roman" w:eastAsia="Times New Roman" w:hAnsi="Times New Roman" w:cs="Times New Roman"/>
          <w:b/>
          <w:sz w:val="24"/>
          <w:szCs w:val="24"/>
          <w:lang w:eastAsia="pl-PL"/>
        </w:rPr>
      </w:pPr>
      <w:r w:rsidRPr="004B1AFA">
        <w:rPr>
          <w:rFonts w:ascii="Times New Roman" w:eastAsia="Times New Roman" w:hAnsi="Times New Roman" w:cs="Times New Roman"/>
          <w:b/>
          <w:sz w:val="24"/>
          <w:szCs w:val="24"/>
          <w:lang w:eastAsia="pl-PL"/>
        </w:rPr>
        <w:t>Załącznik nr 1 - Formularz ofertowo- cenowy.</w:t>
      </w:r>
    </w:p>
    <w:p w:rsidR="004B1AFA" w:rsidRDefault="004B1AFA" w:rsidP="004B1AFA">
      <w:pPr>
        <w:spacing w:after="0" w:line="240" w:lineRule="auto"/>
        <w:rPr>
          <w:rFonts w:ascii="Times New Roman" w:eastAsia="Times New Roman" w:hAnsi="Times New Roman" w:cs="Times New Roman"/>
          <w:b/>
          <w:sz w:val="24"/>
          <w:szCs w:val="24"/>
          <w:lang w:eastAsia="pl-PL"/>
        </w:rPr>
      </w:pPr>
      <w:r w:rsidRPr="004B1AFA">
        <w:rPr>
          <w:rFonts w:ascii="Times New Roman" w:eastAsia="Times New Roman" w:hAnsi="Times New Roman" w:cs="Times New Roman"/>
          <w:b/>
          <w:sz w:val="24"/>
          <w:szCs w:val="24"/>
          <w:lang w:eastAsia="pl-PL"/>
        </w:rPr>
        <w:t xml:space="preserve">Załącznik nr 2 - Oświadczenie Wykonawcy </w:t>
      </w:r>
      <w:r>
        <w:rPr>
          <w:rFonts w:ascii="Times New Roman" w:eastAsia="Times New Roman" w:hAnsi="Times New Roman" w:cs="Times New Roman"/>
          <w:b/>
          <w:sz w:val="24"/>
          <w:szCs w:val="24"/>
          <w:lang w:eastAsia="pl-PL"/>
        </w:rPr>
        <w:t>o niepodleganiu wykluczeniu zgodnie z 24 ust. 1                            i</w:t>
      </w:r>
      <w:r w:rsidRPr="004B1AFA">
        <w:rPr>
          <w:rFonts w:ascii="Times New Roman" w:eastAsia="Times New Roman" w:hAnsi="Times New Roman" w:cs="Times New Roman"/>
          <w:b/>
          <w:sz w:val="24"/>
          <w:szCs w:val="24"/>
          <w:lang w:eastAsia="pl-PL"/>
        </w:rPr>
        <w:t xml:space="preserve"> Ustawy</w:t>
      </w:r>
    </w:p>
    <w:p w:rsidR="004B1AFA" w:rsidRPr="004B1AFA" w:rsidRDefault="004B1AFA" w:rsidP="004B1AFA">
      <w:pPr>
        <w:spacing w:after="0" w:line="240" w:lineRule="auto"/>
        <w:rPr>
          <w:rFonts w:ascii="Times New Roman" w:eastAsia="Times New Roman" w:hAnsi="Times New Roman" w:cs="Times New Roman"/>
          <w:b/>
          <w:sz w:val="24"/>
          <w:szCs w:val="24"/>
          <w:lang w:eastAsia="pl-PL"/>
        </w:rPr>
      </w:pPr>
      <w:r w:rsidRPr="004B1AFA">
        <w:rPr>
          <w:rFonts w:ascii="Times New Roman" w:eastAsia="Times New Roman" w:hAnsi="Times New Roman" w:cs="Times New Roman"/>
          <w:b/>
          <w:sz w:val="24"/>
          <w:szCs w:val="24"/>
          <w:lang w:eastAsia="pl-PL"/>
        </w:rPr>
        <w:t>Załącznik nr 2</w:t>
      </w:r>
      <w:r>
        <w:rPr>
          <w:rFonts w:ascii="Times New Roman" w:eastAsia="Times New Roman" w:hAnsi="Times New Roman" w:cs="Times New Roman"/>
          <w:b/>
          <w:sz w:val="24"/>
          <w:szCs w:val="24"/>
          <w:lang w:eastAsia="pl-PL"/>
        </w:rPr>
        <w:t xml:space="preserve"> a</w:t>
      </w:r>
      <w:r w:rsidRPr="004B1AFA">
        <w:rPr>
          <w:rFonts w:ascii="Times New Roman" w:eastAsia="Times New Roman" w:hAnsi="Times New Roman" w:cs="Times New Roman"/>
          <w:b/>
          <w:sz w:val="24"/>
          <w:szCs w:val="24"/>
          <w:lang w:eastAsia="pl-PL"/>
        </w:rPr>
        <w:t xml:space="preserve"> - Oświadczenie Wykonawcy </w:t>
      </w:r>
      <w:r>
        <w:rPr>
          <w:rFonts w:ascii="Times New Roman" w:eastAsia="Times New Roman" w:hAnsi="Times New Roman" w:cs="Times New Roman"/>
          <w:b/>
          <w:sz w:val="24"/>
          <w:szCs w:val="24"/>
          <w:lang w:eastAsia="pl-PL"/>
        </w:rPr>
        <w:t>o spełnianiu warunków udziału w                               postępowaniu zgodnie z art. 22 ust. 1</w:t>
      </w:r>
      <w:r w:rsidRPr="004B1AFA">
        <w:rPr>
          <w:rFonts w:ascii="Times New Roman" w:eastAsia="Times New Roman" w:hAnsi="Times New Roman" w:cs="Times New Roman"/>
          <w:b/>
          <w:sz w:val="24"/>
          <w:szCs w:val="24"/>
          <w:lang w:eastAsia="pl-PL"/>
        </w:rPr>
        <w:t xml:space="preserve"> Ustawy</w:t>
      </w:r>
    </w:p>
    <w:p w:rsidR="004B1AFA" w:rsidRPr="004B1AFA" w:rsidRDefault="004B1AFA" w:rsidP="004B1AFA">
      <w:pPr>
        <w:spacing w:after="0" w:line="240" w:lineRule="auto"/>
        <w:rPr>
          <w:rFonts w:ascii="Times New Roman" w:eastAsia="Times New Roman" w:hAnsi="Times New Roman" w:cs="Times New Roman"/>
          <w:b/>
          <w:sz w:val="24"/>
          <w:szCs w:val="24"/>
          <w:lang w:eastAsia="pl-PL"/>
        </w:rPr>
      </w:pPr>
      <w:r w:rsidRPr="004B1AFA">
        <w:rPr>
          <w:rFonts w:ascii="Times New Roman" w:eastAsia="Times New Roman" w:hAnsi="Times New Roman" w:cs="Times New Roman"/>
          <w:b/>
          <w:sz w:val="24"/>
          <w:szCs w:val="24"/>
          <w:lang w:eastAsia="pl-PL"/>
        </w:rPr>
        <w:t>Załącznik nr 3 - Wykaz osób, które będą uczestniczyć w wykonywaniu zamówienia</w:t>
      </w:r>
    </w:p>
    <w:p w:rsidR="004B1AFA" w:rsidRPr="004B1AFA" w:rsidRDefault="004B1AFA" w:rsidP="004B1AFA">
      <w:pPr>
        <w:spacing w:after="0" w:line="240" w:lineRule="auto"/>
        <w:ind w:left="1843" w:hanging="1843"/>
        <w:rPr>
          <w:rFonts w:ascii="Times New Roman" w:eastAsia="Times New Roman" w:hAnsi="Times New Roman" w:cs="Times New Roman"/>
          <w:b/>
          <w:sz w:val="24"/>
          <w:szCs w:val="24"/>
          <w:lang w:eastAsia="pl-PL"/>
        </w:rPr>
      </w:pPr>
      <w:r w:rsidRPr="004B1AFA">
        <w:rPr>
          <w:rFonts w:ascii="Times New Roman" w:eastAsia="Times New Roman" w:hAnsi="Times New Roman" w:cs="Times New Roman"/>
          <w:b/>
          <w:sz w:val="24"/>
          <w:szCs w:val="24"/>
          <w:lang w:eastAsia="pl-PL"/>
        </w:rPr>
        <w:t xml:space="preserve">Załącznik nr 4 – Zobowiązanie do udostępnienia osób, które będą uczestniczyć </w:t>
      </w:r>
      <w:r w:rsidRPr="004B1AFA">
        <w:rPr>
          <w:rFonts w:ascii="Times New Roman" w:eastAsia="Times New Roman" w:hAnsi="Times New Roman" w:cs="Times New Roman"/>
          <w:b/>
          <w:sz w:val="24"/>
          <w:szCs w:val="24"/>
          <w:lang w:eastAsia="pl-PL"/>
        </w:rPr>
        <w:br/>
        <w:t>w wykonywaniu zamówienia</w:t>
      </w:r>
    </w:p>
    <w:p w:rsidR="004B1AFA" w:rsidRPr="004B1AFA" w:rsidRDefault="004B1AFA" w:rsidP="004B1AFA">
      <w:pPr>
        <w:spacing w:after="0" w:line="240" w:lineRule="auto"/>
        <w:rPr>
          <w:rFonts w:ascii="Times New Roman" w:eastAsia="Times New Roman" w:hAnsi="Times New Roman" w:cs="Times New Roman"/>
          <w:b/>
          <w:sz w:val="24"/>
          <w:szCs w:val="24"/>
          <w:lang w:eastAsia="pl-PL"/>
        </w:rPr>
      </w:pPr>
      <w:r w:rsidRPr="004B1AFA">
        <w:rPr>
          <w:rFonts w:ascii="Times New Roman" w:eastAsia="Times New Roman" w:hAnsi="Times New Roman" w:cs="Times New Roman"/>
          <w:b/>
          <w:sz w:val="24"/>
          <w:szCs w:val="24"/>
          <w:lang w:eastAsia="pl-PL"/>
        </w:rPr>
        <w:t>Załącznik nr 5 – Oświadczenie o posiadaniu uprawnień</w:t>
      </w:r>
    </w:p>
    <w:p w:rsidR="004B1AFA" w:rsidRPr="004B1AFA" w:rsidRDefault="004B1AFA" w:rsidP="004B1AFA">
      <w:pPr>
        <w:spacing w:after="0" w:line="240" w:lineRule="auto"/>
        <w:rPr>
          <w:rFonts w:ascii="Times New Roman" w:eastAsia="Times New Roman" w:hAnsi="Times New Roman" w:cs="Times New Roman"/>
          <w:b/>
          <w:sz w:val="24"/>
          <w:szCs w:val="24"/>
          <w:lang w:eastAsia="pl-PL"/>
        </w:rPr>
      </w:pPr>
      <w:r w:rsidRPr="004B1AFA">
        <w:rPr>
          <w:rFonts w:ascii="Times New Roman" w:eastAsia="Times New Roman" w:hAnsi="Times New Roman" w:cs="Times New Roman"/>
          <w:b/>
          <w:sz w:val="24"/>
          <w:szCs w:val="24"/>
          <w:lang w:eastAsia="pl-PL"/>
        </w:rPr>
        <w:t>Załącznik nr 6 – Wykaz wykonanych przez wykonawcę zamówień</w:t>
      </w:r>
    </w:p>
    <w:p w:rsidR="004B1AFA" w:rsidRPr="004B1AFA" w:rsidRDefault="004B1AFA" w:rsidP="004B1AFA">
      <w:pPr>
        <w:spacing w:after="0" w:line="240" w:lineRule="auto"/>
        <w:rPr>
          <w:rFonts w:ascii="Times New Roman" w:eastAsia="Times New Roman" w:hAnsi="Times New Roman" w:cs="Times New Roman"/>
          <w:b/>
          <w:sz w:val="24"/>
          <w:szCs w:val="24"/>
          <w:lang w:eastAsia="pl-PL"/>
        </w:rPr>
      </w:pPr>
      <w:r w:rsidRPr="004B1AFA">
        <w:rPr>
          <w:rFonts w:ascii="Times New Roman" w:eastAsia="Times New Roman" w:hAnsi="Times New Roman" w:cs="Times New Roman"/>
          <w:b/>
          <w:sz w:val="24"/>
          <w:szCs w:val="24"/>
          <w:lang w:eastAsia="pl-PL"/>
        </w:rPr>
        <w:t>Załącznik nr 7 - Zobowiązanie do udostępnienia wiedzy i doświadczenia</w:t>
      </w:r>
    </w:p>
    <w:p w:rsidR="004B1AFA" w:rsidRPr="004B1AFA" w:rsidRDefault="004B1AFA" w:rsidP="004B1AFA">
      <w:pPr>
        <w:spacing w:after="0" w:line="240" w:lineRule="auto"/>
        <w:rPr>
          <w:rFonts w:ascii="Times New Roman" w:eastAsia="Times New Roman" w:hAnsi="Times New Roman" w:cs="Times New Roman"/>
          <w:b/>
          <w:sz w:val="24"/>
          <w:szCs w:val="24"/>
          <w:lang w:eastAsia="pl-PL"/>
        </w:rPr>
      </w:pPr>
      <w:r w:rsidRPr="004B1AFA">
        <w:rPr>
          <w:rFonts w:ascii="Times New Roman" w:eastAsia="Times New Roman" w:hAnsi="Times New Roman" w:cs="Times New Roman"/>
          <w:b/>
          <w:sz w:val="24"/>
          <w:szCs w:val="24"/>
          <w:lang w:eastAsia="pl-PL"/>
        </w:rPr>
        <w:t>Załącznik nr 8 – Oświadczenie o przynależności do grupy kapitałowej</w:t>
      </w:r>
    </w:p>
    <w:p w:rsidR="004B1AFA" w:rsidRPr="004B1AFA" w:rsidRDefault="004B1AFA" w:rsidP="004B1AFA">
      <w:pPr>
        <w:spacing w:after="0" w:line="240" w:lineRule="auto"/>
        <w:rPr>
          <w:rFonts w:ascii="Times New Roman" w:eastAsia="Times New Roman" w:hAnsi="Times New Roman" w:cs="Times New Roman"/>
          <w:b/>
          <w:sz w:val="24"/>
          <w:szCs w:val="24"/>
          <w:lang w:eastAsia="pl-PL"/>
        </w:rPr>
      </w:pPr>
      <w:r w:rsidRPr="004B1AFA">
        <w:rPr>
          <w:rFonts w:ascii="Times New Roman" w:eastAsia="Times New Roman" w:hAnsi="Times New Roman" w:cs="Times New Roman"/>
          <w:b/>
          <w:sz w:val="24"/>
          <w:szCs w:val="24"/>
          <w:lang w:eastAsia="pl-PL"/>
        </w:rPr>
        <w:t xml:space="preserve">Załącznik nr 9 - Opis przedmiotu zamówienia </w:t>
      </w:r>
    </w:p>
    <w:p w:rsidR="004B1AFA" w:rsidRPr="004B1AFA" w:rsidRDefault="004B1AFA" w:rsidP="004B1AFA">
      <w:pPr>
        <w:spacing w:after="0" w:line="240" w:lineRule="auto"/>
        <w:rPr>
          <w:rFonts w:ascii="Times New Roman" w:eastAsia="Times New Roman" w:hAnsi="Times New Roman" w:cs="Times New Roman"/>
          <w:b/>
          <w:sz w:val="24"/>
          <w:szCs w:val="24"/>
          <w:lang w:eastAsia="pl-PL"/>
        </w:rPr>
      </w:pPr>
      <w:r w:rsidRPr="004B1AFA">
        <w:rPr>
          <w:rFonts w:ascii="Times New Roman" w:eastAsia="Times New Roman" w:hAnsi="Times New Roman" w:cs="Times New Roman"/>
          <w:b/>
          <w:sz w:val="24"/>
          <w:szCs w:val="24"/>
          <w:lang w:eastAsia="pl-PL"/>
        </w:rPr>
        <w:t>Załącznik nr 10 – Projekt umowy</w:t>
      </w:r>
    </w:p>
    <w:p w:rsidR="004B1AFA" w:rsidRDefault="004B1AFA" w:rsidP="004B1AFA">
      <w:pPr>
        <w:rPr>
          <w:rFonts w:ascii="Times New Roman" w:hAnsi="Times New Roman" w:cs="Times New Roman"/>
          <w:b/>
          <w:bCs/>
          <w:sz w:val="24"/>
          <w:szCs w:val="24"/>
        </w:rPr>
      </w:pPr>
      <w:r w:rsidRPr="004B1AFA">
        <w:rPr>
          <w:rFonts w:ascii="Times New Roman" w:eastAsia="Times New Roman" w:hAnsi="Times New Roman" w:cs="Times New Roman"/>
          <w:sz w:val="24"/>
          <w:szCs w:val="24"/>
          <w:lang w:eastAsia="pl-PL"/>
        </w:rPr>
        <w:br w:type="page"/>
      </w:r>
    </w:p>
    <w:p w:rsidR="00243C2C" w:rsidRDefault="00243C2C" w:rsidP="00243C2C">
      <w:pPr>
        <w:rPr>
          <w:rFonts w:ascii="Times New Roman" w:hAnsi="Times New Roman" w:cs="Times New Roman"/>
          <w:b/>
          <w:bCs/>
          <w:sz w:val="24"/>
          <w:szCs w:val="24"/>
        </w:rPr>
      </w:pPr>
    </w:p>
    <w:p w:rsidR="00320447" w:rsidRPr="00243C2C" w:rsidRDefault="00320447" w:rsidP="00243C2C">
      <w:pPr>
        <w:rPr>
          <w:rFonts w:ascii="Times New Roman" w:hAnsi="Times New Roman" w:cs="Times New Roman"/>
          <w:b/>
          <w:bCs/>
          <w:sz w:val="24"/>
          <w:szCs w:val="24"/>
        </w:rPr>
      </w:pPr>
      <w:r w:rsidRPr="00320447">
        <w:rPr>
          <w:rFonts w:ascii="Times New Roman" w:eastAsia="Times New Roman" w:hAnsi="Times New Roman" w:cs="Times New Roman"/>
          <w:sz w:val="24"/>
          <w:szCs w:val="24"/>
        </w:rPr>
        <w:t>OR.272.001.2015</w:t>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00243C2C">
        <w:rPr>
          <w:rFonts w:ascii="Times New Roman" w:eastAsia="Times New Roman" w:hAnsi="Times New Roman" w:cs="Times New Roman"/>
          <w:sz w:val="24"/>
          <w:szCs w:val="24"/>
        </w:rPr>
        <w:tab/>
      </w:r>
      <w:r w:rsidR="00243C2C">
        <w:rPr>
          <w:rFonts w:ascii="Times New Roman" w:eastAsia="Times New Roman" w:hAnsi="Times New Roman" w:cs="Times New Roman"/>
          <w:sz w:val="24"/>
          <w:szCs w:val="24"/>
        </w:rPr>
        <w:tab/>
      </w:r>
      <w:r w:rsidR="00243C2C">
        <w:rPr>
          <w:rFonts w:ascii="Times New Roman" w:eastAsia="Times New Roman" w:hAnsi="Times New Roman" w:cs="Times New Roman"/>
          <w:sz w:val="24"/>
          <w:szCs w:val="24"/>
        </w:rPr>
        <w:tab/>
      </w:r>
      <w:r w:rsidR="00243C2C">
        <w:rPr>
          <w:rFonts w:ascii="Times New Roman" w:eastAsia="Times New Roman" w:hAnsi="Times New Roman" w:cs="Times New Roman"/>
          <w:sz w:val="24"/>
          <w:szCs w:val="24"/>
        </w:rPr>
        <w:tab/>
      </w:r>
      <w:r w:rsidR="00243C2C">
        <w:rPr>
          <w:rFonts w:ascii="Times New Roman" w:eastAsia="Times New Roman" w:hAnsi="Times New Roman" w:cs="Times New Roman"/>
          <w:sz w:val="24"/>
          <w:szCs w:val="24"/>
        </w:rPr>
        <w:tab/>
      </w:r>
      <w:r w:rsidR="00243C2C">
        <w:rPr>
          <w:rFonts w:ascii="Times New Roman" w:eastAsia="Times New Roman" w:hAnsi="Times New Roman" w:cs="Times New Roman"/>
          <w:sz w:val="24"/>
          <w:szCs w:val="24"/>
        </w:rPr>
        <w:tab/>
      </w:r>
      <w:r w:rsidR="00243C2C">
        <w:rPr>
          <w:rFonts w:ascii="Times New Roman" w:eastAsia="Times New Roman" w:hAnsi="Times New Roman" w:cs="Times New Roman"/>
          <w:sz w:val="24"/>
          <w:szCs w:val="24"/>
        </w:rPr>
        <w:tab/>
      </w:r>
      <w:r w:rsidRPr="00320447">
        <w:rPr>
          <w:rFonts w:ascii="Times New Roman" w:eastAsia="Times New Roman" w:hAnsi="Times New Roman" w:cs="Times New Roman"/>
          <w:b/>
          <w:color w:val="000000"/>
          <w:sz w:val="24"/>
          <w:szCs w:val="24"/>
        </w:rPr>
        <w:t>Załącznik Nr 1</w:t>
      </w:r>
    </w:p>
    <w:p w:rsidR="00320447" w:rsidRPr="00320447" w:rsidRDefault="00320447" w:rsidP="00320447">
      <w:pPr>
        <w:tabs>
          <w:tab w:val="center" w:pos="4536"/>
          <w:tab w:val="right" w:pos="9072"/>
        </w:tabs>
        <w:spacing w:after="0" w:line="240" w:lineRule="auto"/>
        <w:jc w:val="right"/>
        <w:rPr>
          <w:rFonts w:ascii="Times New Roman" w:eastAsia="Times New Roman" w:hAnsi="Times New Roman" w:cs="Times New Roman"/>
          <w:color w:val="000000"/>
          <w:sz w:val="24"/>
          <w:szCs w:val="24"/>
        </w:rPr>
      </w:pPr>
      <w:r w:rsidRPr="00320447">
        <w:rPr>
          <w:rFonts w:ascii="Times New Roman" w:eastAsia="Times New Roman" w:hAnsi="Times New Roman" w:cs="Times New Roman"/>
          <w:color w:val="000000"/>
          <w:sz w:val="24"/>
          <w:szCs w:val="24"/>
        </w:rPr>
        <w:t>do Specyfikacji Istotnych Warunków Zamówienia</w:t>
      </w:r>
    </w:p>
    <w:p w:rsidR="00320447" w:rsidRPr="00320447" w:rsidRDefault="00320447" w:rsidP="00320447">
      <w:pPr>
        <w:keepNext/>
        <w:tabs>
          <w:tab w:val="left" w:pos="708"/>
        </w:tabs>
        <w:spacing w:before="360" w:after="0" w:line="240" w:lineRule="auto"/>
        <w:jc w:val="center"/>
        <w:outlineLvl w:val="1"/>
        <w:rPr>
          <w:rFonts w:ascii="Times New Roman" w:eastAsia="Times New Roman" w:hAnsi="Times New Roman" w:cs="Times New Roman"/>
          <w:b/>
          <w:sz w:val="28"/>
          <w:szCs w:val="28"/>
          <w:lang w:eastAsia="pl-PL"/>
        </w:rPr>
      </w:pPr>
      <w:r w:rsidRPr="00320447">
        <w:rPr>
          <w:rFonts w:ascii="Times New Roman" w:eastAsia="Times New Roman" w:hAnsi="Times New Roman" w:cs="Times New Roman"/>
          <w:b/>
          <w:sz w:val="28"/>
          <w:szCs w:val="28"/>
          <w:lang w:eastAsia="pl-PL"/>
        </w:rPr>
        <w:t>FORMULARZ  OFERTOWO- CENOWY</w:t>
      </w:r>
    </w:p>
    <w:p w:rsidR="00320447" w:rsidRPr="00320447" w:rsidRDefault="00320447" w:rsidP="00320447">
      <w:pPr>
        <w:tabs>
          <w:tab w:val="left" w:pos="-180"/>
        </w:tabs>
        <w:spacing w:after="0" w:line="240" w:lineRule="auto"/>
        <w:jc w:val="both"/>
        <w:rPr>
          <w:rFonts w:ascii="Times New Roman" w:eastAsia="Times New Roman" w:hAnsi="Times New Roman" w:cs="Times New Roman"/>
          <w:b/>
          <w:sz w:val="24"/>
          <w:szCs w:val="24"/>
          <w:lang w:eastAsia="pl-PL"/>
        </w:rPr>
      </w:pPr>
    </w:p>
    <w:p w:rsidR="00320447" w:rsidRPr="00320447" w:rsidRDefault="00320447" w:rsidP="00320447">
      <w:pPr>
        <w:tabs>
          <w:tab w:val="left" w:pos="-180"/>
        </w:tabs>
        <w:spacing w:after="0"/>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xml:space="preserve">Nazwa zamówienia: </w:t>
      </w:r>
      <w:r w:rsidR="00734427" w:rsidRPr="00734427">
        <w:rPr>
          <w:rFonts w:ascii="Times New Roman" w:eastAsia="Times New Roman" w:hAnsi="Times New Roman" w:cs="Times New Roman"/>
          <w:b/>
          <w:bCs/>
          <w:sz w:val="24"/>
          <w:szCs w:val="24"/>
          <w:lang w:eastAsia="pl-PL"/>
        </w:rPr>
        <w:t>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sidR="00734427">
        <w:rPr>
          <w:rFonts w:ascii="Times New Roman" w:eastAsia="Times New Roman" w:hAnsi="Times New Roman" w:cs="Times New Roman"/>
          <w:b/>
          <w:bCs/>
          <w:sz w:val="24"/>
          <w:szCs w:val="24"/>
          <w:lang w:eastAsia="pl-PL"/>
        </w:rPr>
        <w:t>h w Krośnie Odrzańskim przy ul. </w:t>
      </w:r>
      <w:r w:rsidR="00734427" w:rsidRPr="00734427">
        <w:rPr>
          <w:rFonts w:ascii="Times New Roman" w:eastAsia="Times New Roman" w:hAnsi="Times New Roman" w:cs="Times New Roman"/>
          <w:b/>
          <w:bCs/>
          <w:sz w:val="24"/>
          <w:szCs w:val="24"/>
          <w:lang w:eastAsia="pl-PL"/>
        </w:rPr>
        <w:t>Piastów 7 wraz z pełnieniem nadzoru autorskiego</w:t>
      </w:r>
      <w:r w:rsidRPr="00320447">
        <w:rPr>
          <w:rFonts w:ascii="Times New Roman" w:eastAsia="Times New Roman" w:hAnsi="Times New Roman" w:cs="Times New Roman"/>
          <w:b/>
          <w:sz w:val="24"/>
          <w:szCs w:val="24"/>
          <w:lang w:eastAsia="pl-PL"/>
        </w:rPr>
        <w:t>.</w:t>
      </w:r>
    </w:p>
    <w:p w:rsidR="00320447" w:rsidRPr="00320447" w:rsidRDefault="00320447" w:rsidP="00320447">
      <w:pPr>
        <w:spacing w:after="0"/>
        <w:rPr>
          <w:rFonts w:ascii="Times New Roman" w:eastAsia="Times New Roman" w:hAnsi="Times New Roman" w:cs="Times New Roman"/>
          <w:sz w:val="24"/>
          <w:szCs w:val="24"/>
          <w:lang w:eastAsia="pl-PL"/>
        </w:rPr>
      </w:pPr>
    </w:p>
    <w:p w:rsidR="00320447" w:rsidRPr="00320447" w:rsidRDefault="00320447" w:rsidP="00320447">
      <w:pPr>
        <w:spacing w:after="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ZAMAWIAJĄCY:</w:t>
      </w:r>
    </w:p>
    <w:p w:rsidR="00320447" w:rsidRPr="00320447" w:rsidRDefault="00320447" w:rsidP="00320447">
      <w:pPr>
        <w:spacing w:after="0"/>
        <w:rPr>
          <w:rFonts w:ascii="Times New Roman" w:eastAsia="Times New Roman" w:hAnsi="Times New Roman" w:cs="Times New Roman"/>
          <w:b/>
          <w:bCs/>
          <w:sz w:val="24"/>
          <w:szCs w:val="24"/>
          <w:lang w:eastAsia="pl-PL"/>
        </w:rPr>
      </w:pPr>
      <w:r w:rsidRPr="00320447">
        <w:rPr>
          <w:rFonts w:ascii="Times New Roman" w:eastAsia="Times New Roman" w:hAnsi="Times New Roman" w:cs="Times New Roman"/>
          <w:b/>
          <w:bCs/>
          <w:sz w:val="24"/>
          <w:szCs w:val="24"/>
          <w:lang w:eastAsia="pl-PL"/>
        </w:rPr>
        <w:t>Powiat Krośnieński reprezentowany przez Zarząd Powiatu Krośnieńskiego</w:t>
      </w:r>
    </w:p>
    <w:p w:rsidR="00320447" w:rsidRPr="00320447" w:rsidRDefault="00320447" w:rsidP="00320447">
      <w:pPr>
        <w:spacing w:after="0"/>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ul. Piastów 10B</w:t>
      </w:r>
    </w:p>
    <w:p w:rsidR="00320447" w:rsidRPr="00320447" w:rsidRDefault="00320447" w:rsidP="00320447">
      <w:pPr>
        <w:spacing w:after="0"/>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66-600 Krosno Odrzańskie</w:t>
      </w:r>
    </w:p>
    <w:p w:rsidR="00320447" w:rsidRPr="00320447" w:rsidRDefault="00320447" w:rsidP="00320447">
      <w:pPr>
        <w:spacing w:before="120" w:after="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WYKONAWCA</w:t>
      </w:r>
    </w:p>
    <w:p w:rsidR="00320447" w:rsidRPr="00320447" w:rsidRDefault="00320447" w:rsidP="00320447">
      <w:pPr>
        <w:spacing w:before="120" w:after="0"/>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Nazwa i adres Wykonawcy:</w:t>
      </w:r>
    </w:p>
    <w:p w:rsidR="00320447" w:rsidRPr="00320447" w:rsidRDefault="00320447" w:rsidP="00320447">
      <w:pPr>
        <w:spacing w:before="120" w:after="0" w:line="240" w:lineRule="auto"/>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320447">
      <w:pPr>
        <w:spacing w:before="120" w:after="0" w:line="240" w:lineRule="auto"/>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Nr </w:t>
      </w:r>
      <w:proofErr w:type="spellStart"/>
      <w:r w:rsidRPr="00320447">
        <w:rPr>
          <w:rFonts w:ascii="Times New Roman" w:eastAsia="Times New Roman" w:hAnsi="Times New Roman" w:cs="Times New Roman"/>
          <w:sz w:val="24"/>
          <w:szCs w:val="24"/>
          <w:lang w:eastAsia="pl-PL"/>
        </w:rPr>
        <w:t>fax</w:t>
      </w:r>
      <w:proofErr w:type="spellEnd"/>
      <w:r w:rsidRPr="00320447">
        <w:rPr>
          <w:rFonts w:ascii="Times New Roman" w:eastAsia="Times New Roman" w:hAnsi="Times New Roman" w:cs="Times New Roman"/>
          <w:sz w:val="24"/>
          <w:szCs w:val="24"/>
          <w:lang w:eastAsia="pl-PL"/>
        </w:rPr>
        <w:t>, tel., tel. kom. ……………………………………………………………………………….</w:t>
      </w:r>
    </w:p>
    <w:p w:rsidR="00320447" w:rsidRPr="00320447" w:rsidRDefault="00320447" w:rsidP="00320447">
      <w:pPr>
        <w:spacing w:before="120" w:after="0" w:line="240" w:lineRule="auto"/>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e-mail:………………………………………………………………………………………………</w:t>
      </w:r>
    </w:p>
    <w:p w:rsidR="00320447" w:rsidRPr="00320447" w:rsidRDefault="00320447" w:rsidP="00320447">
      <w:pPr>
        <w:spacing w:before="120" w:after="0" w:line="240" w:lineRule="auto"/>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Upełnomocniony przedstawiciel……………………………………………………………………</w:t>
      </w: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Sytuacja prawna upoważniająca przedstawiciela do podpisania oferty (np. właściciel, prokurent, członek zarządu, pełnomocnik). W przypadku osób upoważnionych należy złączyć </w:t>
      </w: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pełnomocnictwo:.…………………………………………………………………………………..</w:t>
      </w:r>
    </w:p>
    <w:p w:rsidR="00320447" w:rsidRPr="00320447" w:rsidRDefault="00320447" w:rsidP="00A618AE">
      <w:pPr>
        <w:numPr>
          <w:ilvl w:val="0"/>
          <w:numId w:val="8"/>
        </w:numPr>
        <w:spacing w:before="240" w:after="0" w:line="240" w:lineRule="auto"/>
        <w:ind w:left="357" w:hanging="357"/>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Oferujemy realizację zamówienia, tj. kompletnej dokumentacji zgodnie z wymogami zawartymi w specyfikacji istotnych warunków zamówienia za kwotę brutto:</w:t>
      </w:r>
    </w:p>
    <w:p w:rsidR="00320447" w:rsidRPr="00320447" w:rsidRDefault="00320447" w:rsidP="00320447">
      <w:pPr>
        <w:spacing w:before="240" w:after="0" w:line="240" w:lineRule="auto"/>
        <w:ind w:left="357"/>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b/>
          <w:sz w:val="24"/>
          <w:szCs w:val="24"/>
          <w:lang w:eastAsia="pl-PL"/>
        </w:rPr>
        <w:t>Cena oferty za całość brutto</w:t>
      </w:r>
      <w:r w:rsidRPr="00320447">
        <w:rPr>
          <w:rFonts w:ascii="Times New Roman" w:eastAsia="Times New Roman" w:hAnsi="Times New Roman" w:cs="Times New Roman"/>
          <w:sz w:val="24"/>
          <w:szCs w:val="24"/>
          <w:lang w:eastAsia="pl-PL"/>
        </w:rPr>
        <w:t xml:space="preserve">: ………………………………….. (słownie: …………………………………………………………………………..…………….………) </w:t>
      </w:r>
    </w:p>
    <w:p w:rsidR="00320447" w:rsidRPr="00320447" w:rsidRDefault="00320447" w:rsidP="00320447">
      <w:pPr>
        <w:spacing w:after="0" w:line="240" w:lineRule="auto"/>
        <w:ind w:left="36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Cena oferty uwzględnia opłaty i wszystkie inne wydatki związane z realizacją przedmiotu zamówienia przewidywane przez Wykonawcę i wpływające na cenę w szczególności podatek od towarów i usług VAT.</w:t>
      </w:r>
    </w:p>
    <w:p w:rsidR="00320447" w:rsidRPr="00320447" w:rsidRDefault="00320447" w:rsidP="00320447">
      <w:pPr>
        <w:spacing w:after="0" w:line="240" w:lineRule="auto"/>
        <w:ind w:left="360"/>
        <w:jc w:val="both"/>
        <w:rPr>
          <w:rFonts w:ascii="Times New Roman" w:eastAsia="Times New Roman" w:hAnsi="Times New Roman" w:cs="Times New Roman"/>
          <w:sz w:val="24"/>
          <w:szCs w:val="24"/>
          <w:lang w:eastAsia="pl-PL"/>
        </w:rPr>
      </w:pPr>
    </w:p>
    <w:p w:rsidR="00320447" w:rsidRPr="00320447" w:rsidRDefault="00320447" w:rsidP="00A618AE">
      <w:pPr>
        <w:numPr>
          <w:ilvl w:val="0"/>
          <w:numId w:val="8"/>
        </w:numPr>
        <w:spacing w:after="0" w:line="360" w:lineRule="auto"/>
        <w:jc w:val="both"/>
        <w:rPr>
          <w:rFonts w:ascii="Times New Roman" w:eastAsia="Times New Roman" w:hAnsi="Times New Roman" w:cs="Times New Roman"/>
          <w:sz w:val="24"/>
          <w:szCs w:val="24"/>
          <w:lang w:eastAsia="pl-PL"/>
        </w:rPr>
        <w:sectPr w:rsidR="00320447" w:rsidRPr="00320447">
          <w:footerReference w:type="default" r:id="rId8"/>
          <w:pgSz w:w="12240" w:h="15840"/>
          <w:pgMar w:top="1417" w:right="1417" w:bottom="1417" w:left="1417" w:header="708" w:footer="708" w:gutter="0"/>
          <w:cols w:space="708"/>
        </w:sectPr>
      </w:pPr>
      <w:r w:rsidRPr="00320447">
        <w:rPr>
          <w:rFonts w:ascii="Times New Roman" w:eastAsia="Times New Roman" w:hAnsi="Times New Roman" w:cs="Times New Roman"/>
          <w:b/>
          <w:sz w:val="24"/>
          <w:szCs w:val="24"/>
          <w:lang w:eastAsia="pl-PL"/>
        </w:rPr>
        <w:t>Oferowany przez nas  termin realizacji</w:t>
      </w:r>
      <w:r w:rsidRPr="00320447">
        <w:rPr>
          <w:rFonts w:ascii="Times New Roman" w:eastAsia="Times New Roman" w:hAnsi="Times New Roman" w:cs="Times New Roman"/>
          <w:sz w:val="24"/>
          <w:szCs w:val="24"/>
          <w:lang w:eastAsia="pl-PL"/>
        </w:rPr>
        <w:t xml:space="preserve"> zamówienia wynosi: ……………………………………………dni</w:t>
      </w:r>
    </w:p>
    <w:p w:rsidR="00320447" w:rsidRPr="00320447" w:rsidRDefault="00320447" w:rsidP="00A618AE">
      <w:pPr>
        <w:numPr>
          <w:ilvl w:val="0"/>
          <w:numId w:val="8"/>
        </w:numPr>
        <w:spacing w:after="0" w:line="240" w:lineRule="auto"/>
        <w:jc w:val="both"/>
        <w:rPr>
          <w:rFonts w:ascii="Times New Roman" w:eastAsia="Calibri" w:hAnsi="Times New Roman" w:cs="Times New Roman"/>
          <w:b/>
          <w:bCs/>
          <w:sz w:val="24"/>
          <w:szCs w:val="24"/>
        </w:rPr>
      </w:pPr>
      <w:r w:rsidRPr="00320447">
        <w:rPr>
          <w:rFonts w:ascii="Times New Roman" w:eastAsia="Calibri" w:hAnsi="Times New Roman" w:cs="Times New Roman"/>
          <w:sz w:val="24"/>
          <w:szCs w:val="24"/>
        </w:rPr>
        <w:lastRenderedPageBreak/>
        <w:t xml:space="preserve"> Oświadczam(y), </w:t>
      </w:r>
      <w:r w:rsidRPr="00320447">
        <w:rPr>
          <w:rFonts w:ascii="Times New Roman" w:eastAsia="Calibri" w:hAnsi="Times New Roman" w:cs="Times New Roman"/>
          <w:bCs/>
          <w:sz w:val="24"/>
          <w:szCs w:val="24"/>
        </w:rPr>
        <w:t>że powierzamy wykonanie Podwykonawcy następujące części przedmiotu zamówienia:</w:t>
      </w:r>
    </w:p>
    <w:p w:rsidR="00320447" w:rsidRPr="00320447" w:rsidRDefault="00320447" w:rsidP="00320447">
      <w:pPr>
        <w:spacing w:after="0" w:line="300" w:lineRule="exact"/>
        <w:jc w:val="both"/>
        <w:rPr>
          <w:rFonts w:ascii="Times New Roman" w:eastAsia="Calibri" w:hAnsi="Times New Roman" w:cs="Times New Roman"/>
          <w:b/>
          <w:bCs/>
          <w:sz w:val="24"/>
          <w:szCs w:val="24"/>
        </w:rPr>
      </w:pPr>
    </w:p>
    <w:tbl>
      <w:tblPr>
        <w:tblW w:w="0" w:type="auto"/>
        <w:jc w:val="center"/>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6"/>
        <w:gridCol w:w="7654"/>
      </w:tblGrid>
      <w:tr w:rsidR="00320447" w:rsidRPr="00320447" w:rsidTr="00C5618F">
        <w:trPr>
          <w:jc w:val="center"/>
        </w:trPr>
        <w:tc>
          <w:tcPr>
            <w:tcW w:w="526" w:type="dxa"/>
            <w:vAlign w:val="center"/>
          </w:tcPr>
          <w:p w:rsidR="00320447" w:rsidRPr="00320447" w:rsidRDefault="00320447" w:rsidP="00320447">
            <w:pPr>
              <w:spacing w:after="0" w:line="300" w:lineRule="exact"/>
              <w:jc w:val="both"/>
              <w:rPr>
                <w:rFonts w:ascii="Times New Roman" w:eastAsia="Calibri" w:hAnsi="Times New Roman" w:cs="Times New Roman"/>
                <w:b/>
                <w:bCs/>
                <w:sz w:val="24"/>
                <w:szCs w:val="24"/>
              </w:rPr>
            </w:pPr>
            <w:r w:rsidRPr="00320447">
              <w:rPr>
                <w:rFonts w:ascii="Times New Roman" w:eastAsia="Calibri" w:hAnsi="Times New Roman" w:cs="Times New Roman"/>
                <w:b/>
                <w:bCs/>
                <w:sz w:val="24"/>
                <w:szCs w:val="24"/>
              </w:rPr>
              <w:t>Lp.</w:t>
            </w:r>
          </w:p>
        </w:tc>
        <w:tc>
          <w:tcPr>
            <w:tcW w:w="7654" w:type="dxa"/>
            <w:vAlign w:val="center"/>
          </w:tcPr>
          <w:p w:rsidR="00320447" w:rsidRPr="00320447" w:rsidRDefault="00320447" w:rsidP="00320447">
            <w:pPr>
              <w:spacing w:after="0" w:line="300" w:lineRule="exact"/>
              <w:jc w:val="both"/>
              <w:rPr>
                <w:rFonts w:ascii="Times New Roman" w:eastAsia="Calibri" w:hAnsi="Times New Roman" w:cs="Times New Roman"/>
                <w:b/>
                <w:bCs/>
                <w:sz w:val="24"/>
                <w:szCs w:val="24"/>
              </w:rPr>
            </w:pPr>
            <w:r w:rsidRPr="00320447">
              <w:rPr>
                <w:rFonts w:ascii="Times New Roman" w:eastAsia="Calibri" w:hAnsi="Times New Roman" w:cs="Times New Roman"/>
                <w:b/>
                <w:bCs/>
                <w:sz w:val="24"/>
                <w:szCs w:val="24"/>
              </w:rPr>
              <w:t>Części zamówienia przeznaczone do wykonania Podwykonawcom</w:t>
            </w:r>
          </w:p>
        </w:tc>
      </w:tr>
      <w:tr w:rsidR="00320447" w:rsidRPr="00320447" w:rsidTr="00C5618F">
        <w:trPr>
          <w:jc w:val="center"/>
        </w:trPr>
        <w:tc>
          <w:tcPr>
            <w:tcW w:w="526" w:type="dxa"/>
            <w:vAlign w:val="center"/>
          </w:tcPr>
          <w:p w:rsidR="00320447" w:rsidRPr="00320447" w:rsidRDefault="00320447" w:rsidP="00320447">
            <w:pPr>
              <w:spacing w:after="0" w:line="300" w:lineRule="exact"/>
              <w:jc w:val="both"/>
              <w:rPr>
                <w:rFonts w:ascii="Times New Roman" w:eastAsia="Calibri" w:hAnsi="Times New Roman" w:cs="Times New Roman"/>
                <w:b/>
                <w:bCs/>
                <w:sz w:val="24"/>
                <w:szCs w:val="24"/>
              </w:rPr>
            </w:pPr>
            <w:r w:rsidRPr="00320447">
              <w:rPr>
                <w:rFonts w:ascii="Times New Roman" w:eastAsia="Calibri" w:hAnsi="Times New Roman" w:cs="Times New Roman"/>
                <w:b/>
                <w:bCs/>
                <w:sz w:val="24"/>
                <w:szCs w:val="24"/>
              </w:rPr>
              <w:t>1.</w:t>
            </w:r>
          </w:p>
        </w:tc>
        <w:tc>
          <w:tcPr>
            <w:tcW w:w="7654" w:type="dxa"/>
          </w:tcPr>
          <w:p w:rsidR="00320447" w:rsidRPr="00320447" w:rsidRDefault="00320447" w:rsidP="00320447">
            <w:pPr>
              <w:spacing w:after="0" w:line="300" w:lineRule="exact"/>
              <w:jc w:val="both"/>
              <w:rPr>
                <w:rFonts w:ascii="Times New Roman" w:eastAsia="Calibri" w:hAnsi="Times New Roman" w:cs="Times New Roman"/>
                <w:b/>
                <w:bCs/>
                <w:sz w:val="24"/>
                <w:szCs w:val="24"/>
              </w:rPr>
            </w:pPr>
          </w:p>
          <w:p w:rsidR="00320447" w:rsidRPr="00320447" w:rsidRDefault="00320447" w:rsidP="00320447">
            <w:pPr>
              <w:spacing w:after="0" w:line="300" w:lineRule="exact"/>
              <w:jc w:val="both"/>
              <w:rPr>
                <w:rFonts w:ascii="Times New Roman" w:eastAsia="Calibri" w:hAnsi="Times New Roman" w:cs="Times New Roman"/>
                <w:b/>
                <w:bCs/>
                <w:sz w:val="24"/>
                <w:szCs w:val="24"/>
              </w:rPr>
            </w:pPr>
          </w:p>
        </w:tc>
      </w:tr>
      <w:tr w:rsidR="00320447" w:rsidRPr="00320447" w:rsidTr="00C5618F">
        <w:trPr>
          <w:jc w:val="center"/>
        </w:trPr>
        <w:tc>
          <w:tcPr>
            <w:tcW w:w="526" w:type="dxa"/>
            <w:vAlign w:val="center"/>
          </w:tcPr>
          <w:p w:rsidR="00320447" w:rsidRPr="00320447" w:rsidRDefault="00320447" w:rsidP="00320447">
            <w:pPr>
              <w:spacing w:after="0" w:line="300" w:lineRule="exact"/>
              <w:jc w:val="both"/>
              <w:rPr>
                <w:rFonts w:ascii="Times New Roman" w:eastAsia="Calibri" w:hAnsi="Times New Roman" w:cs="Times New Roman"/>
                <w:b/>
                <w:bCs/>
                <w:sz w:val="24"/>
                <w:szCs w:val="24"/>
              </w:rPr>
            </w:pPr>
            <w:r w:rsidRPr="00320447">
              <w:rPr>
                <w:rFonts w:ascii="Times New Roman" w:eastAsia="Calibri" w:hAnsi="Times New Roman" w:cs="Times New Roman"/>
                <w:b/>
                <w:bCs/>
                <w:sz w:val="24"/>
                <w:szCs w:val="24"/>
              </w:rPr>
              <w:t>2.</w:t>
            </w:r>
          </w:p>
        </w:tc>
        <w:tc>
          <w:tcPr>
            <w:tcW w:w="7654" w:type="dxa"/>
          </w:tcPr>
          <w:p w:rsidR="00320447" w:rsidRPr="00320447" w:rsidRDefault="00320447" w:rsidP="00320447">
            <w:pPr>
              <w:spacing w:after="0" w:line="300" w:lineRule="exact"/>
              <w:jc w:val="both"/>
              <w:rPr>
                <w:rFonts w:ascii="Times New Roman" w:eastAsia="Calibri" w:hAnsi="Times New Roman" w:cs="Times New Roman"/>
                <w:b/>
                <w:bCs/>
                <w:sz w:val="24"/>
                <w:szCs w:val="24"/>
              </w:rPr>
            </w:pPr>
          </w:p>
          <w:p w:rsidR="00320447" w:rsidRPr="00320447" w:rsidRDefault="00320447" w:rsidP="00320447">
            <w:pPr>
              <w:spacing w:after="0" w:line="300" w:lineRule="exact"/>
              <w:jc w:val="both"/>
              <w:rPr>
                <w:rFonts w:ascii="Times New Roman" w:eastAsia="Calibri" w:hAnsi="Times New Roman" w:cs="Times New Roman"/>
                <w:b/>
                <w:bCs/>
                <w:sz w:val="24"/>
                <w:szCs w:val="24"/>
              </w:rPr>
            </w:pPr>
          </w:p>
        </w:tc>
      </w:tr>
      <w:tr w:rsidR="00320447" w:rsidRPr="00320447" w:rsidTr="00C5618F">
        <w:trPr>
          <w:jc w:val="center"/>
        </w:trPr>
        <w:tc>
          <w:tcPr>
            <w:tcW w:w="526" w:type="dxa"/>
            <w:vAlign w:val="center"/>
          </w:tcPr>
          <w:p w:rsidR="00320447" w:rsidRPr="00320447" w:rsidRDefault="00320447" w:rsidP="00320447">
            <w:pPr>
              <w:spacing w:after="0" w:line="300" w:lineRule="exact"/>
              <w:jc w:val="both"/>
              <w:rPr>
                <w:rFonts w:ascii="Times New Roman" w:eastAsia="Calibri" w:hAnsi="Times New Roman" w:cs="Times New Roman"/>
                <w:b/>
                <w:bCs/>
                <w:sz w:val="24"/>
                <w:szCs w:val="24"/>
              </w:rPr>
            </w:pPr>
            <w:r w:rsidRPr="00320447">
              <w:rPr>
                <w:rFonts w:ascii="Times New Roman" w:eastAsia="Calibri" w:hAnsi="Times New Roman" w:cs="Times New Roman"/>
                <w:b/>
                <w:bCs/>
                <w:sz w:val="24"/>
                <w:szCs w:val="24"/>
              </w:rPr>
              <w:t>3.</w:t>
            </w:r>
          </w:p>
        </w:tc>
        <w:tc>
          <w:tcPr>
            <w:tcW w:w="7654" w:type="dxa"/>
          </w:tcPr>
          <w:p w:rsidR="00320447" w:rsidRPr="00320447" w:rsidRDefault="00320447" w:rsidP="00320447">
            <w:pPr>
              <w:spacing w:after="0" w:line="300" w:lineRule="exact"/>
              <w:jc w:val="both"/>
              <w:rPr>
                <w:rFonts w:ascii="Times New Roman" w:eastAsia="Calibri" w:hAnsi="Times New Roman" w:cs="Times New Roman"/>
                <w:b/>
                <w:bCs/>
                <w:sz w:val="24"/>
                <w:szCs w:val="24"/>
              </w:rPr>
            </w:pPr>
          </w:p>
          <w:p w:rsidR="00320447" w:rsidRPr="00320447" w:rsidRDefault="00320447" w:rsidP="00320447">
            <w:pPr>
              <w:spacing w:after="0" w:line="300" w:lineRule="exact"/>
              <w:jc w:val="both"/>
              <w:rPr>
                <w:rFonts w:ascii="Times New Roman" w:eastAsia="Calibri" w:hAnsi="Times New Roman" w:cs="Times New Roman"/>
                <w:b/>
                <w:bCs/>
                <w:sz w:val="24"/>
                <w:szCs w:val="24"/>
              </w:rPr>
            </w:pPr>
          </w:p>
        </w:tc>
      </w:tr>
    </w:tbl>
    <w:p w:rsidR="00320447" w:rsidRPr="00320447" w:rsidRDefault="00320447" w:rsidP="00A618AE">
      <w:pPr>
        <w:numPr>
          <w:ilvl w:val="0"/>
          <w:numId w:val="8"/>
        </w:numPr>
        <w:spacing w:before="24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Oświadczamy, że :</w:t>
      </w:r>
    </w:p>
    <w:p w:rsidR="00320447" w:rsidRPr="00320447" w:rsidRDefault="00320447" w:rsidP="00A618AE">
      <w:pPr>
        <w:numPr>
          <w:ilvl w:val="0"/>
          <w:numId w:val="9"/>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zapoznaliśmy się ze specyfikacją istotnych warunków zamówienia, opisem przedmiotu zamówienia oraz projektem  umowy i nie wnosimy do nich zastrzeżeń,</w:t>
      </w:r>
    </w:p>
    <w:p w:rsidR="00320447" w:rsidRPr="00320447" w:rsidRDefault="00320447" w:rsidP="00A618AE">
      <w:pPr>
        <w:numPr>
          <w:ilvl w:val="0"/>
          <w:numId w:val="9"/>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uważamy się za związanych niniejszą ofertą przez czas wskazany w specyfikacji istotnych warunków zamówienia,</w:t>
      </w:r>
    </w:p>
    <w:p w:rsidR="00320447" w:rsidRPr="00320447" w:rsidRDefault="00320447" w:rsidP="00A618AE">
      <w:pPr>
        <w:numPr>
          <w:ilvl w:val="0"/>
          <w:numId w:val="8"/>
        </w:numPr>
        <w:tabs>
          <w:tab w:val="left" w:pos="540"/>
        </w:tabs>
        <w:spacing w:before="2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Załącznikami do niniejszej oferty są :</w:t>
      </w:r>
    </w:p>
    <w:p w:rsidR="00320447" w:rsidRPr="00320447" w:rsidRDefault="00320447" w:rsidP="00A618AE">
      <w:pPr>
        <w:numPr>
          <w:ilvl w:val="0"/>
          <w:numId w:val="10"/>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0"/>
          <w:numId w:val="10"/>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0"/>
          <w:numId w:val="10"/>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0"/>
          <w:numId w:val="10"/>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0"/>
          <w:numId w:val="10"/>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0"/>
          <w:numId w:val="10"/>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0"/>
          <w:numId w:val="10"/>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0"/>
          <w:numId w:val="10"/>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0"/>
          <w:numId w:val="10"/>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0"/>
          <w:numId w:val="10"/>
        </w:numPr>
        <w:tabs>
          <w:tab w:val="left" w:pos="540"/>
        </w:tabs>
        <w:spacing w:before="60"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320447">
      <w:pPr>
        <w:spacing w:before="840" w:after="0" w:line="240" w:lineRule="auto"/>
        <w:ind w:firstLine="4321"/>
        <w:rPr>
          <w:rFonts w:ascii="Times New Roman" w:eastAsia="Times New Roman" w:hAnsi="Times New Roman" w:cs="Times New Roman"/>
          <w:szCs w:val="24"/>
          <w:lang w:eastAsia="pl-PL"/>
        </w:rPr>
      </w:pPr>
      <w:r w:rsidRPr="00320447">
        <w:rPr>
          <w:rFonts w:ascii="Times New Roman" w:eastAsia="Times New Roman" w:hAnsi="Times New Roman" w:cs="Times New Roman"/>
          <w:szCs w:val="24"/>
          <w:lang w:eastAsia="pl-PL"/>
        </w:rPr>
        <w:t xml:space="preserve">dnia : . . . . . . . . . . . . . . . . . . . . . . . . </w:t>
      </w:r>
    </w:p>
    <w:p w:rsidR="00320447" w:rsidRPr="00320447" w:rsidRDefault="00320447" w:rsidP="00320447">
      <w:pPr>
        <w:spacing w:before="600" w:after="0" w:line="240" w:lineRule="auto"/>
        <w:ind w:firstLine="3240"/>
        <w:rPr>
          <w:rFonts w:ascii="Times New Roman" w:eastAsia="Times New Roman" w:hAnsi="Times New Roman" w:cs="Times New Roman"/>
          <w:szCs w:val="24"/>
          <w:lang w:eastAsia="pl-PL"/>
        </w:rPr>
      </w:pPr>
      <w:r w:rsidRPr="00320447">
        <w:rPr>
          <w:rFonts w:ascii="Times New Roman" w:eastAsia="Times New Roman" w:hAnsi="Times New Roman" w:cs="Times New Roman"/>
          <w:szCs w:val="24"/>
          <w:lang w:eastAsia="pl-PL"/>
        </w:rPr>
        <w:t>. .. . . . . . . . . . . . . . . . . . . . . . . . . . . . . . . . . . . . . . . . . . . . .</w:t>
      </w:r>
    </w:p>
    <w:p w:rsidR="00320447" w:rsidRPr="00320447" w:rsidRDefault="00320447" w:rsidP="00320447">
      <w:pPr>
        <w:spacing w:before="60" w:after="0" w:line="240" w:lineRule="auto"/>
        <w:ind w:firstLine="3062"/>
        <w:rPr>
          <w:rFonts w:ascii="Times New Roman" w:eastAsia="Times New Roman" w:hAnsi="Times New Roman" w:cs="Times New Roman"/>
          <w:szCs w:val="24"/>
          <w:lang w:eastAsia="pl-PL"/>
        </w:rPr>
      </w:pPr>
      <w:r w:rsidRPr="00320447">
        <w:rPr>
          <w:rFonts w:ascii="Arial Narrow" w:eastAsia="Times New Roman" w:hAnsi="Arial Narrow" w:cs="Times New Roman"/>
          <w:sz w:val="20"/>
          <w:szCs w:val="24"/>
          <w:lang w:eastAsia="pl-PL"/>
        </w:rPr>
        <w:t xml:space="preserve"> W</w:t>
      </w:r>
      <w:r w:rsidRPr="00320447">
        <w:rPr>
          <w:rFonts w:ascii="Times New Roman" w:eastAsia="Times New Roman" w:hAnsi="Times New Roman" w:cs="Times New Roman"/>
          <w:szCs w:val="24"/>
          <w:lang w:eastAsia="pl-PL"/>
        </w:rPr>
        <w:t>ykonawca lub upełnomocniony przedstawiciel Wykonawcy</w:t>
      </w:r>
    </w:p>
    <w:p w:rsidR="00320447" w:rsidRPr="00320447" w:rsidRDefault="00320447" w:rsidP="00320447">
      <w:pPr>
        <w:spacing w:before="60" w:after="0" w:line="240" w:lineRule="auto"/>
        <w:rPr>
          <w:rFonts w:ascii="Times New Roman" w:eastAsia="Times New Roman" w:hAnsi="Times New Roman" w:cs="Times New Roman"/>
          <w:szCs w:val="24"/>
          <w:lang w:eastAsia="pl-PL"/>
        </w:rPr>
      </w:pPr>
    </w:p>
    <w:p w:rsidR="00320447" w:rsidRPr="00320447" w:rsidRDefault="00320447" w:rsidP="00320447">
      <w:pPr>
        <w:spacing w:before="60" w:after="0" w:line="240" w:lineRule="auto"/>
        <w:rPr>
          <w:rFonts w:ascii="Times New Roman" w:eastAsia="Times New Roman" w:hAnsi="Times New Roman" w:cs="Times New Roman"/>
          <w:szCs w:val="24"/>
          <w:lang w:eastAsia="pl-PL"/>
        </w:rPr>
      </w:pPr>
    </w:p>
    <w:p w:rsidR="00320447" w:rsidRPr="00320447" w:rsidRDefault="00320447" w:rsidP="00320447">
      <w:pPr>
        <w:tabs>
          <w:tab w:val="center" w:pos="4536"/>
          <w:tab w:val="right" w:pos="9072"/>
        </w:tabs>
        <w:spacing w:after="0" w:line="240" w:lineRule="auto"/>
        <w:rPr>
          <w:rFonts w:ascii="Times New Roman" w:eastAsia="Times New Roman" w:hAnsi="Times New Roman" w:cs="Times New Roman"/>
          <w:sz w:val="24"/>
          <w:szCs w:val="24"/>
        </w:rPr>
      </w:pPr>
    </w:p>
    <w:p w:rsidR="00320447" w:rsidRPr="00320447" w:rsidRDefault="00320447" w:rsidP="00320447">
      <w:pPr>
        <w:tabs>
          <w:tab w:val="center" w:pos="4536"/>
          <w:tab w:val="right" w:pos="9072"/>
        </w:tabs>
        <w:spacing w:after="0" w:line="240" w:lineRule="auto"/>
        <w:rPr>
          <w:rFonts w:ascii="Times New Roman" w:eastAsia="Times New Roman" w:hAnsi="Times New Roman" w:cs="Times New Roman"/>
          <w:sz w:val="24"/>
          <w:szCs w:val="24"/>
        </w:rPr>
      </w:pPr>
    </w:p>
    <w:p w:rsidR="00320447" w:rsidRPr="00320447" w:rsidRDefault="00320447" w:rsidP="00320447">
      <w:pPr>
        <w:tabs>
          <w:tab w:val="center" w:pos="4536"/>
          <w:tab w:val="right" w:pos="9072"/>
        </w:tabs>
        <w:spacing w:after="0" w:line="240" w:lineRule="auto"/>
        <w:rPr>
          <w:rFonts w:ascii="Times New Roman" w:eastAsia="Times New Roman" w:hAnsi="Times New Roman" w:cs="Times New Roman"/>
          <w:sz w:val="24"/>
          <w:szCs w:val="24"/>
        </w:rPr>
      </w:pPr>
    </w:p>
    <w:p w:rsidR="00320447" w:rsidRPr="00320447" w:rsidRDefault="00320447" w:rsidP="00320447">
      <w:pPr>
        <w:tabs>
          <w:tab w:val="center" w:pos="4536"/>
          <w:tab w:val="right" w:pos="9072"/>
        </w:tabs>
        <w:spacing w:after="0" w:line="240" w:lineRule="auto"/>
        <w:rPr>
          <w:rFonts w:ascii="Times New Roman" w:eastAsia="Times New Roman" w:hAnsi="Times New Roman" w:cs="Times New Roman"/>
          <w:sz w:val="24"/>
          <w:szCs w:val="24"/>
        </w:rPr>
      </w:pPr>
    </w:p>
    <w:p w:rsidR="00320447" w:rsidRPr="00320447" w:rsidRDefault="00320447" w:rsidP="00320447">
      <w:pPr>
        <w:tabs>
          <w:tab w:val="center" w:pos="4536"/>
          <w:tab w:val="right" w:pos="9072"/>
        </w:tabs>
        <w:spacing w:after="0" w:line="240" w:lineRule="auto"/>
        <w:rPr>
          <w:rFonts w:ascii="Times New Roman" w:eastAsia="Times New Roman" w:hAnsi="Times New Roman" w:cs="Times New Roman"/>
          <w:sz w:val="24"/>
          <w:szCs w:val="24"/>
        </w:rPr>
      </w:pPr>
    </w:p>
    <w:p w:rsidR="00CA5BA1" w:rsidRDefault="00CA5BA1" w:rsidP="00320447">
      <w:pPr>
        <w:tabs>
          <w:tab w:val="center" w:pos="4536"/>
          <w:tab w:val="right" w:pos="9072"/>
        </w:tabs>
        <w:spacing w:after="0" w:line="240" w:lineRule="auto"/>
        <w:rPr>
          <w:rFonts w:ascii="Times New Roman" w:eastAsia="Times New Roman" w:hAnsi="Times New Roman" w:cs="Times New Roman"/>
          <w:sz w:val="24"/>
          <w:szCs w:val="24"/>
        </w:rPr>
      </w:pPr>
    </w:p>
    <w:p w:rsidR="00320447" w:rsidRPr="00320447" w:rsidRDefault="00320447" w:rsidP="0032044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sectPr w:rsidR="00320447" w:rsidRPr="00320447" w:rsidSect="00C5618F">
          <w:footerReference w:type="default" r:id="rId9"/>
          <w:pgSz w:w="12240" w:h="15840"/>
          <w:pgMar w:top="1418" w:right="1418" w:bottom="1418" w:left="1418" w:header="709" w:footer="709" w:gutter="0"/>
          <w:cols w:space="708"/>
          <w:noEndnote/>
        </w:sectPr>
      </w:pPr>
    </w:p>
    <w:p w:rsidR="00E16A61" w:rsidRPr="00320447" w:rsidRDefault="00E16A61" w:rsidP="00E16A61">
      <w:pPr>
        <w:tabs>
          <w:tab w:val="center" w:pos="4536"/>
          <w:tab w:val="right" w:pos="9072"/>
        </w:tabs>
        <w:spacing w:after="0" w:line="240" w:lineRule="auto"/>
        <w:rPr>
          <w:rFonts w:ascii="Times New Roman" w:eastAsia="Times New Roman" w:hAnsi="Times New Roman" w:cs="Times New Roman"/>
          <w:b/>
          <w:color w:val="000000"/>
          <w:sz w:val="24"/>
          <w:szCs w:val="24"/>
        </w:rPr>
      </w:pPr>
      <w:r w:rsidRPr="00320447">
        <w:rPr>
          <w:rFonts w:ascii="Times New Roman" w:eastAsia="Times New Roman" w:hAnsi="Times New Roman" w:cs="Times New Roman"/>
          <w:sz w:val="24"/>
          <w:szCs w:val="24"/>
        </w:rPr>
        <w:lastRenderedPageBreak/>
        <w:t>OR.272.002.2015</w:t>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b/>
          <w:color w:val="000000"/>
          <w:sz w:val="24"/>
          <w:szCs w:val="24"/>
        </w:rPr>
        <w:tab/>
        <w:t>Załącznik Nr 2</w:t>
      </w:r>
      <w:r w:rsidR="004B1AFA">
        <w:rPr>
          <w:rFonts w:ascii="Times New Roman" w:eastAsia="Times New Roman" w:hAnsi="Times New Roman" w:cs="Times New Roman"/>
          <w:b/>
          <w:color w:val="000000"/>
          <w:sz w:val="24"/>
          <w:szCs w:val="24"/>
        </w:rPr>
        <w:t xml:space="preserve"> </w:t>
      </w:r>
    </w:p>
    <w:p w:rsidR="00E16A61" w:rsidRPr="00320447" w:rsidRDefault="00E16A61" w:rsidP="00E16A61">
      <w:pPr>
        <w:tabs>
          <w:tab w:val="center" w:pos="4536"/>
          <w:tab w:val="right" w:pos="9072"/>
        </w:tabs>
        <w:spacing w:after="0" w:line="240" w:lineRule="auto"/>
        <w:jc w:val="right"/>
        <w:rPr>
          <w:rFonts w:ascii="Times New Roman" w:eastAsia="Times New Roman" w:hAnsi="Times New Roman" w:cs="Times New Roman"/>
          <w:color w:val="000000"/>
          <w:sz w:val="24"/>
          <w:szCs w:val="24"/>
        </w:rPr>
      </w:pPr>
      <w:r w:rsidRPr="00320447">
        <w:rPr>
          <w:rFonts w:ascii="Times New Roman" w:eastAsia="Times New Roman" w:hAnsi="Times New Roman" w:cs="Times New Roman"/>
          <w:color w:val="000000"/>
          <w:sz w:val="24"/>
          <w:szCs w:val="24"/>
        </w:rPr>
        <w:t>do Specyfikacji Istotnych Warunków Zamówienia</w:t>
      </w:r>
    </w:p>
    <w:p w:rsidR="00E16A61" w:rsidRPr="00320447" w:rsidRDefault="00E16A61" w:rsidP="00E16A61">
      <w:pPr>
        <w:keepNext/>
        <w:spacing w:before="480" w:after="0" w:line="240" w:lineRule="auto"/>
        <w:jc w:val="center"/>
        <w:outlineLvl w:val="2"/>
        <w:rPr>
          <w:rFonts w:ascii="Times New Roman" w:eastAsia="Times New Roman" w:hAnsi="Times New Roman" w:cs="Times New Roman"/>
          <w:b/>
          <w:bCs/>
          <w:sz w:val="28"/>
          <w:szCs w:val="24"/>
        </w:rPr>
      </w:pPr>
      <w:r w:rsidRPr="00320447">
        <w:rPr>
          <w:rFonts w:ascii="Times New Roman" w:eastAsia="Times New Roman" w:hAnsi="Times New Roman" w:cs="Times New Roman"/>
          <w:b/>
          <w:bCs/>
          <w:sz w:val="28"/>
          <w:szCs w:val="24"/>
        </w:rPr>
        <w:t>O Ś W I A D C Z E N I E</w:t>
      </w:r>
    </w:p>
    <w:p w:rsidR="00E16A61" w:rsidRPr="00320447" w:rsidRDefault="00E16A61" w:rsidP="00E16A61">
      <w:pPr>
        <w:spacing w:before="240" w:after="0" w:line="240" w:lineRule="auto"/>
        <w:jc w:val="center"/>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sz w:val="24"/>
          <w:szCs w:val="24"/>
        </w:rPr>
        <w:t xml:space="preserve">o niepodleganiu wykluczeniu na podstawie </w:t>
      </w:r>
      <w:r w:rsidRPr="00320447">
        <w:rPr>
          <w:rFonts w:ascii="Times New Roman" w:eastAsia="Times New Roman" w:hAnsi="Times New Roman" w:cs="Times New Roman"/>
          <w:b/>
          <w:bCs/>
          <w:i/>
          <w:sz w:val="24"/>
          <w:szCs w:val="24"/>
        </w:rPr>
        <w:t xml:space="preserve">art. 24 ust. 1 </w:t>
      </w:r>
      <w:r w:rsidR="004B1AFA">
        <w:rPr>
          <w:rFonts w:ascii="Times New Roman" w:eastAsia="Times New Roman" w:hAnsi="Times New Roman" w:cs="Times New Roman"/>
          <w:b/>
          <w:bCs/>
          <w:i/>
          <w:sz w:val="24"/>
          <w:szCs w:val="24"/>
        </w:rPr>
        <w:t xml:space="preserve"> </w:t>
      </w:r>
      <w:r w:rsidRPr="00320447">
        <w:rPr>
          <w:rFonts w:ascii="Times New Roman" w:eastAsia="Times New Roman" w:hAnsi="Times New Roman" w:cs="Times New Roman"/>
          <w:b/>
          <w:bCs/>
          <w:i/>
          <w:sz w:val="24"/>
          <w:szCs w:val="24"/>
        </w:rPr>
        <w:t>ustawy z dnia 29 stycznia 2004r. Prawo zamówień publicznych  (Dz. U. z 2013 r. poz. 907, ze zm.)</w:t>
      </w:r>
    </w:p>
    <w:p w:rsidR="00E16A61" w:rsidRPr="00320447" w:rsidRDefault="00E16A61" w:rsidP="00E16A61">
      <w:pPr>
        <w:tabs>
          <w:tab w:val="left" w:pos="-180"/>
        </w:tabs>
        <w:spacing w:after="0" w:line="240" w:lineRule="auto"/>
        <w:ind w:left="357"/>
        <w:rPr>
          <w:rFonts w:ascii="Times New Roman" w:eastAsia="Times New Roman" w:hAnsi="Times New Roman" w:cs="Times New Roman"/>
          <w:b/>
          <w:color w:val="000000"/>
          <w:sz w:val="24"/>
          <w:szCs w:val="24"/>
          <w:lang w:eastAsia="pl-PL"/>
        </w:rPr>
      </w:pPr>
    </w:p>
    <w:p w:rsidR="00E16A61" w:rsidRPr="00320447" w:rsidRDefault="00E16A61" w:rsidP="00E16A61">
      <w:pPr>
        <w:tabs>
          <w:tab w:val="left" w:pos="-180"/>
        </w:tabs>
        <w:spacing w:after="0" w:line="240" w:lineRule="auto"/>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xml:space="preserve">Nazwa zamówienia: </w:t>
      </w:r>
      <w:r w:rsidRPr="00734427">
        <w:rPr>
          <w:rFonts w:ascii="Times New Roman" w:eastAsia="Times New Roman" w:hAnsi="Times New Roman" w:cs="Times New Roman"/>
          <w:b/>
          <w:bCs/>
          <w:sz w:val="24"/>
          <w:szCs w:val="24"/>
          <w:lang w:eastAsia="pl-PL"/>
        </w:rPr>
        <w:t>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Pr>
          <w:rFonts w:ascii="Times New Roman" w:eastAsia="Times New Roman" w:hAnsi="Times New Roman" w:cs="Times New Roman"/>
          <w:b/>
          <w:bCs/>
          <w:sz w:val="24"/>
          <w:szCs w:val="24"/>
          <w:lang w:eastAsia="pl-PL"/>
        </w:rPr>
        <w:t>h w Krośnie Odrzańskim przy ul. </w:t>
      </w:r>
      <w:r w:rsidRPr="00734427">
        <w:rPr>
          <w:rFonts w:ascii="Times New Roman" w:eastAsia="Times New Roman" w:hAnsi="Times New Roman" w:cs="Times New Roman"/>
          <w:b/>
          <w:bCs/>
          <w:sz w:val="24"/>
          <w:szCs w:val="24"/>
          <w:lang w:eastAsia="pl-PL"/>
        </w:rPr>
        <w:t>Piastów 7 wraz z pełnieniem nadzoru autorskiego</w:t>
      </w:r>
      <w:r w:rsidRPr="00320447">
        <w:rPr>
          <w:rFonts w:ascii="Times New Roman" w:eastAsia="Times New Roman" w:hAnsi="Times New Roman" w:cs="Times New Roman"/>
          <w:b/>
          <w:sz w:val="24"/>
          <w:szCs w:val="24"/>
          <w:lang w:eastAsia="pl-PL"/>
        </w:rPr>
        <w:t>.</w:t>
      </w:r>
    </w:p>
    <w:p w:rsidR="00E16A61" w:rsidRPr="00320447" w:rsidRDefault="00E16A61" w:rsidP="00E16A61">
      <w:pPr>
        <w:tabs>
          <w:tab w:val="left" w:pos="-180"/>
        </w:tabs>
        <w:spacing w:after="0" w:line="240" w:lineRule="auto"/>
        <w:ind w:left="357"/>
        <w:rPr>
          <w:rFonts w:ascii="Times New Roman" w:eastAsia="Times New Roman" w:hAnsi="Times New Roman" w:cs="Times New Roman"/>
          <w:b/>
          <w:color w:val="000000"/>
          <w:sz w:val="24"/>
          <w:szCs w:val="24"/>
          <w:lang w:eastAsia="pl-PL"/>
        </w:rPr>
      </w:pPr>
    </w:p>
    <w:p w:rsidR="00E16A61" w:rsidRPr="00320447" w:rsidRDefault="00E16A61" w:rsidP="00E16A61">
      <w:pPr>
        <w:spacing w:after="0" w:line="240" w:lineRule="auto"/>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color w:val="000000"/>
          <w:sz w:val="24"/>
          <w:szCs w:val="24"/>
          <w:lang w:eastAsia="pl-PL"/>
        </w:rPr>
        <w:t>ZAMAWIAJĄCY:</w:t>
      </w:r>
    </w:p>
    <w:p w:rsidR="00E16A61" w:rsidRPr="00320447" w:rsidRDefault="00E16A61" w:rsidP="00E16A61">
      <w:pPr>
        <w:spacing w:after="0" w:line="240" w:lineRule="auto"/>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b/>
          <w:color w:val="000000"/>
          <w:sz w:val="24"/>
          <w:szCs w:val="24"/>
          <w:lang w:eastAsia="pl-PL"/>
        </w:rPr>
        <w:t xml:space="preserve">Powiat Krośnieński reprezentowany przez Zarząd Powiatu </w:t>
      </w:r>
    </w:p>
    <w:p w:rsidR="00E16A61" w:rsidRPr="00320447" w:rsidRDefault="00E16A61" w:rsidP="00E16A61">
      <w:pPr>
        <w:spacing w:after="0" w:line="240" w:lineRule="auto"/>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ul. Piastów 10B</w:t>
      </w:r>
    </w:p>
    <w:p w:rsidR="00E16A61" w:rsidRPr="00320447" w:rsidRDefault="00E16A61" w:rsidP="00E16A61">
      <w:pPr>
        <w:spacing w:after="0" w:line="240" w:lineRule="auto"/>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66-600 Krosno Odrzańskie</w:t>
      </w:r>
    </w:p>
    <w:p w:rsidR="00E16A61" w:rsidRPr="00320447" w:rsidRDefault="00E16A61" w:rsidP="00E16A61">
      <w:pPr>
        <w:spacing w:before="120" w:after="0" w:line="240" w:lineRule="auto"/>
        <w:rPr>
          <w:rFonts w:ascii="Times New Roman" w:eastAsia="Times New Roman" w:hAnsi="Times New Roman" w:cs="Times New Roman"/>
          <w:b/>
          <w:sz w:val="24"/>
          <w:szCs w:val="24"/>
          <w:lang w:eastAsia="pl-PL"/>
        </w:rPr>
      </w:pPr>
    </w:p>
    <w:p w:rsidR="00E16A61" w:rsidRPr="00320447" w:rsidRDefault="00E16A61" w:rsidP="00E16A61">
      <w:pPr>
        <w:spacing w:after="0" w:line="240" w:lineRule="auto"/>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color w:val="000000"/>
          <w:sz w:val="24"/>
          <w:szCs w:val="24"/>
          <w:lang w:eastAsia="pl-PL"/>
        </w:rPr>
        <w:t>Nazwa i adres Wykonawcy:</w:t>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p>
    <w:p w:rsidR="00E16A61" w:rsidRPr="00320447" w:rsidRDefault="00E16A61" w:rsidP="00E16A61">
      <w:pPr>
        <w:spacing w:after="0"/>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w:t>
      </w:r>
    </w:p>
    <w:p w:rsidR="00E16A61" w:rsidRPr="00320447" w:rsidRDefault="00E16A61" w:rsidP="00E16A61">
      <w:pPr>
        <w:spacing w:after="0"/>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w:t>
      </w:r>
    </w:p>
    <w:p w:rsidR="00E16A61" w:rsidRPr="00320447" w:rsidRDefault="00E16A61" w:rsidP="00E16A61">
      <w:pPr>
        <w:spacing w:after="0"/>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NIP................................................................................................................................................</w:t>
      </w:r>
    </w:p>
    <w:p w:rsidR="00E16A61" w:rsidRPr="00320447" w:rsidRDefault="00E16A61" w:rsidP="00E16A61">
      <w:pPr>
        <w:spacing w:after="0"/>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REGON........................................................................................................................................ Tel./Tel.kom./fax/.........................................................................................................................</w:t>
      </w:r>
    </w:p>
    <w:p w:rsidR="00E16A61" w:rsidRPr="00320447" w:rsidRDefault="00E16A61" w:rsidP="00E16A61">
      <w:pPr>
        <w:spacing w:after="0"/>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 xml:space="preserve">e </w:t>
      </w:r>
      <w:proofErr w:type="spellStart"/>
      <w:r w:rsidRPr="00320447">
        <w:rPr>
          <w:rFonts w:ascii="Times New Roman" w:eastAsia="Times New Roman" w:hAnsi="Times New Roman" w:cs="Times New Roman"/>
          <w:color w:val="000000"/>
          <w:sz w:val="24"/>
          <w:szCs w:val="24"/>
          <w:lang w:val="de-DE" w:eastAsia="pl-PL"/>
        </w:rPr>
        <w:t>mail</w:t>
      </w:r>
      <w:proofErr w:type="spellEnd"/>
      <w:r w:rsidRPr="00320447">
        <w:rPr>
          <w:rFonts w:ascii="Times New Roman" w:eastAsia="Times New Roman" w:hAnsi="Times New Roman" w:cs="Times New Roman"/>
          <w:color w:val="000000"/>
          <w:sz w:val="24"/>
          <w:szCs w:val="24"/>
          <w:lang w:val="de-DE" w:eastAsia="pl-PL"/>
        </w:rPr>
        <w:t>:……………………………………………………………………………………………</w:t>
      </w:r>
    </w:p>
    <w:p w:rsidR="00E16A61" w:rsidRPr="00320447" w:rsidRDefault="00E16A61" w:rsidP="00E16A61">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jako upoważniony(ni) na piśmie lub wpisany w rejestrze.</w:t>
      </w:r>
      <w:r w:rsidRPr="00320447">
        <w:rPr>
          <w:rFonts w:ascii="Times New Roman" w:eastAsia="Times New Roman" w:hAnsi="Times New Roman" w:cs="Times New Roman"/>
          <w:color w:val="000000"/>
          <w:sz w:val="24"/>
          <w:szCs w:val="24"/>
          <w:lang w:val="de-DE" w:eastAsia="pl-PL"/>
        </w:rPr>
        <w:t xml:space="preserve"> …………………………………  ……………………………..</w:t>
      </w:r>
      <w:r w:rsidRPr="00320447">
        <w:rPr>
          <w:rFonts w:ascii="Times New Roman" w:eastAsia="Times New Roman" w:hAnsi="Times New Roman" w:cs="Times New Roman"/>
          <w:sz w:val="24"/>
          <w:szCs w:val="24"/>
          <w:lang w:eastAsia="pl-PL"/>
        </w:rPr>
        <w:t>………………………………………………………………………</w:t>
      </w:r>
    </w:p>
    <w:p w:rsidR="00E16A61" w:rsidRPr="00320447" w:rsidRDefault="00E16A61" w:rsidP="00E16A61">
      <w:pPr>
        <w:keepNext/>
        <w:spacing w:after="0" w:line="360" w:lineRule="auto"/>
        <w:outlineLvl w:val="1"/>
        <w:rPr>
          <w:rFonts w:ascii="Times New Roman" w:eastAsia="Times New Roman" w:hAnsi="Times New Roman" w:cs="Times New Roman"/>
          <w:b/>
          <w:sz w:val="24"/>
          <w:szCs w:val="24"/>
        </w:rPr>
      </w:pPr>
    </w:p>
    <w:p w:rsidR="00E16A61" w:rsidRDefault="00E16A61" w:rsidP="00E16A61">
      <w:pPr>
        <w:keepNext/>
        <w:spacing w:after="0"/>
        <w:outlineLvl w:val="1"/>
        <w:rPr>
          <w:rFonts w:ascii="Times New Roman" w:eastAsia="Times New Roman" w:hAnsi="Times New Roman" w:cs="Times New Roman"/>
          <w:bCs/>
          <w:sz w:val="24"/>
          <w:szCs w:val="24"/>
        </w:rPr>
      </w:pPr>
      <w:r w:rsidRPr="00320447">
        <w:rPr>
          <w:rFonts w:ascii="Times New Roman" w:eastAsia="Times New Roman" w:hAnsi="Times New Roman" w:cs="Times New Roman"/>
          <w:b/>
          <w:sz w:val="24"/>
          <w:szCs w:val="24"/>
        </w:rPr>
        <w:t xml:space="preserve">w imieniu reprezentowanej przeze mnie (nas) firmy oświadczam(y), </w:t>
      </w:r>
      <w:r w:rsidRPr="00320447">
        <w:rPr>
          <w:rFonts w:ascii="Times New Roman" w:eastAsia="Times New Roman" w:hAnsi="Times New Roman" w:cs="Times New Roman"/>
          <w:bCs/>
          <w:sz w:val="24"/>
          <w:szCs w:val="24"/>
        </w:rPr>
        <w:t xml:space="preserve">że </w:t>
      </w:r>
    </w:p>
    <w:p w:rsidR="00E16A61" w:rsidRPr="00320447" w:rsidRDefault="00E16A61" w:rsidP="00E16A61">
      <w:pPr>
        <w:keepNext/>
        <w:spacing w:after="0"/>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Pr="00320447">
        <w:rPr>
          <w:rFonts w:ascii="Times New Roman" w:eastAsia="Times New Roman" w:hAnsi="Times New Roman" w:cs="Times New Roman"/>
          <w:sz w:val="24"/>
          <w:szCs w:val="24"/>
          <w:lang w:eastAsia="pl-PL"/>
        </w:rPr>
        <w:t xml:space="preserve">ie podlegamy wykluczeniu z postępowania o udzielenie zamówienia na podstawie art. 24 ust. 1 ustawy </w:t>
      </w:r>
      <w:proofErr w:type="spellStart"/>
      <w:r w:rsidRPr="00320447">
        <w:rPr>
          <w:rFonts w:ascii="Times New Roman" w:eastAsia="Times New Roman" w:hAnsi="Times New Roman" w:cs="Times New Roman"/>
          <w:sz w:val="24"/>
          <w:szCs w:val="24"/>
          <w:lang w:eastAsia="pl-PL"/>
        </w:rPr>
        <w:t>Pzp</w:t>
      </w:r>
      <w:proofErr w:type="spellEnd"/>
      <w:r w:rsidRPr="00320447">
        <w:rPr>
          <w:rFonts w:ascii="Times New Roman" w:eastAsia="Times New Roman" w:hAnsi="Times New Roman" w:cs="Times New Roman"/>
          <w:sz w:val="24"/>
          <w:szCs w:val="24"/>
          <w:lang w:eastAsia="pl-PL"/>
        </w:rPr>
        <w:t>. dotyczącego:</w:t>
      </w:r>
    </w:p>
    <w:p w:rsidR="00E16A61" w:rsidRPr="00320447" w:rsidRDefault="00E16A61" w:rsidP="00E16A61">
      <w:pPr>
        <w:spacing w:after="0" w:line="240" w:lineRule="auto"/>
        <w:ind w:left="720"/>
        <w:jc w:val="both"/>
        <w:rPr>
          <w:rFonts w:ascii="Times New Roman" w:eastAsia="Times New Roman" w:hAnsi="Times New Roman" w:cs="Times New Roman"/>
          <w:sz w:val="24"/>
          <w:szCs w:val="24"/>
          <w:lang w:eastAsia="pl-PL"/>
        </w:rPr>
      </w:pPr>
    </w:p>
    <w:p w:rsidR="00E16A61" w:rsidRPr="00320447" w:rsidRDefault="00E16A61" w:rsidP="00E16A61">
      <w:pPr>
        <w:numPr>
          <w:ilvl w:val="0"/>
          <w:numId w:val="7"/>
        </w:numPr>
        <w:tabs>
          <w:tab w:val="clear" w:pos="360"/>
          <w:tab w:val="num" w:pos="780"/>
        </w:tabs>
        <w:spacing w:after="0" w:line="240" w:lineRule="auto"/>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E16A61" w:rsidRPr="00320447" w:rsidRDefault="00E16A61" w:rsidP="00E16A61">
      <w:pPr>
        <w:numPr>
          <w:ilvl w:val="0"/>
          <w:numId w:val="7"/>
        </w:numPr>
        <w:tabs>
          <w:tab w:val="clear" w:pos="360"/>
          <w:tab w:val="num" w:pos="780"/>
        </w:tabs>
        <w:spacing w:after="0" w:line="240" w:lineRule="auto"/>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E16A61" w:rsidRPr="00320447" w:rsidRDefault="00E16A61" w:rsidP="00E16A61">
      <w:pPr>
        <w:numPr>
          <w:ilvl w:val="0"/>
          <w:numId w:val="7"/>
        </w:numPr>
        <w:tabs>
          <w:tab w:val="clear" w:pos="360"/>
          <w:tab w:val="num" w:pos="780"/>
        </w:tabs>
        <w:spacing w:after="0" w:line="240" w:lineRule="auto"/>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lastRenderedPageBreak/>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16A61" w:rsidRPr="00320447" w:rsidRDefault="00E16A61" w:rsidP="00E16A61">
      <w:pPr>
        <w:numPr>
          <w:ilvl w:val="0"/>
          <w:numId w:val="7"/>
        </w:numPr>
        <w:tabs>
          <w:tab w:val="clear" w:pos="360"/>
          <w:tab w:val="num" w:pos="780"/>
        </w:tabs>
        <w:spacing w:after="0" w:line="240" w:lineRule="auto"/>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t xml:space="preserve">spółki jawne, których wspólnika prawomocnie skazano za przestępstwo popełnione </w:t>
      </w:r>
      <w:r w:rsidRPr="00320447">
        <w:rPr>
          <w:rFonts w:ascii="Times New Roman" w:eastAsia="Times New Roman" w:hAnsi="Times New Roman" w:cs="Times New Roman"/>
          <w:i/>
          <w:sz w:val="24"/>
          <w:szCs w:val="24"/>
          <w:lang w:eastAsia="pl-PL"/>
        </w:rPr>
        <w:b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16A61" w:rsidRPr="00320447" w:rsidRDefault="00E16A61" w:rsidP="00E16A61">
      <w:pPr>
        <w:numPr>
          <w:ilvl w:val="0"/>
          <w:numId w:val="7"/>
        </w:numPr>
        <w:tabs>
          <w:tab w:val="clear" w:pos="360"/>
          <w:tab w:val="num" w:pos="780"/>
        </w:tabs>
        <w:spacing w:after="0" w:line="240" w:lineRule="auto"/>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16A61" w:rsidRPr="00320447" w:rsidRDefault="00E16A61" w:rsidP="00E16A61">
      <w:pPr>
        <w:numPr>
          <w:ilvl w:val="0"/>
          <w:numId w:val="7"/>
        </w:numPr>
        <w:tabs>
          <w:tab w:val="clear" w:pos="360"/>
          <w:tab w:val="num" w:pos="780"/>
        </w:tabs>
        <w:spacing w:after="0" w:line="240" w:lineRule="auto"/>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t xml:space="preserve">spółki komandytowe oraz spółki komandytowo-akcyjne, których </w:t>
      </w:r>
      <w:proofErr w:type="spellStart"/>
      <w:r w:rsidRPr="00320447">
        <w:rPr>
          <w:rFonts w:ascii="Times New Roman" w:eastAsia="Times New Roman" w:hAnsi="Times New Roman" w:cs="Times New Roman"/>
          <w:i/>
          <w:sz w:val="24"/>
          <w:szCs w:val="24"/>
          <w:lang w:eastAsia="pl-PL"/>
        </w:rPr>
        <w:t>komplementariusza</w:t>
      </w:r>
      <w:proofErr w:type="spellEnd"/>
      <w:r w:rsidRPr="00320447">
        <w:rPr>
          <w:rFonts w:ascii="Times New Roman" w:eastAsia="Times New Roman" w:hAnsi="Times New Roman" w:cs="Times New Roman"/>
          <w:i/>
          <w:sz w:val="24"/>
          <w:szCs w:val="24"/>
          <w:lang w:eastAsia="pl-PL"/>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16A61" w:rsidRPr="00320447" w:rsidRDefault="00E16A61" w:rsidP="00E16A61">
      <w:pPr>
        <w:numPr>
          <w:ilvl w:val="0"/>
          <w:numId w:val="7"/>
        </w:numPr>
        <w:tabs>
          <w:tab w:val="clear" w:pos="360"/>
          <w:tab w:val="num" w:pos="780"/>
        </w:tabs>
        <w:spacing w:after="0" w:line="240" w:lineRule="auto"/>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16A61" w:rsidRPr="00320447" w:rsidRDefault="00E16A61" w:rsidP="00E16A61">
      <w:pPr>
        <w:numPr>
          <w:ilvl w:val="0"/>
          <w:numId w:val="7"/>
        </w:numPr>
        <w:tabs>
          <w:tab w:val="clear" w:pos="360"/>
          <w:tab w:val="num" w:pos="780"/>
        </w:tabs>
        <w:spacing w:after="0" w:line="240" w:lineRule="auto"/>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t>podmioty zbiorowe, wobec których sąd orzekł zakaz ubiegania się o zamówienia, na podstawie przepisów o odpowiedzialności podmiotów zbiorowych za czyny zabronione pod groźbą kary.</w:t>
      </w:r>
    </w:p>
    <w:p w:rsidR="00E16A61" w:rsidRPr="00320447" w:rsidRDefault="00E16A61" w:rsidP="00E16A61">
      <w:pPr>
        <w:numPr>
          <w:ilvl w:val="0"/>
          <w:numId w:val="7"/>
        </w:numPr>
        <w:tabs>
          <w:tab w:val="clear" w:pos="360"/>
          <w:tab w:val="num" w:pos="780"/>
        </w:tabs>
        <w:spacing w:after="0" w:line="240" w:lineRule="auto"/>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t xml:space="preserve">Wykonawców będących osobami fizycznymi, które prawomocnie skazano za przestępstwo, o którym mowa w art. 9 lub art. 10 ustawy z dnia 15 czerwca 2012 r. </w:t>
      </w:r>
      <w:r w:rsidRPr="00320447">
        <w:rPr>
          <w:rFonts w:ascii="Times New Roman" w:eastAsia="Times New Roman" w:hAnsi="Times New Roman" w:cs="Times New Roman"/>
          <w:i/>
          <w:sz w:val="24"/>
          <w:szCs w:val="24"/>
          <w:lang w:eastAsia="pl-PL"/>
        </w:rPr>
        <w:br/>
        <w:t>o skutkach powierzania wykonywania pracy cudzoziemcom przebywającym wbrew przepisom na terytorium Rzeczypospolitej Polskiej (Dz. U. poz. 769) – przez okres 1 roku od dnia uprawomocnienia się wyroku;</w:t>
      </w:r>
    </w:p>
    <w:p w:rsidR="00E16A61" w:rsidRPr="00320447" w:rsidRDefault="00E16A61" w:rsidP="00E16A61">
      <w:pPr>
        <w:numPr>
          <w:ilvl w:val="0"/>
          <w:numId w:val="7"/>
        </w:numPr>
        <w:tabs>
          <w:tab w:val="clear" w:pos="360"/>
          <w:tab w:val="num" w:pos="780"/>
        </w:tabs>
        <w:spacing w:after="0" w:line="240" w:lineRule="auto"/>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t xml:space="preserve">Wykonawców będących spółką jawną, spółka partnerską, spółką partnerską, spółką komandytową, spółka komandytowo- akcyjną lub osobą prawną, których odpowiednio, wspólnika, partnera, członka zarządu, </w:t>
      </w:r>
      <w:proofErr w:type="spellStart"/>
      <w:r w:rsidRPr="00320447">
        <w:rPr>
          <w:rFonts w:ascii="Times New Roman" w:eastAsia="Times New Roman" w:hAnsi="Times New Roman" w:cs="Times New Roman"/>
          <w:i/>
          <w:sz w:val="24"/>
          <w:szCs w:val="24"/>
          <w:lang w:eastAsia="pl-PL"/>
        </w:rPr>
        <w:t>komplementariusza</w:t>
      </w:r>
      <w:proofErr w:type="spellEnd"/>
      <w:r w:rsidRPr="00320447">
        <w:rPr>
          <w:rFonts w:ascii="Times New Roman" w:eastAsia="Times New Roman" w:hAnsi="Times New Roman" w:cs="Times New Roman"/>
          <w:i/>
          <w:sz w:val="24"/>
          <w:szCs w:val="24"/>
          <w:lang w:eastAsia="pl-PL"/>
        </w:rPr>
        <w:t xml:space="preserve"> lub urzędującego członka organu </w:t>
      </w:r>
      <w:r w:rsidRPr="00320447">
        <w:rPr>
          <w:rFonts w:ascii="Times New Roman" w:eastAsia="Times New Roman" w:hAnsi="Times New Roman" w:cs="Times New Roman"/>
          <w:i/>
          <w:sz w:val="24"/>
          <w:szCs w:val="24"/>
          <w:lang w:eastAsia="pl-PL"/>
        </w:rPr>
        <w:lastRenderedPageBreak/>
        <w:t>zarządzającego,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E16A61" w:rsidRPr="00320447" w:rsidRDefault="00E16A61" w:rsidP="00E16A61">
      <w:pPr>
        <w:spacing w:after="0" w:line="240" w:lineRule="auto"/>
        <w:jc w:val="both"/>
        <w:rPr>
          <w:rFonts w:ascii="Times New Roman" w:eastAsia="Times New Roman" w:hAnsi="Times New Roman" w:cs="Times New Roman"/>
          <w:sz w:val="28"/>
          <w:szCs w:val="24"/>
          <w:lang w:eastAsia="pl-PL"/>
        </w:rPr>
      </w:pPr>
    </w:p>
    <w:p w:rsidR="00E16A61" w:rsidRPr="00320447" w:rsidRDefault="00E16A61" w:rsidP="00E16A61">
      <w:pPr>
        <w:spacing w:after="0" w:line="240" w:lineRule="auto"/>
        <w:jc w:val="both"/>
        <w:rPr>
          <w:rFonts w:ascii="Times New Roman" w:eastAsia="Times New Roman" w:hAnsi="Times New Roman" w:cs="Times New Roman"/>
          <w:sz w:val="28"/>
          <w:szCs w:val="24"/>
          <w:lang w:eastAsia="pl-PL"/>
        </w:rPr>
      </w:pPr>
    </w:p>
    <w:p w:rsidR="00E16A61" w:rsidRPr="00320447" w:rsidRDefault="00E16A61" w:rsidP="00E16A61">
      <w:pPr>
        <w:spacing w:after="0" w:line="240" w:lineRule="auto"/>
        <w:jc w:val="both"/>
        <w:rPr>
          <w:rFonts w:ascii="Times New Roman" w:eastAsia="Times New Roman" w:hAnsi="Times New Roman" w:cs="Times New Roman"/>
          <w:sz w:val="28"/>
          <w:szCs w:val="24"/>
          <w:lang w:eastAsia="pl-PL"/>
        </w:rPr>
      </w:pPr>
    </w:p>
    <w:p w:rsidR="00E16A61" w:rsidRPr="00320447" w:rsidRDefault="00E16A61" w:rsidP="00E16A61">
      <w:p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……….......................dn. ..............</w:t>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t xml:space="preserve">            ........................................................</w:t>
      </w:r>
    </w:p>
    <w:p w:rsidR="00E16A61" w:rsidRPr="00320447" w:rsidRDefault="00E16A61" w:rsidP="00E16A61">
      <w:pPr>
        <w:spacing w:after="0" w:line="240" w:lineRule="auto"/>
        <w:jc w:val="center"/>
        <w:rPr>
          <w:rFonts w:ascii="Times New Roman" w:eastAsia="Times New Roman" w:hAnsi="Times New Roman" w:cs="Times New Roman"/>
          <w:sz w:val="24"/>
          <w:szCs w:val="24"/>
          <w:lang w:eastAsia="pl-PL"/>
        </w:rPr>
      </w:pPr>
      <w:r w:rsidRPr="00320447">
        <w:rPr>
          <w:rFonts w:ascii="Times New Roman" w:eastAsia="Times New Roman" w:hAnsi="Times New Roman" w:cs="Times New Roman"/>
          <w:i/>
          <w:sz w:val="24"/>
          <w:szCs w:val="24"/>
          <w:lang w:eastAsia="pl-PL"/>
        </w:rPr>
        <w:t xml:space="preserve">                                                                                                 (podpis i pieczęć Wykonawcy)</w:t>
      </w:r>
      <w:r w:rsidRPr="00320447">
        <w:rPr>
          <w:rFonts w:ascii="Times New Roman" w:eastAsia="Times New Roman" w:hAnsi="Times New Roman" w:cs="Times New Roman"/>
          <w:sz w:val="24"/>
          <w:szCs w:val="24"/>
          <w:lang w:eastAsia="pl-PL"/>
        </w:rPr>
        <w:t xml:space="preserve"> </w:t>
      </w:r>
    </w:p>
    <w:p w:rsidR="00E16A61" w:rsidRPr="00320447" w:rsidRDefault="00E16A61" w:rsidP="00E16A61">
      <w:pPr>
        <w:spacing w:after="0" w:line="360" w:lineRule="auto"/>
        <w:jc w:val="both"/>
        <w:rPr>
          <w:rFonts w:ascii="Times New Roman" w:eastAsia="Times New Roman" w:hAnsi="Times New Roman" w:cs="Times New Roman"/>
          <w:sz w:val="24"/>
          <w:szCs w:val="24"/>
          <w:lang w:eastAsia="pl-PL"/>
        </w:rPr>
      </w:pPr>
    </w:p>
    <w:p w:rsidR="00E16A61" w:rsidRPr="00320447" w:rsidRDefault="00E16A61" w:rsidP="00E16A61">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E16A61" w:rsidRPr="00320447" w:rsidRDefault="00E16A61" w:rsidP="00E16A61">
      <w:pPr>
        <w:spacing w:before="360" w:after="0" w:line="240" w:lineRule="auto"/>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i/>
          <w:iCs/>
          <w:color w:val="000000"/>
          <w:sz w:val="24"/>
          <w:szCs w:val="24"/>
          <w:lang w:eastAsia="pl-PL"/>
        </w:rPr>
        <w:t>Zgodnie z art.</w:t>
      </w:r>
      <w:r w:rsidRPr="00320447">
        <w:rPr>
          <w:rFonts w:ascii="Times New Roman" w:eastAsia="Times New Roman" w:hAnsi="Times New Roman" w:cs="Times New Roman"/>
          <w:b/>
          <w:i/>
          <w:iCs/>
          <w:color w:val="FF0000"/>
          <w:sz w:val="24"/>
          <w:szCs w:val="24"/>
          <w:lang w:eastAsia="pl-PL"/>
        </w:rPr>
        <w:t xml:space="preserve"> </w:t>
      </w:r>
      <w:r w:rsidRPr="00320447">
        <w:rPr>
          <w:rFonts w:ascii="Times New Roman" w:eastAsia="Times New Roman" w:hAnsi="Times New Roman" w:cs="Times New Roman"/>
          <w:b/>
          <w:i/>
          <w:iCs/>
          <w:color w:val="000000"/>
          <w:sz w:val="24"/>
          <w:szCs w:val="24"/>
          <w:lang w:eastAsia="pl-PL"/>
        </w:rPr>
        <w:t xml:space="preserve">297 § 1 ustawy z dnia 6 czerwca 1997r.- Kodeks karny (Dz. U . Nr 88, poz.553 z </w:t>
      </w:r>
      <w:proofErr w:type="spellStart"/>
      <w:r w:rsidRPr="00320447">
        <w:rPr>
          <w:rFonts w:ascii="Times New Roman" w:eastAsia="Times New Roman" w:hAnsi="Times New Roman" w:cs="Times New Roman"/>
          <w:b/>
          <w:i/>
          <w:iCs/>
          <w:color w:val="000000"/>
          <w:sz w:val="24"/>
          <w:szCs w:val="24"/>
          <w:lang w:eastAsia="pl-PL"/>
        </w:rPr>
        <w:t>późn</w:t>
      </w:r>
      <w:proofErr w:type="spellEnd"/>
      <w:r w:rsidRPr="00320447">
        <w:rPr>
          <w:rFonts w:ascii="Times New Roman" w:eastAsia="Times New Roman" w:hAnsi="Times New Roman" w:cs="Times New Roman"/>
          <w:b/>
          <w:i/>
          <w:iCs/>
          <w:color w:val="000000"/>
          <w:sz w:val="24"/>
          <w:szCs w:val="24"/>
          <w:lang w:eastAsia="pl-PL"/>
        </w:rPr>
        <w:t>. zm.), jesteśmy w pełni świadomi o odpowiedzialności karnej za składanie fałszywych oświadczeń w celu uzyskania niniejszego zamówienia publicznego.</w:t>
      </w:r>
    </w:p>
    <w:p w:rsidR="00E16A61" w:rsidRPr="00320447" w:rsidRDefault="00E16A61" w:rsidP="00E16A61">
      <w:pPr>
        <w:spacing w:before="840" w:after="0" w:line="240" w:lineRule="auto"/>
        <w:ind w:firstLine="4321"/>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dnia : . . . . . . . . . . . . . . . . . . . . . . . . </w:t>
      </w:r>
    </w:p>
    <w:p w:rsidR="00E16A61" w:rsidRPr="00320447" w:rsidRDefault="00E16A61" w:rsidP="00E16A61">
      <w:pPr>
        <w:spacing w:before="600" w:after="0" w:line="240" w:lineRule="auto"/>
        <w:ind w:firstLine="3240"/>
        <w:rPr>
          <w:rFonts w:ascii="Times New Roman" w:eastAsia="Times New Roman" w:hAnsi="Times New Roman" w:cs="Times New Roman"/>
          <w:szCs w:val="24"/>
          <w:lang w:eastAsia="pl-PL"/>
        </w:rPr>
      </w:pPr>
      <w:r w:rsidRPr="00320447">
        <w:rPr>
          <w:rFonts w:ascii="Times New Roman" w:eastAsia="Times New Roman" w:hAnsi="Times New Roman" w:cs="Times New Roman"/>
          <w:szCs w:val="24"/>
          <w:lang w:eastAsia="pl-PL"/>
        </w:rPr>
        <w:t>. .. . . . . . . . . . . . . . . . . . . . . . . . . . . . . . . . . . . . . . . . . . . . .</w:t>
      </w:r>
    </w:p>
    <w:p w:rsidR="00E16A61" w:rsidRPr="00320447" w:rsidRDefault="00E16A61" w:rsidP="00E16A61">
      <w:pPr>
        <w:spacing w:before="60" w:after="0" w:line="240" w:lineRule="auto"/>
        <w:ind w:firstLine="3062"/>
        <w:rPr>
          <w:rFonts w:ascii="Times New Roman" w:eastAsia="Times New Roman" w:hAnsi="Times New Roman" w:cs="Times New Roman"/>
          <w:szCs w:val="24"/>
          <w:lang w:eastAsia="pl-PL"/>
        </w:rPr>
      </w:pPr>
      <w:r w:rsidRPr="00320447">
        <w:rPr>
          <w:rFonts w:ascii="Arial Narrow" w:eastAsia="Times New Roman" w:hAnsi="Arial Narrow" w:cs="Times New Roman"/>
          <w:sz w:val="20"/>
          <w:szCs w:val="24"/>
          <w:lang w:eastAsia="pl-PL"/>
        </w:rPr>
        <w:t xml:space="preserve"> W</w:t>
      </w:r>
      <w:r w:rsidRPr="00320447">
        <w:rPr>
          <w:rFonts w:ascii="Times New Roman" w:eastAsia="Times New Roman" w:hAnsi="Times New Roman" w:cs="Times New Roman"/>
          <w:szCs w:val="24"/>
          <w:lang w:eastAsia="pl-PL"/>
        </w:rPr>
        <w:t>ykonawca lub upełnomocniony przedstawiciel Wykonawcy</w:t>
      </w:r>
    </w:p>
    <w:p w:rsidR="00E16A61" w:rsidRPr="00320447" w:rsidRDefault="00E16A61" w:rsidP="00E16A6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sectPr w:rsidR="00E16A61" w:rsidRPr="00320447" w:rsidSect="00E16A61">
          <w:footerReference w:type="default" r:id="rId10"/>
          <w:type w:val="continuous"/>
          <w:pgSz w:w="12240" w:h="15840"/>
          <w:pgMar w:top="1418" w:right="1418" w:bottom="1418" w:left="1418" w:header="709" w:footer="709" w:gutter="0"/>
          <w:cols w:space="708"/>
          <w:noEndnote/>
        </w:sectPr>
      </w:pPr>
    </w:p>
    <w:p w:rsidR="00E16A61" w:rsidRPr="00320447" w:rsidRDefault="00E16A61" w:rsidP="00E16A61">
      <w:pPr>
        <w:spacing w:after="0" w:line="240" w:lineRule="auto"/>
        <w:ind w:left="357"/>
        <w:rPr>
          <w:rFonts w:ascii="Times New Roman" w:eastAsia="Times New Roman" w:hAnsi="Times New Roman" w:cs="Times New Roman"/>
          <w:sz w:val="24"/>
          <w:szCs w:val="24"/>
          <w:lang w:eastAsia="pl-PL"/>
        </w:rPr>
      </w:pPr>
    </w:p>
    <w:p w:rsidR="00E16A61" w:rsidRPr="00320447" w:rsidRDefault="00E16A61" w:rsidP="00E16A61">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E16A61" w:rsidRDefault="00E16A61" w:rsidP="00320447">
      <w:pPr>
        <w:spacing w:after="0" w:line="240" w:lineRule="auto"/>
        <w:ind w:left="357"/>
        <w:rPr>
          <w:rFonts w:ascii="Times New Roman" w:eastAsia="Times New Roman" w:hAnsi="Times New Roman" w:cs="Times New Roman"/>
          <w:sz w:val="24"/>
          <w:szCs w:val="24"/>
          <w:lang w:eastAsia="pl-PL"/>
        </w:rPr>
      </w:pPr>
    </w:p>
    <w:p w:rsidR="004B1AFA" w:rsidRPr="00320447" w:rsidRDefault="004B1AFA" w:rsidP="004B1AFA">
      <w:pPr>
        <w:tabs>
          <w:tab w:val="center" w:pos="4536"/>
          <w:tab w:val="right" w:pos="9072"/>
        </w:tabs>
        <w:spacing w:after="0" w:line="240" w:lineRule="auto"/>
        <w:rPr>
          <w:rFonts w:ascii="Times New Roman" w:eastAsia="Times New Roman" w:hAnsi="Times New Roman" w:cs="Times New Roman"/>
          <w:b/>
          <w:color w:val="000000"/>
          <w:sz w:val="24"/>
          <w:szCs w:val="24"/>
        </w:rPr>
      </w:pPr>
      <w:r w:rsidRPr="00320447">
        <w:rPr>
          <w:rFonts w:ascii="Times New Roman" w:eastAsia="Times New Roman" w:hAnsi="Times New Roman" w:cs="Times New Roman"/>
          <w:sz w:val="24"/>
          <w:szCs w:val="24"/>
        </w:rPr>
        <w:lastRenderedPageBreak/>
        <w:t>OR.272.002.2015</w:t>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b/>
          <w:color w:val="000000"/>
          <w:sz w:val="24"/>
          <w:szCs w:val="24"/>
        </w:rPr>
        <w:tab/>
        <w:t>Załącznik Nr 2</w:t>
      </w:r>
      <w:r>
        <w:rPr>
          <w:rFonts w:ascii="Times New Roman" w:eastAsia="Times New Roman" w:hAnsi="Times New Roman" w:cs="Times New Roman"/>
          <w:b/>
          <w:color w:val="000000"/>
          <w:sz w:val="24"/>
          <w:szCs w:val="24"/>
        </w:rPr>
        <w:t xml:space="preserve"> a</w:t>
      </w:r>
    </w:p>
    <w:p w:rsidR="004B1AFA" w:rsidRPr="00320447" w:rsidRDefault="004B1AFA" w:rsidP="004B1AFA">
      <w:pPr>
        <w:tabs>
          <w:tab w:val="center" w:pos="4536"/>
          <w:tab w:val="right" w:pos="9072"/>
        </w:tabs>
        <w:spacing w:after="0" w:line="240" w:lineRule="auto"/>
        <w:jc w:val="right"/>
        <w:rPr>
          <w:rFonts w:ascii="Times New Roman" w:eastAsia="Times New Roman" w:hAnsi="Times New Roman" w:cs="Times New Roman"/>
          <w:color w:val="000000"/>
          <w:sz w:val="24"/>
          <w:szCs w:val="24"/>
        </w:rPr>
      </w:pPr>
      <w:r w:rsidRPr="00320447">
        <w:rPr>
          <w:rFonts w:ascii="Times New Roman" w:eastAsia="Times New Roman" w:hAnsi="Times New Roman" w:cs="Times New Roman"/>
          <w:color w:val="000000"/>
          <w:sz w:val="24"/>
          <w:szCs w:val="24"/>
        </w:rPr>
        <w:t>do Specyfikacji Istotnych Warunków Zamówienia</w:t>
      </w:r>
    </w:p>
    <w:p w:rsidR="004B1AFA" w:rsidRPr="00320447" w:rsidRDefault="004B1AFA" w:rsidP="004B1AFA">
      <w:pPr>
        <w:keepNext/>
        <w:spacing w:before="480" w:after="0" w:line="240" w:lineRule="auto"/>
        <w:jc w:val="center"/>
        <w:outlineLvl w:val="2"/>
        <w:rPr>
          <w:rFonts w:ascii="Times New Roman" w:eastAsia="Times New Roman" w:hAnsi="Times New Roman" w:cs="Times New Roman"/>
          <w:b/>
          <w:bCs/>
          <w:sz w:val="28"/>
          <w:szCs w:val="24"/>
        </w:rPr>
      </w:pPr>
      <w:r w:rsidRPr="00320447">
        <w:rPr>
          <w:rFonts w:ascii="Times New Roman" w:eastAsia="Times New Roman" w:hAnsi="Times New Roman" w:cs="Times New Roman"/>
          <w:b/>
          <w:bCs/>
          <w:sz w:val="28"/>
          <w:szCs w:val="24"/>
        </w:rPr>
        <w:t>O Ś W I A D C Z E N I E</w:t>
      </w:r>
    </w:p>
    <w:p w:rsidR="004B1AFA" w:rsidRPr="00320447" w:rsidRDefault="004B1AFA" w:rsidP="004B1AFA">
      <w:pPr>
        <w:spacing w:before="240" w:after="0" w:line="240" w:lineRule="auto"/>
        <w:jc w:val="center"/>
        <w:rPr>
          <w:rFonts w:ascii="Times New Roman" w:eastAsia="Times New Roman" w:hAnsi="Times New Roman" w:cs="Times New Roman"/>
          <w:b/>
          <w:bCs/>
          <w:i/>
          <w:color w:val="000000"/>
          <w:sz w:val="24"/>
          <w:szCs w:val="24"/>
        </w:rPr>
      </w:pPr>
      <w:r w:rsidRPr="00320447">
        <w:rPr>
          <w:rFonts w:ascii="Times New Roman" w:eastAsia="Times New Roman" w:hAnsi="Times New Roman" w:cs="Times New Roman"/>
          <w:b/>
          <w:bCs/>
          <w:i/>
          <w:sz w:val="24"/>
          <w:szCs w:val="24"/>
        </w:rPr>
        <w:t>o spełnianiu warunków art. 22 ust. 1 ustawy z dnia 29 stycznia 2004r. Prawo zamówień publicznych  (Dz. U. z 2013 r. poz. 907, ze zm.)</w:t>
      </w:r>
    </w:p>
    <w:p w:rsidR="004B1AFA" w:rsidRPr="00320447" w:rsidRDefault="004B1AFA" w:rsidP="004B1AFA">
      <w:pPr>
        <w:tabs>
          <w:tab w:val="left" w:pos="-180"/>
        </w:tabs>
        <w:spacing w:after="0" w:line="240" w:lineRule="auto"/>
        <w:ind w:left="357"/>
        <w:rPr>
          <w:rFonts w:ascii="Times New Roman" w:eastAsia="Times New Roman" w:hAnsi="Times New Roman" w:cs="Times New Roman"/>
          <w:b/>
          <w:color w:val="000000"/>
          <w:sz w:val="24"/>
          <w:szCs w:val="24"/>
          <w:lang w:eastAsia="pl-PL"/>
        </w:rPr>
      </w:pPr>
    </w:p>
    <w:p w:rsidR="004B1AFA" w:rsidRPr="00320447" w:rsidRDefault="004B1AFA" w:rsidP="004B1AFA">
      <w:pPr>
        <w:tabs>
          <w:tab w:val="left" w:pos="-180"/>
        </w:tabs>
        <w:spacing w:after="0" w:line="240" w:lineRule="auto"/>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xml:space="preserve">Nazwa zamówienia: </w:t>
      </w:r>
      <w:r w:rsidRPr="00734427">
        <w:rPr>
          <w:rFonts w:ascii="Times New Roman" w:eastAsia="Times New Roman" w:hAnsi="Times New Roman" w:cs="Times New Roman"/>
          <w:b/>
          <w:bCs/>
          <w:sz w:val="24"/>
          <w:szCs w:val="24"/>
          <w:lang w:eastAsia="pl-PL"/>
        </w:rPr>
        <w:t>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Pr>
          <w:rFonts w:ascii="Times New Roman" w:eastAsia="Times New Roman" w:hAnsi="Times New Roman" w:cs="Times New Roman"/>
          <w:b/>
          <w:bCs/>
          <w:sz w:val="24"/>
          <w:szCs w:val="24"/>
          <w:lang w:eastAsia="pl-PL"/>
        </w:rPr>
        <w:t>h w Krośnie Odrzańskim przy ul. </w:t>
      </w:r>
      <w:r w:rsidRPr="00734427">
        <w:rPr>
          <w:rFonts w:ascii="Times New Roman" w:eastAsia="Times New Roman" w:hAnsi="Times New Roman" w:cs="Times New Roman"/>
          <w:b/>
          <w:bCs/>
          <w:sz w:val="24"/>
          <w:szCs w:val="24"/>
          <w:lang w:eastAsia="pl-PL"/>
        </w:rPr>
        <w:t>Piastów 7 wraz z pełnieniem nadzoru autorskiego</w:t>
      </w:r>
      <w:r w:rsidRPr="00320447">
        <w:rPr>
          <w:rFonts w:ascii="Times New Roman" w:eastAsia="Times New Roman" w:hAnsi="Times New Roman" w:cs="Times New Roman"/>
          <w:b/>
          <w:sz w:val="24"/>
          <w:szCs w:val="24"/>
          <w:lang w:eastAsia="pl-PL"/>
        </w:rPr>
        <w:t>.</w:t>
      </w:r>
    </w:p>
    <w:p w:rsidR="004B1AFA" w:rsidRPr="00320447" w:rsidRDefault="004B1AFA" w:rsidP="004B1AFA">
      <w:pPr>
        <w:tabs>
          <w:tab w:val="left" w:pos="-180"/>
        </w:tabs>
        <w:spacing w:after="0" w:line="240" w:lineRule="auto"/>
        <w:ind w:left="357"/>
        <w:rPr>
          <w:rFonts w:ascii="Times New Roman" w:eastAsia="Times New Roman" w:hAnsi="Times New Roman" w:cs="Times New Roman"/>
          <w:b/>
          <w:color w:val="000000"/>
          <w:sz w:val="24"/>
          <w:szCs w:val="24"/>
          <w:lang w:eastAsia="pl-PL"/>
        </w:rPr>
      </w:pPr>
    </w:p>
    <w:p w:rsidR="004B1AFA" w:rsidRPr="00320447" w:rsidRDefault="004B1AFA" w:rsidP="004B1AFA">
      <w:pPr>
        <w:spacing w:after="0" w:line="240" w:lineRule="auto"/>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color w:val="000000"/>
          <w:sz w:val="24"/>
          <w:szCs w:val="24"/>
          <w:lang w:eastAsia="pl-PL"/>
        </w:rPr>
        <w:t>ZAMAWIAJĄCY:</w:t>
      </w:r>
    </w:p>
    <w:p w:rsidR="004B1AFA" w:rsidRPr="00320447" w:rsidRDefault="004B1AFA" w:rsidP="004B1AFA">
      <w:pPr>
        <w:spacing w:after="0" w:line="240" w:lineRule="auto"/>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b/>
          <w:color w:val="000000"/>
          <w:sz w:val="24"/>
          <w:szCs w:val="24"/>
          <w:lang w:eastAsia="pl-PL"/>
        </w:rPr>
        <w:t xml:space="preserve">Powiat Krośnieński reprezentowany przez Zarząd Powiatu </w:t>
      </w:r>
    </w:p>
    <w:p w:rsidR="004B1AFA" w:rsidRPr="00320447" w:rsidRDefault="004B1AFA" w:rsidP="004B1AFA">
      <w:pPr>
        <w:spacing w:after="0" w:line="240" w:lineRule="auto"/>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ul. Piastów 10B</w:t>
      </w:r>
    </w:p>
    <w:p w:rsidR="004B1AFA" w:rsidRPr="00E16A61" w:rsidRDefault="004B1AFA" w:rsidP="004B1AFA">
      <w:pPr>
        <w:spacing w:after="0" w:line="240" w:lineRule="auto"/>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66-600 Krosno Odrzańskie</w:t>
      </w:r>
    </w:p>
    <w:p w:rsidR="004B1AFA" w:rsidRPr="00320447" w:rsidRDefault="004B1AFA" w:rsidP="004B1AFA">
      <w:pPr>
        <w:spacing w:after="0" w:line="240" w:lineRule="auto"/>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color w:val="000000"/>
          <w:sz w:val="24"/>
          <w:szCs w:val="24"/>
          <w:lang w:eastAsia="pl-PL"/>
        </w:rPr>
        <w:t>Nazwa i adres Wykonawcy:</w:t>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p>
    <w:p w:rsidR="004B1AFA" w:rsidRPr="00320447" w:rsidRDefault="004B1AFA" w:rsidP="004B1AFA">
      <w:pPr>
        <w:spacing w:after="0"/>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w:t>
      </w:r>
    </w:p>
    <w:p w:rsidR="004B1AFA" w:rsidRPr="00320447" w:rsidRDefault="004B1AFA" w:rsidP="004B1AFA">
      <w:pPr>
        <w:spacing w:after="0"/>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w:t>
      </w:r>
    </w:p>
    <w:p w:rsidR="004B1AFA" w:rsidRPr="00320447" w:rsidRDefault="004B1AFA" w:rsidP="004B1AFA">
      <w:pPr>
        <w:spacing w:after="0"/>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NIP................................................................................................................................................</w:t>
      </w:r>
    </w:p>
    <w:p w:rsidR="004B1AFA" w:rsidRPr="00320447" w:rsidRDefault="004B1AFA" w:rsidP="004B1AFA">
      <w:pPr>
        <w:spacing w:after="0"/>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REGON........................................................................................................................................ Tel./Tel.kom./fax/.........................................................................................................................</w:t>
      </w:r>
    </w:p>
    <w:p w:rsidR="004B1AFA" w:rsidRPr="00320447" w:rsidRDefault="004B1AFA" w:rsidP="004B1AFA">
      <w:pPr>
        <w:spacing w:after="0"/>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 xml:space="preserve">e </w:t>
      </w:r>
      <w:proofErr w:type="spellStart"/>
      <w:r w:rsidRPr="00320447">
        <w:rPr>
          <w:rFonts w:ascii="Times New Roman" w:eastAsia="Times New Roman" w:hAnsi="Times New Roman" w:cs="Times New Roman"/>
          <w:color w:val="000000"/>
          <w:sz w:val="24"/>
          <w:szCs w:val="24"/>
          <w:lang w:val="de-DE" w:eastAsia="pl-PL"/>
        </w:rPr>
        <w:t>mail</w:t>
      </w:r>
      <w:proofErr w:type="spellEnd"/>
      <w:r w:rsidRPr="00320447">
        <w:rPr>
          <w:rFonts w:ascii="Times New Roman" w:eastAsia="Times New Roman" w:hAnsi="Times New Roman" w:cs="Times New Roman"/>
          <w:color w:val="000000"/>
          <w:sz w:val="24"/>
          <w:szCs w:val="24"/>
          <w:lang w:val="de-DE" w:eastAsia="pl-PL"/>
        </w:rPr>
        <w:t>:……………………………………………………………………………………………</w:t>
      </w:r>
    </w:p>
    <w:p w:rsidR="004B1AFA" w:rsidRPr="00320447" w:rsidRDefault="004B1AFA" w:rsidP="004B1AFA">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jako upoważniony(ni) na piśmie lub wpisany w rejestrze.</w:t>
      </w:r>
      <w:r w:rsidRPr="00320447">
        <w:rPr>
          <w:rFonts w:ascii="Times New Roman" w:eastAsia="Times New Roman" w:hAnsi="Times New Roman" w:cs="Times New Roman"/>
          <w:color w:val="000000"/>
          <w:sz w:val="24"/>
          <w:szCs w:val="24"/>
          <w:lang w:val="de-DE" w:eastAsia="pl-PL"/>
        </w:rPr>
        <w:t xml:space="preserve"> …………………………………  ……………………………..</w:t>
      </w:r>
      <w:r w:rsidRPr="00320447">
        <w:rPr>
          <w:rFonts w:ascii="Times New Roman" w:eastAsia="Times New Roman" w:hAnsi="Times New Roman" w:cs="Times New Roman"/>
          <w:sz w:val="24"/>
          <w:szCs w:val="24"/>
          <w:lang w:eastAsia="pl-PL"/>
        </w:rPr>
        <w:t>………………………………………………………………………</w:t>
      </w:r>
    </w:p>
    <w:p w:rsidR="004B1AFA" w:rsidRPr="00320447" w:rsidRDefault="004B1AFA" w:rsidP="004B1AFA">
      <w:pPr>
        <w:keepNext/>
        <w:spacing w:after="0"/>
        <w:outlineLvl w:val="1"/>
        <w:rPr>
          <w:rFonts w:ascii="Times New Roman" w:eastAsia="Times New Roman" w:hAnsi="Times New Roman" w:cs="Times New Roman"/>
          <w:bCs/>
          <w:sz w:val="24"/>
          <w:szCs w:val="24"/>
        </w:rPr>
      </w:pPr>
      <w:r w:rsidRPr="00320447">
        <w:rPr>
          <w:rFonts w:ascii="Times New Roman" w:eastAsia="Times New Roman" w:hAnsi="Times New Roman" w:cs="Times New Roman"/>
          <w:b/>
          <w:sz w:val="24"/>
          <w:szCs w:val="24"/>
        </w:rPr>
        <w:t xml:space="preserve">w imieniu reprezentowanej przeze mnie (nas) firmy oświadczam(y), </w:t>
      </w:r>
      <w:r w:rsidRPr="00320447">
        <w:rPr>
          <w:rFonts w:ascii="Times New Roman" w:eastAsia="Times New Roman" w:hAnsi="Times New Roman" w:cs="Times New Roman"/>
          <w:bCs/>
          <w:sz w:val="24"/>
          <w:szCs w:val="24"/>
        </w:rPr>
        <w:t>że spełniam(y) warunki dotyczące:</w:t>
      </w:r>
    </w:p>
    <w:p w:rsidR="004B1AFA" w:rsidRPr="00320447" w:rsidRDefault="004B1AFA" w:rsidP="004B1AFA">
      <w:pPr>
        <w:numPr>
          <w:ilvl w:val="0"/>
          <w:numId w:val="6"/>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Posiadania uprawnień do wykonywania określonej działalności lub czynności, </w:t>
      </w:r>
    </w:p>
    <w:p w:rsidR="004B1AFA" w:rsidRPr="00320447" w:rsidRDefault="004B1AFA" w:rsidP="004B1AFA">
      <w:pPr>
        <w:spacing w:after="0"/>
        <w:ind w:left="708"/>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jeżeli przepisy prawa nakładają obowiązek posiadania takich uprawnień. </w:t>
      </w:r>
    </w:p>
    <w:p w:rsidR="004B1AFA" w:rsidRPr="00320447" w:rsidRDefault="004B1AFA" w:rsidP="004B1AFA">
      <w:pPr>
        <w:numPr>
          <w:ilvl w:val="0"/>
          <w:numId w:val="6"/>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Posiadania wiedzy i doświadczenia.</w:t>
      </w:r>
    </w:p>
    <w:p w:rsidR="004B1AFA" w:rsidRPr="00320447" w:rsidRDefault="004B1AFA" w:rsidP="004B1AFA">
      <w:pPr>
        <w:numPr>
          <w:ilvl w:val="0"/>
          <w:numId w:val="6"/>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Dysponowania odpowiednim potencjałem technicznym oraz osobami zdolnymi do wykonania zamówienia  </w:t>
      </w:r>
    </w:p>
    <w:p w:rsidR="004B1AFA" w:rsidRPr="00320447" w:rsidRDefault="004B1AFA" w:rsidP="004B1AFA">
      <w:pPr>
        <w:numPr>
          <w:ilvl w:val="0"/>
          <w:numId w:val="6"/>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Sytuacji ekonomicznej i finansowej zapewniającej wykonanie zamówienia. </w:t>
      </w:r>
    </w:p>
    <w:p w:rsidR="004B1AFA" w:rsidRPr="00320447" w:rsidRDefault="004B1AFA" w:rsidP="004B1AFA">
      <w:pPr>
        <w:spacing w:after="0" w:line="240" w:lineRule="auto"/>
        <w:jc w:val="both"/>
        <w:rPr>
          <w:rFonts w:ascii="Times New Roman" w:eastAsia="Times New Roman" w:hAnsi="Times New Roman" w:cs="Times New Roman"/>
          <w:sz w:val="28"/>
          <w:szCs w:val="24"/>
          <w:lang w:eastAsia="pl-PL"/>
        </w:rPr>
      </w:pPr>
    </w:p>
    <w:p w:rsidR="004B1AFA" w:rsidRDefault="004B1AFA" w:rsidP="004B1AFA">
      <w:pPr>
        <w:spacing w:after="0" w:line="240" w:lineRule="auto"/>
        <w:jc w:val="both"/>
        <w:rPr>
          <w:rFonts w:ascii="Times New Roman" w:eastAsia="Times New Roman" w:hAnsi="Times New Roman" w:cs="Times New Roman"/>
          <w:sz w:val="28"/>
          <w:szCs w:val="24"/>
          <w:lang w:eastAsia="pl-PL"/>
        </w:rPr>
      </w:pPr>
    </w:p>
    <w:p w:rsidR="004B1AFA" w:rsidRPr="00320447" w:rsidRDefault="004B1AFA" w:rsidP="004B1AFA">
      <w:pPr>
        <w:spacing w:after="0" w:line="240" w:lineRule="auto"/>
        <w:jc w:val="both"/>
        <w:rPr>
          <w:rFonts w:ascii="Times New Roman" w:eastAsia="Times New Roman" w:hAnsi="Times New Roman" w:cs="Times New Roman"/>
          <w:sz w:val="28"/>
          <w:szCs w:val="24"/>
          <w:lang w:eastAsia="pl-PL"/>
        </w:rPr>
      </w:pPr>
    </w:p>
    <w:p w:rsidR="004B1AFA" w:rsidRPr="00320447" w:rsidRDefault="004B1AFA" w:rsidP="004B1AFA">
      <w:p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……….......................dn. ..............</w:t>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t xml:space="preserve">            ........................................................</w:t>
      </w:r>
    </w:p>
    <w:p w:rsidR="004B1AFA" w:rsidRPr="00320447" w:rsidRDefault="004B1AFA" w:rsidP="004B1AFA">
      <w:pPr>
        <w:spacing w:after="0" w:line="240" w:lineRule="auto"/>
        <w:jc w:val="center"/>
        <w:rPr>
          <w:rFonts w:ascii="Times New Roman" w:eastAsia="Times New Roman" w:hAnsi="Times New Roman" w:cs="Times New Roman"/>
          <w:sz w:val="24"/>
          <w:szCs w:val="24"/>
          <w:lang w:eastAsia="pl-PL"/>
        </w:rPr>
      </w:pPr>
      <w:r w:rsidRPr="00320447">
        <w:rPr>
          <w:rFonts w:ascii="Times New Roman" w:eastAsia="Times New Roman" w:hAnsi="Times New Roman" w:cs="Times New Roman"/>
          <w:i/>
          <w:sz w:val="24"/>
          <w:szCs w:val="24"/>
          <w:lang w:eastAsia="pl-PL"/>
        </w:rPr>
        <w:t xml:space="preserve">                                                                                                 (podpis i pieczęć Wykonawcy)</w:t>
      </w:r>
      <w:r w:rsidRPr="00320447">
        <w:rPr>
          <w:rFonts w:ascii="Times New Roman" w:eastAsia="Times New Roman" w:hAnsi="Times New Roman" w:cs="Times New Roman"/>
          <w:sz w:val="24"/>
          <w:szCs w:val="24"/>
          <w:lang w:eastAsia="pl-PL"/>
        </w:rPr>
        <w:t xml:space="preserve"> </w:t>
      </w:r>
    </w:p>
    <w:p w:rsidR="004B1AFA" w:rsidRPr="00320447" w:rsidRDefault="004B1AFA" w:rsidP="004B1AFA">
      <w:pPr>
        <w:spacing w:after="0" w:line="360" w:lineRule="auto"/>
        <w:jc w:val="both"/>
        <w:rPr>
          <w:rFonts w:ascii="Times New Roman" w:eastAsia="Times New Roman" w:hAnsi="Times New Roman" w:cs="Times New Roman"/>
          <w:sz w:val="24"/>
          <w:szCs w:val="24"/>
          <w:lang w:eastAsia="pl-PL"/>
        </w:rPr>
      </w:pPr>
    </w:p>
    <w:p w:rsidR="004B1AFA" w:rsidRPr="00320447" w:rsidRDefault="004B1AFA" w:rsidP="004B1AF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B1AFA" w:rsidRDefault="004B1AFA"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OR.272.002.2015</w:t>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t>   </w:t>
      </w:r>
      <w:r w:rsidRPr="00320447">
        <w:rPr>
          <w:rFonts w:ascii="Times New Roman" w:eastAsia="Times New Roman" w:hAnsi="Times New Roman" w:cs="Times New Roman"/>
          <w:b/>
          <w:sz w:val="24"/>
          <w:szCs w:val="24"/>
          <w:lang w:eastAsia="pl-PL"/>
        </w:rPr>
        <w:t>Załącznik nr 3</w:t>
      </w:r>
    </w:p>
    <w:p w:rsidR="00320447" w:rsidRPr="00320447" w:rsidRDefault="00320447" w:rsidP="00320447">
      <w:pPr>
        <w:spacing w:after="0" w:line="240" w:lineRule="auto"/>
        <w:ind w:left="3685" w:firstLine="73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do Specyfikacji Istotnych Warunków Zamówienia</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WYKAZ OSÓB, KTÓRE BĘDĄ UCZESTNICZYĆ W WYKONYWANIU ZAMÓWIENIA</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tabs>
          <w:tab w:val="left" w:pos="-180"/>
        </w:tabs>
        <w:spacing w:after="0" w:line="240" w:lineRule="auto"/>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xml:space="preserve">Nazwa zamówienia: </w:t>
      </w:r>
      <w:r w:rsidR="00F860E8" w:rsidRPr="00734427">
        <w:rPr>
          <w:rFonts w:ascii="Times New Roman" w:eastAsia="Times New Roman" w:hAnsi="Times New Roman" w:cs="Times New Roman"/>
          <w:b/>
          <w:bCs/>
          <w:sz w:val="24"/>
          <w:szCs w:val="24"/>
          <w:lang w:eastAsia="pl-PL"/>
        </w:rPr>
        <w:t>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sidR="00F860E8">
        <w:rPr>
          <w:rFonts w:ascii="Times New Roman" w:eastAsia="Times New Roman" w:hAnsi="Times New Roman" w:cs="Times New Roman"/>
          <w:b/>
          <w:bCs/>
          <w:sz w:val="24"/>
          <w:szCs w:val="24"/>
          <w:lang w:eastAsia="pl-PL"/>
        </w:rPr>
        <w:t>h w Krośnie Odrzańskim przy ul. </w:t>
      </w:r>
      <w:r w:rsidR="00F860E8" w:rsidRPr="00734427">
        <w:rPr>
          <w:rFonts w:ascii="Times New Roman" w:eastAsia="Times New Roman" w:hAnsi="Times New Roman" w:cs="Times New Roman"/>
          <w:b/>
          <w:bCs/>
          <w:sz w:val="24"/>
          <w:szCs w:val="24"/>
          <w:lang w:eastAsia="pl-PL"/>
        </w:rPr>
        <w:t>Piastów 7 wraz z pełnieniem nadzoru autorskiego</w:t>
      </w:r>
      <w:r w:rsidR="00F860E8" w:rsidRPr="00320447">
        <w:rPr>
          <w:rFonts w:ascii="Times New Roman" w:eastAsia="Times New Roman" w:hAnsi="Times New Roman" w:cs="Times New Roman"/>
          <w:b/>
          <w:sz w:val="24"/>
          <w:szCs w:val="24"/>
          <w:lang w:eastAsia="pl-PL"/>
        </w:rPr>
        <w:t>.</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ZAMAWIAJĄCY:</w:t>
      </w:r>
    </w:p>
    <w:p w:rsidR="00320447" w:rsidRPr="00320447" w:rsidRDefault="00320447" w:rsidP="00320447">
      <w:pPr>
        <w:spacing w:after="0" w:line="240" w:lineRule="auto"/>
        <w:ind w:left="357" w:hanging="357"/>
        <w:rPr>
          <w:rFonts w:ascii="Times New Roman" w:eastAsia="Times New Roman" w:hAnsi="Times New Roman" w:cs="Times New Roman"/>
          <w:b/>
          <w:bCs/>
          <w:sz w:val="24"/>
          <w:szCs w:val="24"/>
          <w:lang w:eastAsia="pl-PL"/>
        </w:rPr>
      </w:pPr>
      <w:r w:rsidRPr="00320447">
        <w:rPr>
          <w:rFonts w:ascii="Times New Roman" w:eastAsia="Times New Roman" w:hAnsi="Times New Roman" w:cs="Times New Roman"/>
          <w:b/>
          <w:bCs/>
          <w:sz w:val="24"/>
          <w:szCs w:val="24"/>
          <w:lang w:eastAsia="pl-PL"/>
        </w:rPr>
        <w:t>Powiat Krośnieński reprezentowany przez Zarząd Powiatu Krośnieńskiego</w:t>
      </w:r>
    </w:p>
    <w:p w:rsidR="00320447" w:rsidRPr="00320447" w:rsidRDefault="00320447" w:rsidP="00320447">
      <w:pPr>
        <w:spacing w:after="0" w:line="240" w:lineRule="auto"/>
        <w:ind w:left="357" w:hanging="357"/>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ul. Piastów 10B</w:t>
      </w:r>
    </w:p>
    <w:p w:rsidR="00320447" w:rsidRPr="00320447" w:rsidRDefault="00320447" w:rsidP="00320447">
      <w:pPr>
        <w:spacing w:after="0" w:line="240" w:lineRule="auto"/>
        <w:ind w:left="357" w:hanging="357"/>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66-600 Krosno Odrzańskie</w:t>
      </w: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Nazwa i adres Wykonawcy:</w:t>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val="de-DE" w:eastAsia="pl-PL"/>
        </w:rPr>
      </w:pPr>
      <w:r w:rsidRPr="00320447">
        <w:rPr>
          <w:rFonts w:ascii="Times New Roman" w:eastAsia="Times New Roman" w:hAnsi="Times New Roman" w:cs="Times New Roman"/>
          <w:sz w:val="24"/>
          <w:szCs w:val="24"/>
          <w:lang w:val="de-DE" w:eastAsia="pl-PL"/>
        </w:rPr>
        <w:t>......................................................................................................................................................</w:t>
      </w: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val="de-DE" w:eastAsia="pl-PL"/>
        </w:rPr>
      </w:pPr>
      <w:r w:rsidRPr="00320447">
        <w:rPr>
          <w:rFonts w:ascii="Times New Roman" w:eastAsia="Times New Roman" w:hAnsi="Times New Roman" w:cs="Times New Roman"/>
          <w:sz w:val="24"/>
          <w:szCs w:val="24"/>
          <w:lang w:val="de-DE" w:eastAsia="pl-PL"/>
        </w:rPr>
        <w:t>......................................................................................................................................................</w:t>
      </w: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val="de-DE" w:eastAsia="pl-PL"/>
        </w:rPr>
      </w:pPr>
      <w:r w:rsidRPr="00320447">
        <w:rPr>
          <w:rFonts w:ascii="Times New Roman" w:eastAsia="Times New Roman" w:hAnsi="Times New Roman" w:cs="Times New Roman"/>
          <w:sz w:val="24"/>
          <w:szCs w:val="24"/>
          <w:lang w:val="de-DE" w:eastAsia="pl-PL"/>
        </w:rPr>
        <w:t>NIP................................................................................................................................................</w:t>
      </w: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val="de-DE" w:eastAsia="pl-PL"/>
        </w:rPr>
      </w:pPr>
      <w:r w:rsidRPr="00320447">
        <w:rPr>
          <w:rFonts w:ascii="Times New Roman" w:eastAsia="Times New Roman" w:hAnsi="Times New Roman" w:cs="Times New Roman"/>
          <w:sz w:val="24"/>
          <w:szCs w:val="24"/>
          <w:lang w:val="de-DE" w:eastAsia="pl-PL"/>
        </w:rPr>
        <w:t>REGON.........................................................................................................................................</w:t>
      </w: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val="de-DE" w:eastAsia="pl-PL"/>
        </w:rPr>
      </w:pPr>
      <w:r w:rsidRPr="00320447">
        <w:rPr>
          <w:rFonts w:ascii="Times New Roman" w:eastAsia="Times New Roman" w:hAnsi="Times New Roman" w:cs="Times New Roman"/>
          <w:sz w:val="24"/>
          <w:szCs w:val="24"/>
          <w:lang w:val="de-DE" w:eastAsia="pl-PL"/>
        </w:rPr>
        <w:t>Tel./Tel.kom./fax/.........................................................................................................................</w:t>
      </w: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val="de-DE" w:eastAsia="pl-PL"/>
        </w:rPr>
      </w:pPr>
      <w:r w:rsidRPr="00320447">
        <w:rPr>
          <w:rFonts w:ascii="Times New Roman" w:eastAsia="Times New Roman" w:hAnsi="Times New Roman" w:cs="Times New Roman"/>
          <w:sz w:val="24"/>
          <w:szCs w:val="24"/>
          <w:lang w:val="de-DE" w:eastAsia="pl-PL"/>
        </w:rPr>
        <w:t xml:space="preserve">e </w:t>
      </w:r>
      <w:proofErr w:type="spellStart"/>
      <w:r w:rsidRPr="00320447">
        <w:rPr>
          <w:rFonts w:ascii="Times New Roman" w:eastAsia="Times New Roman" w:hAnsi="Times New Roman" w:cs="Times New Roman"/>
          <w:sz w:val="24"/>
          <w:szCs w:val="24"/>
          <w:lang w:val="de-DE" w:eastAsia="pl-PL"/>
        </w:rPr>
        <w:t>mail</w:t>
      </w:r>
      <w:proofErr w:type="spellEnd"/>
      <w:r w:rsidRPr="00320447">
        <w:rPr>
          <w:rFonts w:ascii="Times New Roman" w:eastAsia="Times New Roman" w:hAnsi="Times New Roman" w:cs="Times New Roman"/>
          <w:sz w:val="24"/>
          <w:szCs w:val="24"/>
          <w:lang w:val="de-DE" w:eastAsia="pl-PL"/>
        </w:rPr>
        <w:t>:……………………………………………………………………………………………</w:t>
      </w: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Oświadczam(y), że:</w:t>
      </w:r>
    </w:p>
    <w:p w:rsidR="00320447" w:rsidRPr="00320447" w:rsidRDefault="00320447" w:rsidP="00320447">
      <w:pPr>
        <w:spacing w:after="0" w:line="240" w:lineRule="auto"/>
        <w:ind w:left="357" w:hanging="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Osoba(y) , które będą uczestniczyć w wykonaniu przedmiotu zamówienia posiadają następujące uprawnienia:</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bl>
      <w:tblPr>
        <w:tblW w:w="1119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9"/>
        <w:gridCol w:w="1418"/>
        <w:gridCol w:w="2211"/>
        <w:gridCol w:w="3003"/>
        <w:gridCol w:w="2179"/>
        <w:gridCol w:w="1679"/>
      </w:tblGrid>
      <w:tr w:rsidR="00320447" w:rsidRPr="00320447" w:rsidTr="00C5618F">
        <w:trPr>
          <w:cantSplit/>
          <w:trHeight w:val="756"/>
        </w:trPr>
        <w:tc>
          <w:tcPr>
            <w:tcW w:w="709" w:type="dxa"/>
            <w:vAlign w:val="center"/>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Lp.</w:t>
            </w:r>
          </w:p>
        </w:tc>
        <w:tc>
          <w:tcPr>
            <w:tcW w:w="1418" w:type="dxa"/>
            <w:vAlign w:val="center"/>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Imię i nazwisko</w:t>
            </w:r>
          </w:p>
        </w:tc>
        <w:tc>
          <w:tcPr>
            <w:tcW w:w="2211" w:type="dxa"/>
            <w:vAlign w:val="center"/>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Zakres wykonywanych czynności</w:t>
            </w:r>
          </w:p>
        </w:tc>
        <w:tc>
          <w:tcPr>
            <w:tcW w:w="3003" w:type="dxa"/>
            <w:vAlign w:val="center"/>
          </w:tcPr>
          <w:p w:rsidR="00320447" w:rsidRPr="00320447" w:rsidRDefault="00320447" w:rsidP="0054184A">
            <w:pPr>
              <w:spacing w:after="0" w:line="240" w:lineRule="auto"/>
              <w:ind w:left="-13" w:firstLine="13"/>
              <w:jc w:val="center"/>
              <w:rPr>
                <w:rFonts w:ascii="Times New Roman" w:eastAsia="Times New Roman" w:hAnsi="Times New Roman" w:cs="Times New Roman"/>
                <w:b/>
                <w:sz w:val="20"/>
                <w:szCs w:val="20"/>
                <w:vertAlign w:val="superscript"/>
                <w:lang w:eastAsia="pl-PL"/>
              </w:rPr>
            </w:pPr>
            <w:r w:rsidRPr="00320447">
              <w:rPr>
                <w:rFonts w:ascii="Times New Roman" w:eastAsia="Times New Roman" w:hAnsi="Times New Roman" w:cs="Times New Roman"/>
                <w:b/>
                <w:sz w:val="20"/>
                <w:szCs w:val="20"/>
                <w:lang w:eastAsia="pl-PL"/>
              </w:rPr>
              <w:t>Rodzaj i numer uprawnień (wraz z podaniem specjalności w</w:t>
            </w:r>
            <w:r w:rsidR="0054184A">
              <w:rPr>
                <w:rFonts w:ascii="Times New Roman" w:eastAsia="Times New Roman" w:hAnsi="Times New Roman" w:cs="Times New Roman"/>
                <w:b/>
                <w:sz w:val="20"/>
                <w:szCs w:val="20"/>
                <w:lang w:eastAsia="pl-PL"/>
              </w:rPr>
              <w:t>ynikającej z uprawnienia budowla</w:t>
            </w:r>
            <w:r w:rsidRPr="00320447">
              <w:rPr>
                <w:rFonts w:ascii="Times New Roman" w:eastAsia="Times New Roman" w:hAnsi="Times New Roman" w:cs="Times New Roman"/>
                <w:b/>
                <w:sz w:val="20"/>
                <w:szCs w:val="20"/>
                <w:lang w:eastAsia="pl-PL"/>
              </w:rPr>
              <w:t>nego)</w:t>
            </w:r>
          </w:p>
        </w:tc>
        <w:tc>
          <w:tcPr>
            <w:tcW w:w="2179" w:type="dxa"/>
            <w:vAlign w:val="center"/>
          </w:tcPr>
          <w:p w:rsidR="00320447" w:rsidRPr="00320447" w:rsidRDefault="00320447" w:rsidP="00320447">
            <w:pPr>
              <w:spacing w:after="0" w:line="240" w:lineRule="auto"/>
              <w:jc w:val="center"/>
              <w:rPr>
                <w:rFonts w:ascii="Times New Roman" w:eastAsia="Times New Roman" w:hAnsi="Times New Roman" w:cs="Times New Roman"/>
                <w:b/>
                <w:sz w:val="20"/>
                <w:szCs w:val="20"/>
                <w:vertAlign w:val="superscript"/>
                <w:lang w:eastAsia="pl-PL"/>
              </w:rPr>
            </w:pPr>
            <w:r w:rsidRPr="00320447">
              <w:rPr>
                <w:rFonts w:ascii="Times New Roman" w:eastAsia="Times New Roman" w:hAnsi="Times New Roman" w:cs="Times New Roman"/>
                <w:b/>
                <w:sz w:val="20"/>
                <w:szCs w:val="20"/>
                <w:lang w:eastAsia="pl-PL"/>
              </w:rPr>
              <w:t>Podstawa dysponowania osobą wskazaną w kol. 2</w:t>
            </w:r>
          </w:p>
        </w:tc>
        <w:tc>
          <w:tcPr>
            <w:tcW w:w="1679" w:type="dxa"/>
            <w:vAlign w:val="center"/>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Doświadczenie zawodowe w pracy projektanta (podać w latach)</w:t>
            </w:r>
          </w:p>
        </w:tc>
      </w:tr>
      <w:tr w:rsidR="00320447" w:rsidRPr="00320447" w:rsidTr="00C5618F">
        <w:trPr>
          <w:cantSplit/>
          <w:trHeight w:val="247"/>
        </w:trPr>
        <w:tc>
          <w:tcPr>
            <w:tcW w:w="709" w:type="dxa"/>
            <w:vAlign w:val="center"/>
          </w:tcPr>
          <w:p w:rsidR="00320447" w:rsidRPr="00320447" w:rsidRDefault="00320447" w:rsidP="00320447">
            <w:pPr>
              <w:spacing w:after="0" w:line="240" w:lineRule="auto"/>
              <w:jc w:val="center"/>
              <w:rPr>
                <w:rFonts w:ascii="Times New Roman" w:eastAsia="Times New Roman" w:hAnsi="Times New Roman" w:cs="Times New Roman"/>
                <w:b/>
                <w:i/>
                <w:sz w:val="20"/>
                <w:szCs w:val="20"/>
                <w:lang w:eastAsia="pl-PL"/>
              </w:rPr>
            </w:pPr>
            <w:r w:rsidRPr="00320447">
              <w:rPr>
                <w:rFonts w:ascii="Times New Roman" w:eastAsia="Times New Roman" w:hAnsi="Times New Roman" w:cs="Times New Roman"/>
                <w:b/>
                <w:i/>
                <w:sz w:val="20"/>
                <w:szCs w:val="20"/>
                <w:lang w:eastAsia="pl-PL"/>
              </w:rPr>
              <w:t>Kol. 1</w:t>
            </w:r>
          </w:p>
        </w:tc>
        <w:tc>
          <w:tcPr>
            <w:tcW w:w="1418" w:type="dxa"/>
          </w:tcPr>
          <w:p w:rsidR="00320447" w:rsidRPr="00320447" w:rsidRDefault="00320447" w:rsidP="00320447">
            <w:pPr>
              <w:spacing w:after="0" w:line="240" w:lineRule="auto"/>
              <w:ind w:left="357" w:hanging="357"/>
              <w:jc w:val="center"/>
              <w:rPr>
                <w:rFonts w:ascii="Times New Roman" w:eastAsia="Times New Roman" w:hAnsi="Times New Roman" w:cs="Times New Roman"/>
                <w:b/>
                <w:i/>
                <w:sz w:val="20"/>
                <w:szCs w:val="20"/>
                <w:lang w:eastAsia="pl-PL"/>
              </w:rPr>
            </w:pPr>
            <w:r w:rsidRPr="00320447">
              <w:rPr>
                <w:rFonts w:ascii="Times New Roman" w:eastAsia="Times New Roman" w:hAnsi="Times New Roman" w:cs="Times New Roman"/>
                <w:b/>
                <w:i/>
                <w:sz w:val="20"/>
                <w:szCs w:val="20"/>
                <w:lang w:eastAsia="pl-PL"/>
              </w:rPr>
              <w:t>Kol. 2</w:t>
            </w:r>
          </w:p>
        </w:tc>
        <w:tc>
          <w:tcPr>
            <w:tcW w:w="2211" w:type="dxa"/>
          </w:tcPr>
          <w:p w:rsidR="00320447" w:rsidRPr="00320447" w:rsidRDefault="00320447" w:rsidP="00320447">
            <w:pPr>
              <w:spacing w:after="0" w:line="240" w:lineRule="auto"/>
              <w:ind w:left="357" w:hanging="357"/>
              <w:jc w:val="center"/>
              <w:rPr>
                <w:rFonts w:ascii="Times New Roman" w:eastAsia="Times New Roman" w:hAnsi="Times New Roman" w:cs="Times New Roman"/>
                <w:b/>
                <w:i/>
                <w:sz w:val="20"/>
                <w:szCs w:val="20"/>
                <w:lang w:eastAsia="pl-PL"/>
              </w:rPr>
            </w:pPr>
            <w:r w:rsidRPr="00320447">
              <w:rPr>
                <w:rFonts w:ascii="Times New Roman" w:eastAsia="Times New Roman" w:hAnsi="Times New Roman" w:cs="Times New Roman"/>
                <w:b/>
                <w:i/>
                <w:sz w:val="20"/>
                <w:szCs w:val="20"/>
                <w:lang w:eastAsia="pl-PL"/>
              </w:rPr>
              <w:t>Kol. 3</w:t>
            </w:r>
          </w:p>
        </w:tc>
        <w:tc>
          <w:tcPr>
            <w:tcW w:w="3003" w:type="dxa"/>
          </w:tcPr>
          <w:p w:rsidR="00320447" w:rsidRPr="00320447" w:rsidRDefault="00320447" w:rsidP="00320447">
            <w:pPr>
              <w:spacing w:after="0" w:line="240" w:lineRule="auto"/>
              <w:ind w:left="271" w:hanging="284"/>
              <w:jc w:val="center"/>
              <w:rPr>
                <w:rFonts w:ascii="Times New Roman" w:eastAsia="Times New Roman" w:hAnsi="Times New Roman" w:cs="Times New Roman"/>
                <w:b/>
                <w:i/>
                <w:sz w:val="20"/>
                <w:szCs w:val="20"/>
                <w:lang w:eastAsia="pl-PL"/>
              </w:rPr>
            </w:pPr>
            <w:r w:rsidRPr="00320447">
              <w:rPr>
                <w:rFonts w:ascii="Times New Roman" w:eastAsia="Times New Roman" w:hAnsi="Times New Roman" w:cs="Times New Roman"/>
                <w:b/>
                <w:i/>
                <w:sz w:val="20"/>
                <w:szCs w:val="20"/>
                <w:lang w:eastAsia="pl-PL"/>
              </w:rPr>
              <w:t>Kol.4</w:t>
            </w:r>
          </w:p>
        </w:tc>
        <w:tc>
          <w:tcPr>
            <w:tcW w:w="2179" w:type="dxa"/>
          </w:tcPr>
          <w:p w:rsidR="00320447" w:rsidRPr="00320447" w:rsidRDefault="00320447" w:rsidP="00320447">
            <w:pPr>
              <w:spacing w:after="0" w:line="240" w:lineRule="auto"/>
              <w:ind w:left="357" w:hanging="357"/>
              <w:jc w:val="center"/>
              <w:rPr>
                <w:rFonts w:ascii="Times New Roman" w:eastAsia="Times New Roman" w:hAnsi="Times New Roman" w:cs="Times New Roman"/>
                <w:b/>
                <w:i/>
                <w:sz w:val="20"/>
                <w:szCs w:val="20"/>
                <w:lang w:eastAsia="pl-PL"/>
              </w:rPr>
            </w:pPr>
            <w:r w:rsidRPr="00320447">
              <w:rPr>
                <w:rFonts w:ascii="Times New Roman" w:eastAsia="Times New Roman" w:hAnsi="Times New Roman" w:cs="Times New Roman"/>
                <w:b/>
                <w:i/>
                <w:sz w:val="20"/>
                <w:szCs w:val="20"/>
                <w:lang w:eastAsia="pl-PL"/>
              </w:rPr>
              <w:t>Kol. 5</w:t>
            </w:r>
          </w:p>
        </w:tc>
        <w:tc>
          <w:tcPr>
            <w:tcW w:w="1679" w:type="dxa"/>
          </w:tcPr>
          <w:p w:rsidR="00320447" w:rsidRPr="00320447" w:rsidRDefault="00320447" w:rsidP="00320447">
            <w:pPr>
              <w:spacing w:after="0" w:line="240" w:lineRule="auto"/>
              <w:ind w:left="357" w:hanging="357"/>
              <w:jc w:val="center"/>
              <w:rPr>
                <w:rFonts w:ascii="Times New Roman" w:eastAsia="Times New Roman" w:hAnsi="Times New Roman" w:cs="Times New Roman"/>
                <w:b/>
                <w:i/>
                <w:sz w:val="20"/>
                <w:szCs w:val="20"/>
                <w:lang w:eastAsia="pl-PL"/>
              </w:rPr>
            </w:pPr>
            <w:r w:rsidRPr="00320447">
              <w:rPr>
                <w:rFonts w:ascii="Times New Roman" w:eastAsia="Times New Roman" w:hAnsi="Times New Roman" w:cs="Times New Roman"/>
                <w:b/>
                <w:i/>
                <w:sz w:val="20"/>
                <w:szCs w:val="20"/>
                <w:lang w:eastAsia="pl-PL"/>
              </w:rPr>
              <w:t>Kol. 6</w:t>
            </w:r>
          </w:p>
        </w:tc>
      </w:tr>
      <w:tr w:rsidR="00320447" w:rsidRPr="00320447" w:rsidTr="00C5618F">
        <w:trPr>
          <w:cantSplit/>
          <w:trHeight w:val="1307"/>
        </w:trPr>
        <w:tc>
          <w:tcPr>
            <w:tcW w:w="709"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1.</w:t>
            </w:r>
          </w:p>
        </w:tc>
        <w:tc>
          <w:tcPr>
            <w:tcW w:w="1418"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211"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3003"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1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c>
          <w:tcPr>
            <w:tcW w:w="16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r>
      <w:tr w:rsidR="00320447" w:rsidRPr="00320447" w:rsidTr="00C5618F">
        <w:trPr>
          <w:cantSplit/>
          <w:trHeight w:val="1307"/>
        </w:trPr>
        <w:tc>
          <w:tcPr>
            <w:tcW w:w="709"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2.</w:t>
            </w:r>
          </w:p>
        </w:tc>
        <w:tc>
          <w:tcPr>
            <w:tcW w:w="1418"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211"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3003"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1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c>
          <w:tcPr>
            <w:tcW w:w="16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r>
      <w:tr w:rsidR="00320447" w:rsidRPr="00320447" w:rsidTr="00C5618F">
        <w:trPr>
          <w:cantSplit/>
          <w:trHeight w:val="1307"/>
        </w:trPr>
        <w:tc>
          <w:tcPr>
            <w:tcW w:w="709"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lastRenderedPageBreak/>
              <w:t>3.</w:t>
            </w:r>
          </w:p>
        </w:tc>
        <w:tc>
          <w:tcPr>
            <w:tcW w:w="1418"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211"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3003"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1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c>
          <w:tcPr>
            <w:tcW w:w="16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r>
      <w:tr w:rsidR="00320447" w:rsidRPr="00320447" w:rsidTr="00C5618F">
        <w:trPr>
          <w:cantSplit/>
          <w:trHeight w:val="1307"/>
        </w:trPr>
        <w:tc>
          <w:tcPr>
            <w:tcW w:w="709"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4.</w:t>
            </w:r>
          </w:p>
        </w:tc>
        <w:tc>
          <w:tcPr>
            <w:tcW w:w="1418"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211"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3003"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1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c>
          <w:tcPr>
            <w:tcW w:w="16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r>
      <w:tr w:rsidR="00320447" w:rsidRPr="00320447" w:rsidTr="00C5618F">
        <w:trPr>
          <w:cantSplit/>
          <w:trHeight w:val="1307"/>
        </w:trPr>
        <w:tc>
          <w:tcPr>
            <w:tcW w:w="709"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5.</w:t>
            </w:r>
          </w:p>
        </w:tc>
        <w:tc>
          <w:tcPr>
            <w:tcW w:w="1418"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211"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3003"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1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c>
          <w:tcPr>
            <w:tcW w:w="16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r>
      <w:tr w:rsidR="00320447" w:rsidRPr="00320447" w:rsidTr="00C5618F">
        <w:trPr>
          <w:cantSplit/>
          <w:trHeight w:val="1307"/>
        </w:trPr>
        <w:tc>
          <w:tcPr>
            <w:tcW w:w="709"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6.</w:t>
            </w:r>
          </w:p>
        </w:tc>
        <w:tc>
          <w:tcPr>
            <w:tcW w:w="1418"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211"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3003" w:type="dxa"/>
          </w:tcPr>
          <w:p w:rsidR="00320447" w:rsidRPr="00320447" w:rsidRDefault="00320447" w:rsidP="00320447">
            <w:pPr>
              <w:spacing w:after="0" w:line="240" w:lineRule="auto"/>
              <w:ind w:left="357"/>
              <w:jc w:val="center"/>
              <w:rPr>
                <w:rFonts w:ascii="Times New Roman" w:eastAsia="Times New Roman" w:hAnsi="Times New Roman" w:cs="Times New Roman"/>
                <w:sz w:val="20"/>
                <w:szCs w:val="20"/>
                <w:lang w:eastAsia="pl-PL"/>
              </w:rPr>
            </w:pPr>
          </w:p>
        </w:tc>
        <w:tc>
          <w:tcPr>
            <w:tcW w:w="21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c>
          <w:tcPr>
            <w:tcW w:w="1679" w:type="dxa"/>
          </w:tcPr>
          <w:p w:rsidR="00320447" w:rsidRPr="00320447" w:rsidRDefault="00320447" w:rsidP="00320447">
            <w:pPr>
              <w:spacing w:after="0" w:line="240" w:lineRule="auto"/>
              <w:ind w:left="357"/>
              <w:jc w:val="center"/>
              <w:rPr>
                <w:rFonts w:ascii="Times New Roman" w:eastAsia="Times New Roman" w:hAnsi="Times New Roman" w:cs="Times New Roman"/>
                <w:b/>
                <w:sz w:val="20"/>
                <w:szCs w:val="20"/>
                <w:lang w:eastAsia="pl-PL"/>
              </w:rPr>
            </w:pPr>
          </w:p>
        </w:tc>
      </w:tr>
    </w:tbl>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jc w:val="both"/>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W przypadku gdy Wykonawca będzie polegać na osobach zdolnych do wykonania  zamówienia innych podmiotów, do oferty należy załączyć pisemne zobowiązanie tych podmiotów do oddania mu do dyspozycji niezbędnych zasobów w zakresie osób zdolnych do wykonania przedmiotu zamówienia na okres korzystania z nich przy wykonaniu zamówienia. </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4779" w:firstLine="38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dnia : . . . . . . . . . . . . . . . . . . . . . . . . </w:t>
      </w:r>
    </w:p>
    <w:p w:rsidR="00320447" w:rsidRPr="00320447" w:rsidRDefault="00320447" w:rsidP="00320447">
      <w:pPr>
        <w:spacing w:after="0" w:line="240" w:lineRule="auto"/>
        <w:ind w:left="4779" w:firstLine="380"/>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4779" w:firstLine="380"/>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4779" w:firstLine="380"/>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305" w:firstLine="38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 . . . . . . . . . . . . . . . . . . . . . . . . . . . . . . . . . . . . . . . . . . . .</w:t>
      </w:r>
    </w:p>
    <w:p w:rsidR="00320447" w:rsidRPr="00320447" w:rsidRDefault="00320447" w:rsidP="00320447">
      <w:pPr>
        <w:spacing w:after="0" w:line="240" w:lineRule="auto"/>
        <w:ind w:left="3685" w:firstLine="38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 Wykonawca lub upełnomocniony</w:t>
      </w:r>
    </w:p>
    <w:p w:rsidR="00320447" w:rsidRPr="00320447" w:rsidRDefault="00320447" w:rsidP="00320447">
      <w:pPr>
        <w:spacing w:after="0" w:line="240" w:lineRule="auto"/>
        <w:ind w:left="3685" w:firstLine="380"/>
        <w:rPr>
          <w:rFonts w:ascii="Times New Roman" w:eastAsia="Times New Roman" w:hAnsi="Times New Roman" w:cs="Times New Roman"/>
          <w:sz w:val="24"/>
          <w:szCs w:val="24"/>
          <w:lang w:eastAsia="pl-PL"/>
        </w:rPr>
        <w:sectPr w:rsidR="00320447" w:rsidRPr="00320447" w:rsidSect="00C5618F">
          <w:footerReference w:type="default" r:id="rId11"/>
          <w:type w:val="continuous"/>
          <w:pgSz w:w="12240" w:h="15840"/>
          <w:pgMar w:top="1418" w:right="1418" w:bottom="1418" w:left="1418" w:header="709" w:footer="709" w:gutter="0"/>
          <w:cols w:space="708"/>
          <w:noEndnote/>
        </w:sectPr>
      </w:pPr>
      <w:r w:rsidRPr="00320447">
        <w:rPr>
          <w:rFonts w:ascii="Times New Roman" w:eastAsia="Times New Roman" w:hAnsi="Times New Roman" w:cs="Times New Roman"/>
          <w:sz w:val="24"/>
          <w:szCs w:val="24"/>
          <w:lang w:eastAsia="pl-PL"/>
        </w:rPr>
        <w:t xml:space="preserve"> przedstawiciel Wykonawcy</w:t>
      </w: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OR.272.002.2015</w:t>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b/>
          <w:sz w:val="24"/>
          <w:szCs w:val="24"/>
          <w:lang w:eastAsia="pl-PL"/>
        </w:rPr>
        <w:t>Załącznik nr  4</w:t>
      </w:r>
    </w:p>
    <w:p w:rsidR="00320447" w:rsidRPr="00320447" w:rsidRDefault="00320447" w:rsidP="00320447">
      <w:pPr>
        <w:spacing w:after="0" w:line="240" w:lineRule="auto"/>
        <w:ind w:left="4042" w:firstLine="38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do Specyfikacji Istotnych Warunków Zamówienia</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ZOBOWIĄZANIE DO UDOSTĘPNIENIA OSÓB, KTÓRE BĘDĄ UCZESTNICZYĆ W WYKONYWANIU ZAMÓWIENIA</w:t>
      </w:r>
    </w:p>
    <w:p w:rsidR="00320447" w:rsidRPr="00320447" w:rsidRDefault="00320447" w:rsidP="00320447">
      <w:pPr>
        <w:tabs>
          <w:tab w:val="left" w:pos="-180"/>
        </w:tabs>
        <w:spacing w:after="0" w:line="240" w:lineRule="auto"/>
        <w:jc w:val="both"/>
        <w:rPr>
          <w:rFonts w:ascii="Times New Roman" w:eastAsia="Times New Roman" w:hAnsi="Times New Roman" w:cs="Times New Roman"/>
          <w:b/>
          <w:sz w:val="24"/>
          <w:szCs w:val="24"/>
          <w:lang w:eastAsia="pl-PL"/>
        </w:rPr>
      </w:pPr>
    </w:p>
    <w:p w:rsidR="00320447" w:rsidRPr="00320447" w:rsidRDefault="00320447" w:rsidP="00320447">
      <w:pPr>
        <w:spacing w:after="0"/>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xml:space="preserve">Nazwa zamówienia: </w:t>
      </w:r>
      <w:r w:rsidR="00E31250" w:rsidRPr="00734427">
        <w:rPr>
          <w:rFonts w:ascii="Times New Roman" w:eastAsia="Times New Roman" w:hAnsi="Times New Roman" w:cs="Times New Roman"/>
          <w:b/>
          <w:bCs/>
          <w:sz w:val="24"/>
          <w:szCs w:val="24"/>
          <w:lang w:eastAsia="pl-PL"/>
        </w:rPr>
        <w:t>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sidR="00E31250">
        <w:rPr>
          <w:rFonts w:ascii="Times New Roman" w:eastAsia="Times New Roman" w:hAnsi="Times New Roman" w:cs="Times New Roman"/>
          <w:b/>
          <w:bCs/>
          <w:sz w:val="24"/>
          <w:szCs w:val="24"/>
          <w:lang w:eastAsia="pl-PL"/>
        </w:rPr>
        <w:t>h w Krośnie Odrzańskim przy ul. </w:t>
      </w:r>
      <w:r w:rsidR="00E31250" w:rsidRPr="00734427">
        <w:rPr>
          <w:rFonts w:ascii="Times New Roman" w:eastAsia="Times New Roman" w:hAnsi="Times New Roman" w:cs="Times New Roman"/>
          <w:b/>
          <w:bCs/>
          <w:sz w:val="24"/>
          <w:szCs w:val="24"/>
          <w:lang w:eastAsia="pl-PL"/>
        </w:rPr>
        <w:t>Piastów 7 wraz z pełnieniem nadzoru autorskiego</w:t>
      </w:r>
      <w:r w:rsidR="00E31250" w:rsidRPr="00320447">
        <w:rPr>
          <w:rFonts w:ascii="Times New Roman" w:eastAsia="Times New Roman" w:hAnsi="Times New Roman" w:cs="Times New Roman"/>
          <w:b/>
          <w:sz w:val="24"/>
          <w:szCs w:val="24"/>
          <w:lang w:eastAsia="pl-PL"/>
        </w:rPr>
        <w:t>.</w:t>
      </w:r>
    </w:p>
    <w:p w:rsidR="00320447" w:rsidRPr="00320447" w:rsidRDefault="00320447" w:rsidP="00320447">
      <w:pPr>
        <w:spacing w:after="0"/>
        <w:rPr>
          <w:rFonts w:ascii="Times New Roman" w:eastAsia="Times New Roman" w:hAnsi="Times New Roman" w:cs="Times New Roman"/>
          <w:sz w:val="24"/>
          <w:szCs w:val="24"/>
          <w:lang w:eastAsia="pl-PL"/>
        </w:rPr>
      </w:pP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ZAMAWIAJĄCY:</w:t>
      </w:r>
    </w:p>
    <w:p w:rsidR="00320447" w:rsidRPr="00320447" w:rsidRDefault="00320447" w:rsidP="00320447">
      <w:pPr>
        <w:spacing w:after="0"/>
        <w:jc w:val="both"/>
        <w:rPr>
          <w:rFonts w:ascii="Times New Roman" w:eastAsia="Times New Roman" w:hAnsi="Times New Roman" w:cs="Times New Roman"/>
          <w:b/>
          <w:bCs/>
          <w:sz w:val="24"/>
          <w:szCs w:val="24"/>
          <w:lang w:eastAsia="pl-PL"/>
        </w:rPr>
      </w:pPr>
      <w:r w:rsidRPr="00320447">
        <w:rPr>
          <w:rFonts w:ascii="Times New Roman" w:eastAsia="Times New Roman" w:hAnsi="Times New Roman" w:cs="Times New Roman"/>
          <w:b/>
          <w:bCs/>
          <w:sz w:val="24"/>
          <w:szCs w:val="24"/>
          <w:lang w:eastAsia="pl-PL"/>
        </w:rPr>
        <w:t>Powiat Krośnieński reprezentowany przez Zarząd Powiatu Krośnieńskiego</w:t>
      </w:r>
    </w:p>
    <w:p w:rsidR="00320447" w:rsidRPr="00320447" w:rsidRDefault="00320447" w:rsidP="00320447">
      <w:pPr>
        <w:spacing w:after="0"/>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ul. Piastów 10B</w:t>
      </w:r>
    </w:p>
    <w:p w:rsidR="00320447" w:rsidRPr="00320447" w:rsidRDefault="00320447" w:rsidP="00320447">
      <w:pPr>
        <w:spacing w:after="0"/>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66-600 Krosno Odrzańskie</w:t>
      </w:r>
    </w:p>
    <w:p w:rsidR="00320447" w:rsidRPr="00320447" w:rsidRDefault="00320447" w:rsidP="00320447">
      <w:pPr>
        <w:spacing w:after="0"/>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t xml:space="preserve">Uwaga! Nie jest wymagane złożenie niniejszego załącznika w przypadku nie korzystania z udostępniania doświadczenia do wykonania zamówienia od innych podmiotów. </w:t>
      </w: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Ja (</w:t>
      </w:r>
      <w:r w:rsidRPr="00320447">
        <w:rPr>
          <w:rFonts w:ascii="Times New Roman" w:eastAsia="Times New Roman" w:hAnsi="Times New Roman" w:cs="Times New Roman"/>
          <w:i/>
          <w:sz w:val="24"/>
          <w:szCs w:val="24"/>
          <w:lang w:eastAsia="pl-PL"/>
        </w:rPr>
        <w:t>nazwa i adres podmiotu udostępniającego</w:t>
      </w:r>
      <w:r w:rsidRPr="00320447">
        <w:rPr>
          <w:rFonts w:ascii="Times New Roman" w:eastAsia="Times New Roman" w:hAnsi="Times New Roman" w:cs="Times New Roman"/>
          <w:sz w:val="24"/>
          <w:szCs w:val="24"/>
          <w:lang w:eastAsia="pl-PL"/>
        </w:rPr>
        <w:t>)…………………………………………………………………………………………………………………………………………….………….………………………………………………………………………………………………………..</w:t>
      </w: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Zobowiązuję się do udostępnienia Wykonawcy:</w:t>
      </w: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Nazwa i adres Wykonawcy:……………………………………………………………………...………………………………………………………………………………………………………………………………………………………………………………</w:t>
      </w:r>
    </w:p>
    <w:p w:rsidR="00320447" w:rsidRPr="00320447" w:rsidRDefault="00320447" w:rsidP="00320447">
      <w:pPr>
        <w:spacing w:after="0"/>
        <w:jc w:val="both"/>
        <w:rPr>
          <w:rFonts w:ascii="Times New Roman" w:eastAsia="Times New Roman" w:hAnsi="Times New Roman" w:cs="Times New Roman"/>
          <w:b/>
          <w:i/>
          <w:sz w:val="24"/>
          <w:szCs w:val="24"/>
          <w:lang w:eastAsia="pl-PL"/>
        </w:rPr>
      </w:pPr>
      <w:r w:rsidRPr="00320447">
        <w:rPr>
          <w:rFonts w:ascii="Times New Roman" w:eastAsia="Times New Roman" w:hAnsi="Times New Roman" w:cs="Times New Roman"/>
          <w:sz w:val="24"/>
          <w:szCs w:val="24"/>
          <w:lang w:eastAsia="pl-PL"/>
        </w:rPr>
        <w:t>który złożył ofertę w postępowaniu prowadzonym w trybie przetargu nieograniczonego pn.</w:t>
      </w:r>
      <w:r w:rsidRPr="00320447">
        <w:rPr>
          <w:rFonts w:ascii="Times New Roman" w:eastAsia="Times New Roman" w:hAnsi="Times New Roman" w:cs="Times New Roman"/>
          <w:i/>
          <w:sz w:val="24"/>
          <w:szCs w:val="24"/>
          <w:lang w:eastAsia="pl-PL"/>
        </w:rPr>
        <w:t xml:space="preserve">: </w:t>
      </w:r>
      <w:r w:rsidRPr="00320447">
        <w:rPr>
          <w:rFonts w:ascii="Times New Roman" w:eastAsia="Times New Roman" w:hAnsi="Times New Roman" w:cs="Times New Roman"/>
          <w:b/>
          <w:i/>
          <w:sz w:val="24"/>
          <w:szCs w:val="24"/>
          <w:lang w:eastAsia="pl-PL"/>
        </w:rPr>
        <w:t>„…………………………………………………………….”</w:t>
      </w:r>
      <w:r w:rsidRPr="00320447">
        <w:rPr>
          <w:rFonts w:ascii="Times New Roman" w:eastAsia="Times New Roman" w:hAnsi="Times New Roman" w:cs="Times New Roman"/>
          <w:i/>
          <w:sz w:val="24"/>
          <w:szCs w:val="24"/>
          <w:lang w:eastAsia="pl-PL"/>
        </w:rPr>
        <w:t xml:space="preserve"> Następujących osób, które będą uczestniczyć w wykonywaniu zamówienia i </w:t>
      </w:r>
      <w:r w:rsidRPr="00320447">
        <w:rPr>
          <w:rFonts w:ascii="Times New Roman" w:eastAsia="Times New Roman" w:hAnsi="Times New Roman" w:cs="Times New Roman"/>
          <w:sz w:val="24"/>
          <w:szCs w:val="24"/>
          <w:lang w:eastAsia="pl-PL"/>
        </w:rPr>
        <w:t xml:space="preserve"> Oświadczam(y), że zamówienia posiadają one następujące uprawnienia:</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bl>
      <w:tblPr>
        <w:tblW w:w="11199"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
        <w:gridCol w:w="1648"/>
        <w:gridCol w:w="2126"/>
        <w:gridCol w:w="3119"/>
        <w:gridCol w:w="1843"/>
        <w:gridCol w:w="1559"/>
      </w:tblGrid>
      <w:tr w:rsidR="00320447" w:rsidRPr="00320447" w:rsidTr="00C5618F">
        <w:trPr>
          <w:cantSplit/>
          <w:trHeight w:val="756"/>
        </w:trPr>
        <w:tc>
          <w:tcPr>
            <w:tcW w:w="904"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Lp.</w:t>
            </w:r>
          </w:p>
        </w:tc>
        <w:tc>
          <w:tcPr>
            <w:tcW w:w="1648" w:type="dxa"/>
            <w:vAlign w:val="center"/>
          </w:tcPr>
          <w:p w:rsidR="00320447" w:rsidRPr="00320447" w:rsidRDefault="00320447" w:rsidP="00320447">
            <w:pPr>
              <w:spacing w:after="0" w:line="240" w:lineRule="auto"/>
              <w:ind w:firstLine="18"/>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Imię i nazwisko</w:t>
            </w:r>
          </w:p>
        </w:tc>
        <w:tc>
          <w:tcPr>
            <w:tcW w:w="2126" w:type="dxa"/>
            <w:vAlign w:val="center"/>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Zakres wykonywanych czynności</w:t>
            </w:r>
          </w:p>
        </w:tc>
        <w:tc>
          <w:tcPr>
            <w:tcW w:w="3119" w:type="dxa"/>
            <w:vAlign w:val="center"/>
          </w:tcPr>
          <w:p w:rsidR="00320447" w:rsidRPr="00320447" w:rsidRDefault="00320447" w:rsidP="0054184A">
            <w:pPr>
              <w:spacing w:after="0" w:line="240" w:lineRule="auto"/>
              <w:jc w:val="center"/>
              <w:rPr>
                <w:rFonts w:ascii="Times New Roman" w:eastAsia="Times New Roman" w:hAnsi="Times New Roman" w:cs="Times New Roman"/>
                <w:b/>
                <w:sz w:val="20"/>
                <w:szCs w:val="20"/>
                <w:vertAlign w:val="superscript"/>
                <w:lang w:eastAsia="pl-PL"/>
              </w:rPr>
            </w:pPr>
            <w:r w:rsidRPr="00320447">
              <w:rPr>
                <w:rFonts w:ascii="Times New Roman" w:eastAsia="Times New Roman" w:hAnsi="Times New Roman" w:cs="Times New Roman"/>
                <w:b/>
                <w:sz w:val="20"/>
                <w:szCs w:val="20"/>
                <w:lang w:eastAsia="pl-PL"/>
              </w:rPr>
              <w:t xml:space="preserve">Rodzaj i numer uprawnień (wraz z podaniem specjalności wynikającej </w:t>
            </w:r>
            <w:r w:rsidR="0054184A">
              <w:rPr>
                <w:rFonts w:ascii="Times New Roman" w:eastAsia="Times New Roman" w:hAnsi="Times New Roman" w:cs="Times New Roman"/>
                <w:b/>
                <w:sz w:val="20"/>
                <w:szCs w:val="20"/>
                <w:lang w:eastAsia="pl-PL"/>
              </w:rPr>
              <w:t>z uprawnienia budowla</w:t>
            </w:r>
            <w:r w:rsidRPr="00320447">
              <w:rPr>
                <w:rFonts w:ascii="Times New Roman" w:eastAsia="Times New Roman" w:hAnsi="Times New Roman" w:cs="Times New Roman"/>
                <w:b/>
                <w:sz w:val="20"/>
                <w:szCs w:val="20"/>
                <w:lang w:eastAsia="pl-PL"/>
              </w:rPr>
              <w:t>nego)</w:t>
            </w:r>
          </w:p>
        </w:tc>
        <w:tc>
          <w:tcPr>
            <w:tcW w:w="1843" w:type="dxa"/>
            <w:vAlign w:val="center"/>
          </w:tcPr>
          <w:p w:rsidR="00320447" w:rsidRPr="00320447" w:rsidRDefault="00320447" w:rsidP="00320447">
            <w:pPr>
              <w:spacing w:after="0" w:line="240" w:lineRule="auto"/>
              <w:jc w:val="center"/>
              <w:rPr>
                <w:rFonts w:ascii="Times New Roman" w:eastAsia="Times New Roman" w:hAnsi="Times New Roman" w:cs="Times New Roman"/>
                <w:b/>
                <w:sz w:val="20"/>
                <w:szCs w:val="20"/>
                <w:vertAlign w:val="superscript"/>
                <w:lang w:eastAsia="pl-PL"/>
              </w:rPr>
            </w:pPr>
            <w:r w:rsidRPr="00320447">
              <w:rPr>
                <w:rFonts w:ascii="Times New Roman" w:eastAsia="Times New Roman" w:hAnsi="Times New Roman" w:cs="Times New Roman"/>
                <w:b/>
                <w:sz w:val="20"/>
                <w:szCs w:val="20"/>
                <w:lang w:eastAsia="pl-PL"/>
              </w:rPr>
              <w:t>Podstawa dysponowania osobą wskazaną w kol. 2</w:t>
            </w:r>
          </w:p>
        </w:tc>
        <w:tc>
          <w:tcPr>
            <w:tcW w:w="1559" w:type="dxa"/>
            <w:vAlign w:val="center"/>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Doświadczenie zawodowe w pracy projektanta (podać w latach)</w:t>
            </w:r>
          </w:p>
        </w:tc>
      </w:tr>
      <w:tr w:rsidR="00320447" w:rsidRPr="00320447" w:rsidTr="00C5618F">
        <w:trPr>
          <w:cantSplit/>
          <w:trHeight w:val="247"/>
        </w:trPr>
        <w:tc>
          <w:tcPr>
            <w:tcW w:w="904"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i/>
                <w:sz w:val="24"/>
                <w:szCs w:val="24"/>
                <w:lang w:eastAsia="pl-PL"/>
              </w:rPr>
            </w:pPr>
            <w:r w:rsidRPr="00320447">
              <w:rPr>
                <w:rFonts w:ascii="Times New Roman" w:eastAsia="Times New Roman" w:hAnsi="Times New Roman" w:cs="Times New Roman"/>
                <w:b/>
                <w:i/>
                <w:sz w:val="24"/>
                <w:szCs w:val="24"/>
                <w:lang w:eastAsia="pl-PL"/>
              </w:rPr>
              <w:t>Kol. 1</w:t>
            </w:r>
          </w:p>
        </w:tc>
        <w:tc>
          <w:tcPr>
            <w:tcW w:w="1648" w:type="dxa"/>
            <w:vAlign w:val="center"/>
          </w:tcPr>
          <w:p w:rsidR="00320447" w:rsidRPr="00320447" w:rsidRDefault="00320447" w:rsidP="00320447">
            <w:pPr>
              <w:spacing w:after="0" w:line="240" w:lineRule="auto"/>
              <w:ind w:firstLine="18"/>
              <w:jc w:val="center"/>
              <w:rPr>
                <w:rFonts w:ascii="Times New Roman" w:eastAsia="Times New Roman" w:hAnsi="Times New Roman" w:cs="Times New Roman"/>
                <w:b/>
                <w:i/>
                <w:sz w:val="24"/>
                <w:szCs w:val="24"/>
                <w:lang w:eastAsia="pl-PL"/>
              </w:rPr>
            </w:pPr>
            <w:r w:rsidRPr="00320447">
              <w:rPr>
                <w:rFonts w:ascii="Times New Roman" w:eastAsia="Times New Roman" w:hAnsi="Times New Roman" w:cs="Times New Roman"/>
                <w:b/>
                <w:i/>
                <w:sz w:val="24"/>
                <w:szCs w:val="24"/>
                <w:lang w:eastAsia="pl-PL"/>
              </w:rPr>
              <w:t>Kol. 2</w:t>
            </w:r>
          </w:p>
        </w:tc>
        <w:tc>
          <w:tcPr>
            <w:tcW w:w="2126" w:type="dxa"/>
            <w:vAlign w:val="center"/>
          </w:tcPr>
          <w:p w:rsidR="00320447" w:rsidRPr="00320447" w:rsidRDefault="00320447" w:rsidP="00320447">
            <w:pPr>
              <w:spacing w:after="0" w:line="240" w:lineRule="auto"/>
              <w:jc w:val="center"/>
              <w:rPr>
                <w:rFonts w:ascii="Times New Roman" w:eastAsia="Times New Roman" w:hAnsi="Times New Roman" w:cs="Times New Roman"/>
                <w:b/>
                <w:i/>
                <w:sz w:val="24"/>
                <w:szCs w:val="24"/>
                <w:lang w:eastAsia="pl-PL"/>
              </w:rPr>
            </w:pPr>
            <w:r w:rsidRPr="00320447">
              <w:rPr>
                <w:rFonts w:ascii="Times New Roman" w:eastAsia="Times New Roman" w:hAnsi="Times New Roman" w:cs="Times New Roman"/>
                <w:b/>
                <w:i/>
                <w:sz w:val="24"/>
                <w:szCs w:val="24"/>
                <w:lang w:eastAsia="pl-PL"/>
              </w:rPr>
              <w:t>Kol. 3</w:t>
            </w:r>
          </w:p>
        </w:tc>
        <w:tc>
          <w:tcPr>
            <w:tcW w:w="3119" w:type="dxa"/>
            <w:vAlign w:val="center"/>
          </w:tcPr>
          <w:p w:rsidR="00320447" w:rsidRPr="00320447" w:rsidRDefault="00320447" w:rsidP="00320447">
            <w:pPr>
              <w:spacing w:after="0" w:line="240" w:lineRule="auto"/>
              <w:jc w:val="center"/>
              <w:rPr>
                <w:rFonts w:ascii="Times New Roman" w:eastAsia="Times New Roman" w:hAnsi="Times New Roman" w:cs="Times New Roman"/>
                <w:b/>
                <w:i/>
                <w:sz w:val="24"/>
                <w:szCs w:val="24"/>
                <w:lang w:eastAsia="pl-PL"/>
              </w:rPr>
            </w:pPr>
            <w:r w:rsidRPr="00320447">
              <w:rPr>
                <w:rFonts w:ascii="Times New Roman" w:eastAsia="Times New Roman" w:hAnsi="Times New Roman" w:cs="Times New Roman"/>
                <w:b/>
                <w:i/>
                <w:sz w:val="24"/>
                <w:szCs w:val="24"/>
                <w:lang w:eastAsia="pl-PL"/>
              </w:rPr>
              <w:t>Kol.4</w:t>
            </w:r>
          </w:p>
        </w:tc>
        <w:tc>
          <w:tcPr>
            <w:tcW w:w="1843" w:type="dxa"/>
            <w:vAlign w:val="center"/>
          </w:tcPr>
          <w:p w:rsidR="00320447" w:rsidRPr="00320447" w:rsidRDefault="00320447" w:rsidP="00320447">
            <w:pPr>
              <w:spacing w:after="0" w:line="240" w:lineRule="auto"/>
              <w:jc w:val="center"/>
              <w:rPr>
                <w:rFonts w:ascii="Times New Roman" w:eastAsia="Times New Roman" w:hAnsi="Times New Roman" w:cs="Times New Roman"/>
                <w:b/>
                <w:i/>
                <w:sz w:val="24"/>
                <w:szCs w:val="24"/>
                <w:lang w:eastAsia="pl-PL"/>
              </w:rPr>
            </w:pPr>
            <w:r w:rsidRPr="00320447">
              <w:rPr>
                <w:rFonts w:ascii="Times New Roman" w:eastAsia="Times New Roman" w:hAnsi="Times New Roman" w:cs="Times New Roman"/>
                <w:b/>
                <w:i/>
                <w:sz w:val="24"/>
                <w:szCs w:val="24"/>
                <w:lang w:eastAsia="pl-PL"/>
              </w:rPr>
              <w:t>Kol. 5</w:t>
            </w:r>
          </w:p>
        </w:tc>
        <w:tc>
          <w:tcPr>
            <w:tcW w:w="1559" w:type="dxa"/>
            <w:vAlign w:val="center"/>
          </w:tcPr>
          <w:p w:rsidR="00320447" w:rsidRPr="00320447" w:rsidRDefault="00320447" w:rsidP="00320447">
            <w:pPr>
              <w:spacing w:after="0" w:line="240" w:lineRule="auto"/>
              <w:jc w:val="center"/>
              <w:rPr>
                <w:rFonts w:ascii="Times New Roman" w:eastAsia="Times New Roman" w:hAnsi="Times New Roman" w:cs="Times New Roman"/>
                <w:b/>
                <w:i/>
                <w:sz w:val="24"/>
                <w:szCs w:val="24"/>
                <w:lang w:eastAsia="pl-PL"/>
              </w:rPr>
            </w:pPr>
            <w:r w:rsidRPr="00320447">
              <w:rPr>
                <w:rFonts w:ascii="Times New Roman" w:eastAsia="Times New Roman" w:hAnsi="Times New Roman" w:cs="Times New Roman"/>
                <w:b/>
                <w:i/>
                <w:sz w:val="24"/>
                <w:szCs w:val="24"/>
                <w:lang w:eastAsia="pl-PL"/>
              </w:rPr>
              <w:t>Kol. 6</w:t>
            </w:r>
          </w:p>
        </w:tc>
      </w:tr>
      <w:tr w:rsidR="00320447" w:rsidRPr="00320447" w:rsidTr="00C5618F">
        <w:trPr>
          <w:cantSplit/>
          <w:trHeight w:val="1307"/>
        </w:trPr>
        <w:tc>
          <w:tcPr>
            <w:tcW w:w="904"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1.</w:t>
            </w:r>
          </w:p>
        </w:tc>
        <w:tc>
          <w:tcPr>
            <w:tcW w:w="1648"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2126"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3119"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1843"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c>
          <w:tcPr>
            <w:tcW w:w="1559"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r>
      <w:tr w:rsidR="00320447" w:rsidRPr="00320447" w:rsidTr="00C5618F">
        <w:trPr>
          <w:cantSplit/>
          <w:trHeight w:val="1307"/>
        </w:trPr>
        <w:tc>
          <w:tcPr>
            <w:tcW w:w="904"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lastRenderedPageBreak/>
              <w:t>2.</w:t>
            </w:r>
          </w:p>
        </w:tc>
        <w:tc>
          <w:tcPr>
            <w:tcW w:w="1648"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2126"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3119"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1843"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c>
          <w:tcPr>
            <w:tcW w:w="1559"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r>
      <w:tr w:rsidR="00320447" w:rsidRPr="00320447" w:rsidTr="00C5618F">
        <w:trPr>
          <w:cantSplit/>
          <w:trHeight w:val="1307"/>
        </w:trPr>
        <w:tc>
          <w:tcPr>
            <w:tcW w:w="904"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3.</w:t>
            </w:r>
          </w:p>
        </w:tc>
        <w:tc>
          <w:tcPr>
            <w:tcW w:w="1648"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2126"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3119"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1843"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c>
          <w:tcPr>
            <w:tcW w:w="1559"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r>
      <w:tr w:rsidR="00320447" w:rsidRPr="00320447" w:rsidTr="00C5618F">
        <w:trPr>
          <w:cantSplit/>
          <w:trHeight w:val="1307"/>
        </w:trPr>
        <w:tc>
          <w:tcPr>
            <w:tcW w:w="904"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4.</w:t>
            </w:r>
          </w:p>
        </w:tc>
        <w:tc>
          <w:tcPr>
            <w:tcW w:w="1648"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2126"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3119"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1843"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c>
          <w:tcPr>
            <w:tcW w:w="1559"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r>
      <w:tr w:rsidR="00320447" w:rsidRPr="00320447" w:rsidTr="00C5618F">
        <w:trPr>
          <w:cantSplit/>
          <w:trHeight w:val="1307"/>
        </w:trPr>
        <w:tc>
          <w:tcPr>
            <w:tcW w:w="904"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5.</w:t>
            </w:r>
          </w:p>
        </w:tc>
        <w:tc>
          <w:tcPr>
            <w:tcW w:w="1648"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2126"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3119"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1843"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c>
          <w:tcPr>
            <w:tcW w:w="1559"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r>
      <w:tr w:rsidR="00320447" w:rsidRPr="00320447" w:rsidTr="00C5618F">
        <w:trPr>
          <w:cantSplit/>
          <w:trHeight w:val="1307"/>
        </w:trPr>
        <w:tc>
          <w:tcPr>
            <w:tcW w:w="904" w:type="dxa"/>
            <w:vAlign w:val="center"/>
          </w:tcPr>
          <w:p w:rsidR="00320447" w:rsidRPr="00320447" w:rsidRDefault="00320447" w:rsidP="00320447">
            <w:pPr>
              <w:spacing w:after="0" w:line="240" w:lineRule="auto"/>
              <w:ind w:left="357" w:hanging="42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6.</w:t>
            </w:r>
          </w:p>
        </w:tc>
        <w:tc>
          <w:tcPr>
            <w:tcW w:w="1648"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2126"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3119" w:type="dxa"/>
          </w:tcPr>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tc>
        <w:tc>
          <w:tcPr>
            <w:tcW w:w="1843"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c>
          <w:tcPr>
            <w:tcW w:w="1559" w:type="dxa"/>
          </w:tcPr>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tc>
      </w:tr>
    </w:tbl>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ind w:left="357" w:hanging="357"/>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      W celu wykazania sposobu udostępnienia </w:t>
      </w:r>
      <w:r w:rsidR="00704802">
        <w:rPr>
          <w:rFonts w:ascii="Times New Roman" w:eastAsia="Times New Roman" w:hAnsi="Times New Roman" w:cs="Times New Roman"/>
          <w:sz w:val="24"/>
          <w:szCs w:val="24"/>
          <w:lang w:eastAsia="pl-PL"/>
        </w:rPr>
        <w:t>osób zdolnych do wykonania zamówienia w </w:t>
      </w:r>
      <w:r w:rsidRPr="00320447">
        <w:rPr>
          <w:rFonts w:ascii="Times New Roman" w:eastAsia="Times New Roman" w:hAnsi="Times New Roman" w:cs="Times New Roman"/>
          <w:sz w:val="24"/>
          <w:szCs w:val="24"/>
          <w:lang w:eastAsia="pl-PL"/>
        </w:rPr>
        <w:t>stopniu niezbędnym dla należytego wykonania zamówienia o</w:t>
      </w:r>
      <w:r w:rsidR="00704802">
        <w:rPr>
          <w:rFonts w:ascii="Times New Roman" w:eastAsia="Times New Roman" w:hAnsi="Times New Roman" w:cs="Times New Roman"/>
          <w:sz w:val="24"/>
          <w:szCs w:val="24"/>
          <w:lang w:eastAsia="pl-PL"/>
        </w:rPr>
        <w:t xml:space="preserve">raz oceny, czy stosunek łączący Wykonawcę </w:t>
      </w:r>
      <w:r w:rsidRPr="00320447">
        <w:rPr>
          <w:rFonts w:ascii="Times New Roman" w:eastAsia="Times New Roman" w:hAnsi="Times New Roman" w:cs="Times New Roman"/>
          <w:sz w:val="24"/>
          <w:szCs w:val="24"/>
          <w:lang w:eastAsia="pl-PL"/>
        </w:rPr>
        <w:t xml:space="preserve">z podmiotem udostępniającym </w:t>
      </w:r>
      <w:r w:rsidR="00704802">
        <w:rPr>
          <w:rFonts w:ascii="Times New Roman" w:eastAsia="Times New Roman" w:hAnsi="Times New Roman" w:cs="Times New Roman"/>
          <w:sz w:val="24"/>
          <w:szCs w:val="24"/>
          <w:lang w:eastAsia="pl-PL"/>
        </w:rPr>
        <w:t>osoby zdolne do wykonania zamówienia</w:t>
      </w:r>
      <w:r w:rsidRPr="00320447">
        <w:rPr>
          <w:rFonts w:ascii="Times New Roman" w:eastAsia="Times New Roman" w:hAnsi="Times New Roman" w:cs="Times New Roman"/>
          <w:sz w:val="24"/>
          <w:szCs w:val="24"/>
          <w:lang w:eastAsia="pl-PL"/>
        </w:rPr>
        <w:t xml:space="preserve"> gwarantuje rzeczywisty dostęp do ich zasobów należy wskazać:</w:t>
      </w:r>
    </w:p>
    <w:p w:rsidR="00320447" w:rsidRPr="00320447" w:rsidRDefault="00320447" w:rsidP="00A618AE">
      <w:pPr>
        <w:numPr>
          <w:ilvl w:val="1"/>
          <w:numId w:val="5"/>
        </w:numPr>
        <w:tabs>
          <w:tab w:val="num" w:pos="142"/>
        </w:tabs>
        <w:spacing w:before="120" w:after="0" w:line="240" w:lineRule="auto"/>
        <w:ind w:left="357" w:hanging="73"/>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Zakres udostępnianych osób zdolnych do wykonania zamówienia (np. pomoc, doradztwo, wykonanie lub nadzór w kwestiach technicznych, organizacyjne przy realizacji zamówienia itp.).…………………………………………………………………………………………………………………………………………………………………………………</w:t>
      </w:r>
    </w:p>
    <w:p w:rsidR="00320447" w:rsidRPr="00320447" w:rsidRDefault="00320447" w:rsidP="00A618AE">
      <w:pPr>
        <w:numPr>
          <w:ilvl w:val="1"/>
          <w:numId w:val="5"/>
        </w:numPr>
        <w:tabs>
          <w:tab w:val="num" w:pos="142"/>
        </w:tabs>
        <w:spacing w:after="0" w:line="240" w:lineRule="auto"/>
        <w:ind w:hanging="73"/>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Sposobu wykorzystania osób zdolnych do wykonania zamówienia innego podmiotu przez Wykonawcę przy wykonywaniu zamówienia………………………………………………………………………………………………………………………………………………</w:t>
      </w:r>
    </w:p>
    <w:p w:rsidR="00320447" w:rsidRPr="00320447" w:rsidRDefault="00320447" w:rsidP="00320447">
      <w:pPr>
        <w:tabs>
          <w:tab w:val="num" w:pos="142"/>
        </w:tabs>
        <w:spacing w:after="0"/>
        <w:ind w:left="357" w:hanging="73"/>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1"/>
          <w:numId w:val="5"/>
        </w:numPr>
        <w:tabs>
          <w:tab w:val="num" w:pos="142"/>
        </w:tabs>
        <w:spacing w:after="0" w:line="240" w:lineRule="auto"/>
        <w:ind w:hanging="73"/>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Charakter stosunków jaki będzie łączył Wykonawcę z podmiotem udostępniającym osoby zdolne do wykonania zamówienia…………………………………………….…………………………………………………………………………………………………………</w:t>
      </w:r>
    </w:p>
    <w:p w:rsidR="00320447" w:rsidRPr="00320447" w:rsidRDefault="00320447" w:rsidP="00320447">
      <w:pPr>
        <w:tabs>
          <w:tab w:val="num" w:pos="142"/>
        </w:tabs>
        <w:spacing w:after="0"/>
        <w:ind w:left="357" w:hanging="73"/>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1"/>
          <w:numId w:val="5"/>
        </w:numPr>
        <w:tabs>
          <w:tab w:val="num" w:pos="142"/>
        </w:tabs>
        <w:spacing w:after="0" w:line="240" w:lineRule="auto"/>
        <w:ind w:hanging="73"/>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Zakres i okres udziału podmiotu udostępniającego osoby zdolne do wykonania zamówienia przy wykonywaniu zamówienie…………………..………………….……………………………………………………………………………………………………………</w:t>
      </w:r>
    </w:p>
    <w:p w:rsidR="00320447" w:rsidRPr="00320447" w:rsidRDefault="00320447" w:rsidP="00320447">
      <w:pPr>
        <w:tabs>
          <w:tab w:val="num" w:pos="142"/>
        </w:tabs>
        <w:spacing w:after="0"/>
        <w:ind w:left="357" w:hanging="73"/>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lastRenderedPageBreak/>
        <w:t>…………………………………………………………………………………………………</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Data , podpis i pieczęć uprawomocnionego</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przedstawiciela Wykonawcy składającego ofertę.</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Data, podpis i pieczęć uprawomocnionego</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przedstawiciela Wykonawcy składającego zobowiązanie.</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br w:type="page"/>
      </w:r>
      <w:r w:rsidRPr="00320447">
        <w:rPr>
          <w:rFonts w:ascii="Times New Roman" w:eastAsia="Times New Roman" w:hAnsi="Times New Roman" w:cs="Times New Roman"/>
          <w:sz w:val="24"/>
          <w:szCs w:val="24"/>
          <w:lang w:eastAsia="pl-PL"/>
        </w:rPr>
        <w:lastRenderedPageBreak/>
        <w:t>OR.272.002.2015</w:t>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b/>
          <w:sz w:val="24"/>
          <w:szCs w:val="24"/>
          <w:lang w:eastAsia="pl-PL"/>
        </w:rPr>
        <w:t>Załącznik nr 5</w:t>
      </w:r>
    </w:p>
    <w:p w:rsidR="00320447" w:rsidRPr="00320447" w:rsidRDefault="00320447" w:rsidP="00320447">
      <w:pPr>
        <w:spacing w:after="0" w:line="240" w:lineRule="auto"/>
        <w:ind w:left="4042" w:firstLine="38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do Specyfikacji Istotnych Warunków Zamówienia</w:t>
      </w:r>
    </w:p>
    <w:p w:rsidR="00320447" w:rsidRPr="00320447" w:rsidRDefault="00320447" w:rsidP="00320447">
      <w:pPr>
        <w:spacing w:after="0" w:line="240" w:lineRule="auto"/>
        <w:ind w:left="357"/>
        <w:rPr>
          <w:rFonts w:ascii="Times New Roman" w:eastAsia="Times New Roman" w:hAnsi="Times New Roman" w:cs="Times New Roman"/>
          <w:b/>
          <w:sz w:val="24"/>
          <w:szCs w:val="24"/>
          <w:lang w:eastAsia="pl-PL"/>
        </w:rPr>
      </w:pPr>
    </w:p>
    <w:p w:rsidR="00320447" w:rsidRPr="00320447" w:rsidRDefault="00320447" w:rsidP="00320447">
      <w:pPr>
        <w:spacing w:after="0" w:line="240" w:lineRule="auto"/>
        <w:ind w:left="357"/>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OŚWIADCZENIE O POSIADANIU UPRAWNIEŃ</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xml:space="preserve">Nazwa zamówienia: </w:t>
      </w:r>
      <w:r w:rsidR="00BA5900" w:rsidRPr="00734427">
        <w:rPr>
          <w:rFonts w:ascii="Times New Roman" w:eastAsia="Times New Roman" w:hAnsi="Times New Roman" w:cs="Times New Roman"/>
          <w:b/>
          <w:bCs/>
          <w:sz w:val="24"/>
          <w:szCs w:val="24"/>
          <w:lang w:eastAsia="pl-PL"/>
        </w:rPr>
        <w:t>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sidR="00BA5900">
        <w:rPr>
          <w:rFonts w:ascii="Times New Roman" w:eastAsia="Times New Roman" w:hAnsi="Times New Roman" w:cs="Times New Roman"/>
          <w:b/>
          <w:bCs/>
          <w:sz w:val="24"/>
          <w:szCs w:val="24"/>
          <w:lang w:eastAsia="pl-PL"/>
        </w:rPr>
        <w:t>h w Krośnie Odrzańskim przy ul. </w:t>
      </w:r>
      <w:r w:rsidR="00BA5900" w:rsidRPr="00734427">
        <w:rPr>
          <w:rFonts w:ascii="Times New Roman" w:eastAsia="Times New Roman" w:hAnsi="Times New Roman" w:cs="Times New Roman"/>
          <w:b/>
          <w:bCs/>
          <w:sz w:val="24"/>
          <w:szCs w:val="24"/>
          <w:lang w:eastAsia="pl-PL"/>
        </w:rPr>
        <w:t>Piastów 7 wraz z pełnieniem nadzoru autorskiego</w:t>
      </w:r>
      <w:r w:rsidR="00BA5900" w:rsidRPr="00320447">
        <w:rPr>
          <w:rFonts w:ascii="Times New Roman" w:eastAsia="Times New Roman" w:hAnsi="Times New Roman" w:cs="Times New Roman"/>
          <w:b/>
          <w:sz w:val="24"/>
          <w:szCs w:val="24"/>
          <w:lang w:eastAsia="pl-PL"/>
        </w:rPr>
        <w:t>.</w:t>
      </w:r>
    </w:p>
    <w:p w:rsidR="00320447" w:rsidRPr="00320447" w:rsidRDefault="00320447" w:rsidP="00320447">
      <w:pPr>
        <w:spacing w:after="0"/>
        <w:jc w:val="both"/>
        <w:rPr>
          <w:rFonts w:ascii="Times New Roman" w:eastAsia="Times New Roman" w:hAnsi="Times New Roman" w:cs="Times New Roman"/>
          <w:sz w:val="24"/>
          <w:szCs w:val="24"/>
          <w:lang w:eastAsia="pl-PL"/>
        </w:rPr>
      </w:pP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ZAMAWIAJĄCY:</w:t>
      </w:r>
    </w:p>
    <w:p w:rsidR="00320447" w:rsidRPr="00320447" w:rsidRDefault="00320447" w:rsidP="00320447">
      <w:pPr>
        <w:spacing w:after="0"/>
        <w:jc w:val="both"/>
        <w:rPr>
          <w:rFonts w:ascii="Times New Roman" w:eastAsia="Times New Roman" w:hAnsi="Times New Roman" w:cs="Times New Roman"/>
          <w:b/>
          <w:bCs/>
          <w:sz w:val="24"/>
          <w:szCs w:val="24"/>
          <w:lang w:eastAsia="pl-PL"/>
        </w:rPr>
      </w:pPr>
      <w:r w:rsidRPr="00320447">
        <w:rPr>
          <w:rFonts w:ascii="Times New Roman" w:eastAsia="Times New Roman" w:hAnsi="Times New Roman" w:cs="Times New Roman"/>
          <w:b/>
          <w:bCs/>
          <w:sz w:val="24"/>
          <w:szCs w:val="24"/>
          <w:lang w:eastAsia="pl-PL"/>
        </w:rPr>
        <w:t>Powiat Krośnieński reprezentowany przez Zarząd Powiatu Krośnieńskiego</w:t>
      </w:r>
    </w:p>
    <w:p w:rsidR="00320447" w:rsidRPr="00320447" w:rsidRDefault="00320447" w:rsidP="00320447">
      <w:pPr>
        <w:spacing w:after="0"/>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ul. Piastów 10B</w:t>
      </w:r>
    </w:p>
    <w:p w:rsidR="00320447" w:rsidRPr="00320447" w:rsidRDefault="00320447" w:rsidP="00320447">
      <w:pPr>
        <w:spacing w:after="0"/>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66-600 Krosno Odrzańskie</w:t>
      </w:r>
    </w:p>
    <w:p w:rsidR="00320447" w:rsidRPr="00320447" w:rsidRDefault="00320447" w:rsidP="00320447">
      <w:pPr>
        <w:spacing w:after="0"/>
        <w:jc w:val="both"/>
        <w:rPr>
          <w:rFonts w:ascii="Times New Roman" w:eastAsia="Times New Roman" w:hAnsi="Times New Roman" w:cs="Times New Roman"/>
          <w:sz w:val="24"/>
          <w:szCs w:val="24"/>
          <w:lang w:eastAsia="pl-PL"/>
        </w:rPr>
      </w:pP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Nazwa i adres Wykonawcy:</w:t>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p>
    <w:p w:rsidR="00320447" w:rsidRPr="00320447" w:rsidRDefault="00320447" w:rsidP="00320447">
      <w:pPr>
        <w:spacing w:after="0"/>
        <w:jc w:val="both"/>
        <w:rPr>
          <w:rFonts w:ascii="Times New Roman" w:eastAsia="Times New Roman" w:hAnsi="Times New Roman" w:cs="Times New Roman"/>
          <w:sz w:val="24"/>
          <w:szCs w:val="24"/>
          <w:lang w:val="de-DE" w:eastAsia="pl-PL"/>
        </w:rPr>
      </w:pPr>
      <w:r w:rsidRPr="00320447">
        <w:rPr>
          <w:rFonts w:ascii="Times New Roman" w:eastAsia="Times New Roman" w:hAnsi="Times New Roman" w:cs="Times New Roman"/>
          <w:sz w:val="24"/>
          <w:szCs w:val="24"/>
          <w:lang w:val="de-DE" w:eastAsia="pl-PL"/>
        </w:rPr>
        <w:t>......................................................................................................................................................</w:t>
      </w:r>
    </w:p>
    <w:p w:rsidR="00320447" w:rsidRPr="00320447" w:rsidRDefault="00320447" w:rsidP="00320447">
      <w:pPr>
        <w:spacing w:after="0"/>
        <w:jc w:val="both"/>
        <w:rPr>
          <w:rFonts w:ascii="Times New Roman" w:eastAsia="Times New Roman" w:hAnsi="Times New Roman" w:cs="Times New Roman"/>
          <w:sz w:val="24"/>
          <w:szCs w:val="24"/>
          <w:lang w:val="de-DE" w:eastAsia="pl-PL"/>
        </w:rPr>
      </w:pPr>
      <w:r w:rsidRPr="00320447">
        <w:rPr>
          <w:rFonts w:ascii="Times New Roman" w:eastAsia="Times New Roman" w:hAnsi="Times New Roman" w:cs="Times New Roman"/>
          <w:sz w:val="24"/>
          <w:szCs w:val="24"/>
          <w:lang w:val="de-DE" w:eastAsia="pl-PL"/>
        </w:rPr>
        <w:t>......................................................................................................................................................</w:t>
      </w:r>
    </w:p>
    <w:p w:rsidR="00320447" w:rsidRPr="00320447" w:rsidRDefault="00320447" w:rsidP="00320447">
      <w:pPr>
        <w:spacing w:after="0"/>
        <w:jc w:val="both"/>
        <w:rPr>
          <w:rFonts w:ascii="Times New Roman" w:eastAsia="Times New Roman" w:hAnsi="Times New Roman" w:cs="Times New Roman"/>
          <w:sz w:val="24"/>
          <w:szCs w:val="24"/>
          <w:lang w:val="de-DE" w:eastAsia="pl-PL"/>
        </w:rPr>
      </w:pPr>
      <w:r w:rsidRPr="00320447">
        <w:rPr>
          <w:rFonts w:ascii="Times New Roman" w:eastAsia="Times New Roman" w:hAnsi="Times New Roman" w:cs="Times New Roman"/>
          <w:sz w:val="24"/>
          <w:szCs w:val="24"/>
          <w:lang w:val="de-DE" w:eastAsia="pl-PL"/>
        </w:rPr>
        <w:t>NIP................................................................................................................................................ REGON......................................................................................................................................... Tel./Tel.kom./fax/.........................................................................................................................</w:t>
      </w:r>
    </w:p>
    <w:p w:rsidR="00320447" w:rsidRPr="00320447" w:rsidRDefault="00320447" w:rsidP="00320447">
      <w:pPr>
        <w:spacing w:after="0"/>
        <w:jc w:val="both"/>
        <w:rPr>
          <w:rFonts w:ascii="Times New Roman" w:eastAsia="Times New Roman" w:hAnsi="Times New Roman" w:cs="Times New Roman"/>
          <w:sz w:val="24"/>
          <w:szCs w:val="24"/>
          <w:lang w:val="de-DE" w:eastAsia="pl-PL"/>
        </w:rPr>
      </w:pPr>
      <w:r w:rsidRPr="00320447">
        <w:rPr>
          <w:rFonts w:ascii="Times New Roman" w:eastAsia="Times New Roman" w:hAnsi="Times New Roman" w:cs="Times New Roman"/>
          <w:sz w:val="24"/>
          <w:szCs w:val="24"/>
          <w:lang w:val="de-DE" w:eastAsia="pl-PL"/>
        </w:rPr>
        <w:t>e-</w:t>
      </w:r>
      <w:proofErr w:type="spellStart"/>
      <w:r w:rsidRPr="00320447">
        <w:rPr>
          <w:rFonts w:ascii="Times New Roman" w:eastAsia="Times New Roman" w:hAnsi="Times New Roman" w:cs="Times New Roman"/>
          <w:sz w:val="24"/>
          <w:szCs w:val="24"/>
          <w:lang w:val="de-DE" w:eastAsia="pl-PL"/>
        </w:rPr>
        <w:t>mail</w:t>
      </w:r>
      <w:proofErr w:type="spellEnd"/>
      <w:r w:rsidRPr="00320447">
        <w:rPr>
          <w:rFonts w:ascii="Times New Roman" w:eastAsia="Times New Roman" w:hAnsi="Times New Roman" w:cs="Times New Roman"/>
          <w:sz w:val="24"/>
          <w:szCs w:val="24"/>
          <w:lang w:val="de-DE" w:eastAsia="pl-PL"/>
        </w:rPr>
        <w:t>:…………………………………………………………………………………………</w:t>
      </w:r>
      <w:r w:rsidRPr="00320447">
        <w:rPr>
          <w:rFonts w:ascii="Times New Roman" w:eastAsia="Times New Roman" w:hAnsi="Times New Roman" w:cs="Times New Roman"/>
          <w:sz w:val="24"/>
          <w:szCs w:val="24"/>
          <w:lang w:eastAsia="pl-PL"/>
        </w:rPr>
        <w:t xml:space="preserve"> </w:t>
      </w: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jako upoważniony(ni) na piśmie lub wpisany w rejestrze. . . . . . . . . . . . . . . . . . . . . . . . . . . . . . . . . . . . . . . . . . . . . . . . . . . . . . . . . . . . . . . . . . . . . . . . . . . . . . . . . . . . . . . . . . . . . . . . . . . . . . . . . . . . . . .   w imieniu reprezentowanej przeze mnie (nas) firmy oświadczam(y), </w:t>
      </w:r>
      <w:r w:rsidRPr="00320447">
        <w:rPr>
          <w:rFonts w:ascii="Times New Roman" w:eastAsia="Times New Roman" w:hAnsi="Times New Roman" w:cs="Times New Roman"/>
          <w:b/>
          <w:bCs/>
          <w:sz w:val="24"/>
          <w:szCs w:val="24"/>
          <w:lang w:eastAsia="pl-PL"/>
        </w:rPr>
        <w:t>że:</w:t>
      </w: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b/>
          <w:sz w:val="24"/>
          <w:szCs w:val="24"/>
          <w:lang w:eastAsia="pl-PL"/>
        </w:rPr>
        <w:t>osoby, które będą uczestniczyć w wykonywaniu zamówieni</w:t>
      </w:r>
      <w:r w:rsidR="00CD06B1">
        <w:rPr>
          <w:rFonts w:ascii="Times New Roman" w:eastAsia="Times New Roman" w:hAnsi="Times New Roman" w:cs="Times New Roman"/>
          <w:b/>
          <w:sz w:val="24"/>
          <w:szCs w:val="24"/>
          <w:lang w:eastAsia="pl-PL"/>
        </w:rPr>
        <w:t>a</w:t>
      </w:r>
      <w:r w:rsidRPr="00320447">
        <w:rPr>
          <w:rFonts w:ascii="Times New Roman" w:eastAsia="Times New Roman" w:hAnsi="Times New Roman" w:cs="Times New Roman"/>
          <w:b/>
          <w:sz w:val="24"/>
          <w:szCs w:val="24"/>
          <w:lang w:eastAsia="pl-PL"/>
        </w:rPr>
        <w:t xml:space="preserve">, posiadają wymagane uprawnienia do projektowania określone przez Zamawiającego w Rozdz. III </w:t>
      </w:r>
      <w:proofErr w:type="spellStart"/>
      <w:r w:rsidRPr="00320447">
        <w:rPr>
          <w:rFonts w:ascii="Times New Roman" w:eastAsia="Times New Roman" w:hAnsi="Times New Roman" w:cs="Times New Roman"/>
          <w:b/>
          <w:sz w:val="24"/>
          <w:szCs w:val="24"/>
          <w:lang w:eastAsia="pl-PL"/>
        </w:rPr>
        <w:t>pkt</w:t>
      </w:r>
      <w:proofErr w:type="spellEnd"/>
      <w:r w:rsidRPr="00320447">
        <w:rPr>
          <w:rFonts w:ascii="Times New Roman" w:eastAsia="Times New Roman" w:hAnsi="Times New Roman" w:cs="Times New Roman"/>
          <w:b/>
          <w:sz w:val="24"/>
          <w:szCs w:val="24"/>
          <w:lang w:eastAsia="pl-PL"/>
        </w:rPr>
        <w:t xml:space="preserve"> 2.3) SIWZ.</w:t>
      </w:r>
    </w:p>
    <w:p w:rsidR="00320447" w:rsidRPr="00320447" w:rsidRDefault="00320447" w:rsidP="00320447">
      <w:pPr>
        <w:spacing w:after="0"/>
        <w:jc w:val="both"/>
        <w:rPr>
          <w:rFonts w:ascii="Times New Roman" w:eastAsia="Times New Roman" w:hAnsi="Times New Roman" w:cs="Times New Roman"/>
          <w:sz w:val="24"/>
          <w:szCs w:val="24"/>
          <w:lang w:eastAsia="pl-PL"/>
        </w:rPr>
      </w:pPr>
    </w:p>
    <w:p w:rsidR="00320447" w:rsidRPr="00320447" w:rsidRDefault="00320447" w:rsidP="00320447">
      <w:pPr>
        <w:spacing w:after="0"/>
        <w:jc w:val="both"/>
        <w:rPr>
          <w:rFonts w:ascii="Times New Roman" w:eastAsia="Times New Roman" w:hAnsi="Times New Roman" w:cs="Times New Roman"/>
          <w:b/>
          <w:sz w:val="24"/>
          <w:szCs w:val="24"/>
          <w:lang w:eastAsia="pl-PL"/>
        </w:rPr>
      </w:pPr>
    </w:p>
    <w:p w:rsidR="00320447" w:rsidRPr="00320447" w:rsidRDefault="00320447" w:rsidP="00320447">
      <w:pPr>
        <w:spacing w:after="0"/>
        <w:jc w:val="both"/>
        <w:rPr>
          <w:rFonts w:ascii="Times New Roman" w:eastAsia="Times New Roman" w:hAnsi="Times New Roman" w:cs="Times New Roman"/>
          <w:sz w:val="24"/>
          <w:szCs w:val="24"/>
          <w:lang w:eastAsia="pl-PL"/>
        </w:rPr>
      </w:pP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w:t>
      </w:r>
    </w:p>
    <w:p w:rsidR="00320447" w:rsidRPr="00320447" w:rsidRDefault="00320447" w:rsidP="00320447">
      <w:pPr>
        <w:spacing w:after="0"/>
        <w:rPr>
          <w:rFonts w:ascii="Times New Roman" w:eastAsia="Times New Roman" w:hAnsi="Times New Roman" w:cs="Times New Roman"/>
          <w:sz w:val="24"/>
          <w:szCs w:val="24"/>
          <w:lang w:eastAsia="pl-PL"/>
        </w:rPr>
        <w:sectPr w:rsidR="00320447" w:rsidRPr="00320447" w:rsidSect="00C5618F">
          <w:pgSz w:w="12240" w:h="15840"/>
          <w:pgMar w:top="1418" w:right="1467" w:bottom="1418" w:left="1418" w:header="709" w:footer="709" w:gutter="0"/>
          <w:cols w:space="708"/>
          <w:noEndnote/>
        </w:sectPr>
      </w:pPr>
      <w:r w:rsidRPr="00320447">
        <w:rPr>
          <w:rFonts w:ascii="Times New Roman" w:eastAsia="Times New Roman" w:hAnsi="Times New Roman" w:cs="Times New Roman"/>
          <w:sz w:val="24"/>
          <w:szCs w:val="24"/>
          <w:lang w:eastAsia="pl-PL"/>
        </w:rPr>
        <w:t xml:space="preserve">                  pieczęć wykonawcy                                               podpis upoważnionego </w:t>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t>przedstawiciela wykonawcy</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lastRenderedPageBreak/>
        <w:t>OR.272.002.2015</w:t>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t>   </w:t>
      </w:r>
      <w:r w:rsidRPr="00320447">
        <w:rPr>
          <w:rFonts w:ascii="Times New Roman" w:eastAsia="Times New Roman" w:hAnsi="Times New Roman" w:cs="Times New Roman"/>
          <w:b/>
          <w:sz w:val="24"/>
          <w:szCs w:val="24"/>
          <w:lang w:eastAsia="pl-PL"/>
        </w:rPr>
        <w:t>Załącznik nr 6</w:t>
      </w:r>
    </w:p>
    <w:p w:rsidR="00320447" w:rsidRPr="00320447" w:rsidRDefault="00320447" w:rsidP="00320447">
      <w:pPr>
        <w:tabs>
          <w:tab w:val="center" w:pos="4536"/>
          <w:tab w:val="right" w:pos="9072"/>
        </w:tabs>
        <w:spacing w:after="0" w:line="240" w:lineRule="auto"/>
        <w:jc w:val="right"/>
        <w:rPr>
          <w:rFonts w:ascii="Times New Roman" w:eastAsia="Times New Roman" w:hAnsi="Times New Roman" w:cs="Times New Roman"/>
          <w:color w:val="000000"/>
          <w:sz w:val="24"/>
          <w:szCs w:val="24"/>
        </w:rPr>
      </w:pPr>
      <w:r w:rsidRPr="00320447">
        <w:rPr>
          <w:rFonts w:ascii="Times New Roman" w:eastAsia="Times New Roman" w:hAnsi="Times New Roman" w:cs="Times New Roman"/>
          <w:color w:val="000000"/>
          <w:sz w:val="24"/>
          <w:szCs w:val="24"/>
        </w:rPr>
        <w:t>do Specyfikacji Istotnych Warunków Zamówienia</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jc w:val="center"/>
        <w:rPr>
          <w:rFonts w:ascii="Times New Roman" w:eastAsia="Times New Roman" w:hAnsi="Times New Roman" w:cs="Times New Roman"/>
          <w:b/>
          <w:sz w:val="28"/>
          <w:szCs w:val="28"/>
          <w:lang w:eastAsia="pl-PL"/>
        </w:rPr>
      </w:pPr>
      <w:r w:rsidRPr="00320447">
        <w:rPr>
          <w:rFonts w:ascii="Times New Roman" w:eastAsia="Times New Roman" w:hAnsi="Times New Roman" w:cs="Times New Roman"/>
          <w:b/>
          <w:sz w:val="28"/>
          <w:szCs w:val="28"/>
          <w:lang w:eastAsia="pl-PL"/>
        </w:rPr>
        <w:t>WYKAZ WYKONANYCH PRZEZ WYKONAWCĘ ZAMÓWIEŃ</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Nazwa zamówienia:</w:t>
      </w:r>
      <w:r w:rsidR="005A0818" w:rsidRPr="005A0818">
        <w:rPr>
          <w:rFonts w:ascii="Times New Roman" w:eastAsia="Times New Roman" w:hAnsi="Times New Roman" w:cs="Times New Roman"/>
          <w:b/>
          <w:bCs/>
          <w:sz w:val="24"/>
          <w:szCs w:val="24"/>
          <w:lang w:eastAsia="pl-PL"/>
        </w:rPr>
        <w:t xml:space="preserve"> </w:t>
      </w:r>
      <w:r w:rsidR="005A0818" w:rsidRPr="00734427">
        <w:rPr>
          <w:rFonts w:ascii="Times New Roman" w:eastAsia="Times New Roman" w:hAnsi="Times New Roman" w:cs="Times New Roman"/>
          <w:b/>
          <w:bCs/>
          <w:sz w:val="24"/>
          <w:szCs w:val="24"/>
          <w:lang w:eastAsia="pl-PL"/>
        </w:rPr>
        <w:t>Opracowanie dokumenta</w:t>
      </w:r>
      <w:r w:rsidR="005D3529">
        <w:rPr>
          <w:rFonts w:ascii="Times New Roman" w:eastAsia="Times New Roman" w:hAnsi="Times New Roman" w:cs="Times New Roman"/>
          <w:b/>
          <w:bCs/>
          <w:sz w:val="24"/>
          <w:szCs w:val="24"/>
          <w:lang w:eastAsia="pl-PL"/>
        </w:rPr>
        <w:t>cji projektowo-kosztorysowej z </w:t>
      </w:r>
      <w:r w:rsidR="005A0818" w:rsidRPr="00734427">
        <w:rPr>
          <w:rFonts w:ascii="Times New Roman" w:eastAsia="Times New Roman" w:hAnsi="Times New Roman" w:cs="Times New Roman"/>
          <w:b/>
          <w:bCs/>
          <w:sz w:val="24"/>
          <w:szCs w:val="24"/>
          <w:lang w:eastAsia="pl-PL"/>
        </w:rPr>
        <w:t>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sidR="005A0818">
        <w:rPr>
          <w:rFonts w:ascii="Times New Roman" w:eastAsia="Times New Roman" w:hAnsi="Times New Roman" w:cs="Times New Roman"/>
          <w:b/>
          <w:bCs/>
          <w:sz w:val="24"/>
          <w:szCs w:val="24"/>
          <w:lang w:eastAsia="pl-PL"/>
        </w:rPr>
        <w:t>h w Krośnie Odrzańskim przy ul. </w:t>
      </w:r>
      <w:r w:rsidR="005A0818" w:rsidRPr="00734427">
        <w:rPr>
          <w:rFonts w:ascii="Times New Roman" w:eastAsia="Times New Roman" w:hAnsi="Times New Roman" w:cs="Times New Roman"/>
          <w:b/>
          <w:bCs/>
          <w:sz w:val="24"/>
          <w:szCs w:val="24"/>
          <w:lang w:eastAsia="pl-PL"/>
        </w:rPr>
        <w:t>Piastów 7 wraz z pełnieniem nadzoru autorskiego</w:t>
      </w:r>
      <w:r w:rsidR="005A0818" w:rsidRPr="00320447">
        <w:rPr>
          <w:rFonts w:ascii="Times New Roman" w:eastAsia="Times New Roman" w:hAnsi="Times New Roman" w:cs="Times New Roman"/>
          <w:b/>
          <w:sz w:val="24"/>
          <w:szCs w:val="24"/>
          <w:lang w:eastAsia="pl-PL"/>
        </w:rPr>
        <w:t>.</w:t>
      </w:r>
    </w:p>
    <w:p w:rsidR="00320447" w:rsidRPr="00320447" w:rsidRDefault="00320447" w:rsidP="00320447">
      <w:pPr>
        <w:spacing w:after="0" w:line="240" w:lineRule="auto"/>
        <w:rPr>
          <w:rFonts w:ascii="Times New Roman" w:eastAsia="Times New Roman" w:hAnsi="Times New Roman" w:cs="Times New Roman"/>
          <w:color w:val="000000"/>
          <w:sz w:val="24"/>
          <w:szCs w:val="24"/>
          <w:lang w:eastAsia="pl-PL"/>
        </w:rPr>
      </w:pPr>
    </w:p>
    <w:p w:rsidR="00320447" w:rsidRPr="00320447" w:rsidRDefault="00320447" w:rsidP="00320447">
      <w:pPr>
        <w:spacing w:after="0"/>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color w:val="000000"/>
          <w:sz w:val="24"/>
          <w:szCs w:val="24"/>
          <w:lang w:eastAsia="pl-PL"/>
        </w:rPr>
        <w:t>ZAMAWIAJĄCY:</w:t>
      </w:r>
    </w:p>
    <w:p w:rsidR="00320447" w:rsidRPr="00320447" w:rsidRDefault="00320447" w:rsidP="00320447">
      <w:pPr>
        <w:spacing w:after="0"/>
        <w:jc w:val="both"/>
        <w:rPr>
          <w:rFonts w:ascii="Times New Roman" w:eastAsia="Times New Roman" w:hAnsi="Times New Roman" w:cs="Times New Roman"/>
          <w:b/>
          <w:bCs/>
          <w:sz w:val="24"/>
          <w:szCs w:val="24"/>
          <w:lang w:eastAsia="pl-PL"/>
        </w:rPr>
      </w:pPr>
      <w:r w:rsidRPr="00320447">
        <w:rPr>
          <w:rFonts w:ascii="Times New Roman" w:eastAsia="Times New Roman" w:hAnsi="Times New Roman" w:cs="Times New Roman"/>
          <w:b/>
          <w:bCs/>
          <w:sz w:val="24"/>
          <w:szCs w:val="24"/>
          <w:lang w:eastAsia="pl-PL"/>
        </w:rPr>
        <w:t>Powiat Krośnieński reprezentowany przez Zarząd Powiatu Krośnieńskiego</w:t>
      </w:r>
    </w:p>
    <w:p w:rsidR="00320447" w:rsidRPr="00320447" w:rsidRDefault="00320447" w:rsidP="00320447">
      <w:pPr>
        <w:spacing w:after="0"/>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ul. Piastów 10B</w:t>
      </w:r>
    </w:p>
    <w:p w:rsidR="00320447" w:rsidRPr="00320447" w:rsidRDefault="00320447" w:rsidP="00320447">
      <w:pPr>
        <w:spacing w:after="0"/>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66-600 Krosno Odrzańskie</w:t>
      </w:r>
    </w:p>
    <w:p w:rsidR="00320447" w:rsidRPr="00320447" w:rsidRDefault="00320447" w:rsidP="00320447">
      <w:pPr>
        <w:spacing w:after="0"/>
        <w:ind w:left="357"/>
        <w:jc w:val="both"/>
        <w:rPr>
          <w:rFonts w:ascii="Times New Roman" w:eastAsia="Times New Roman" w:hAnsi="Times New Roman" w:cs="Times New Roman"/>
          <w:sz w:val="24"/>
          <w:szCs w:val="24"/>
          <w:lang w:eastAsia="pl-PL"/>
        </w:rPr>
      </w:pPr>
    </w:p>
    <w:p w:rsidR="00320447" w:rsidRPr="00320447" w:rsidRDefault="00320447" w:rsidP="00320447">
      <w:pPr>
        <w:spacing w:after="0"/>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color w:val="000000"/>
          <w:sz w:val="24"/>
          <w:szCs w:val="24"/>
          <w:lang w:eastAsia="pl-PL"/>
        </w:rPr>
        <w:t>Nazwa i adres Wykonawcy:</w:t>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r w:rsidRPr="00320447">
        <w:rPr>
          <w:rFonts w:ascii="Times New Roman" w:eastAsia="Times New Roman" w:hAnsi="Times New Roman" w:cs="Times New Roman"/>
          <w:color w:val="000000"/>
          <w:sz w:val="24"/>
          <w:szCs w:val="24"/>
          <w:lang w:eastAsia="pl-PL"/>
        </w:rPr>
        <w:tab/>
      </w:r>
    </w:p>
    <w:p w:rsidR="00320447" w:rsidRPr="00320447" w:rsidRDefault="00320447" w:rsidP="00320447">
      <w:pPr>
        <w:spacing w:after="0"/>
        <w:jc w:val="both"/>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w:t>
      </w:r>
    </w:p>
    <w:p w:rsidR="00320447" w:rsidRPr="00320447" w:rsidRDefault="00320447" w:rsidP="00320447">
      <w:pPr>
        <w:spacing w:after="0"/>
        <w:jc w:val="both"/>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w:t>
      </w:r>
    </w:p>
    <w:p w:rsidR="00320447" w:rsidRPr="00320447" w:rsidRDefault="00320447" w:rsidP="00320447">
      <w:pPr>
        <w:spacing w:after="0"/>
        <w:jc w:val="both"/>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NIP................................................................................................................................................ REGON......................................................................................................................................... Tel./Tel.kom./fax/.........................................................................................................................</w:t>
      </w:r>
    </w:p>
    <w:p w:rsidR="00320447" w:rsidRPr="00320447" w:rsidRDefault="00320447" w:rsidP="00320447">
      <w:pPr>
        <w:spacing w:after="0"/>
        <w:jc w:val="both"/>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 xml:space="preserve">e </w:t>
      </w:r>
      <w:proofErr w:type="spellStart"/>
      <w:r w:rsidRPr="00320447">
        <w:rPr>
          <w:rFonts w:ascii="Times New Roman" w:eastAsia="Times New Roman" w:hAnsi="Times New Roman" w:cs="Times New Roman"/>
          <w:color w:val="000000"/>
          <w:sz w:val="24"/>
          <w:szCs w:val="24"/>
          <w:lang w:val="de-DE" w:eastAsia="pl-PL"/>
        </w:rPr>
        <w:t>mail</w:t>
      </w:r>
      <w:proofErr w:type="spellEnd"/>
      <w:r w:rsidRPr="00320447">
        <w:rPr>
          <w:rFonts w:ascii="Times New Roman" w:eastAsia="Times New Roman" w:hAnsi="Times New Roman" w:cs="Times New Roman"/>
          <w:color w:val="000000"/>
          <w:sz w:val="24"/>
          <w:szCs w:val="24"/>
          <w:lang w:val="de-DE" w:eastAsia="pl-PL"/>
        </w:rPr>
        <w:t>:……………………………………………………………………………………………</w:t>
      </w:r>
    </w:p>
    <w:p w:rsidR="00320447" w:rsidRPr="00320447" w:rsidRDefault="00320447" w:rsidP="00320447">
      <w:pPr>
        <w:spacing w:after="0"/>
        <w:jc w:val="both"/>
        <w:rPr>
          <w:rFonts w:ascii="Times New Roman" w:eastAsia="Times New Roman" w:hAnsi="Times New Roman" w:cs="Times New Roman"/>
          <w:sz w:val="24"/>
          <w:szCs w:val="24"/>
          <w:lang w:eastAsia="pl-PL"/>
        </w:rPr>
      </w:pPr>
    </w:p>
    <w:p w:rsidR="00320447" w:rsidRPr="00320447" w:rsidRDefault="00320447" w:rsidP="00320447">
      <w:pPr>
        <w:spacing w:after="0"/>
        <w:ind w:left="357"/>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Oświadczam(y), że:</w:t>
      </w: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 okresie ostatnich 3 lat, lub jeżeli okres prowadzenia działalności jest krótszy w tym okresie,  wykonałem (wykonaliśmy) następujące zamówienia:</w:t>
      </w: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ab/>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4"/>
        <w:gridCol w:w="2126"/>
        <w:gridCol w:w="2268"/>
        <w:gridCol w:w="3402"/>
      </w:tblGrid>
      <w:tr w:rsidR="00320447" w:rsidRPr="00320447" w:rsidTr="00C5618F">
        <w:tc>
          <w:tcPr>
            <w:tcW w:w="567" w:type="dxa"/>
            <w:tcBorders>
              <w:top w:val="single" w:sz="4" w:space="0" w:color="auto"/>
              <w:left w:val="single" w:sz="4" w:space="0" w:color="auto"/>
              <w:bottom w:val="single" w:sz="4" w:space="0" w:color="auto"/>
              <w:right w:val="single" w:sz="4" w:space="0" w:color="auto"/>
            </w:tcBorders>
            <w:vAlign w:val="center"/>
            <w:hideMark/>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Lp.</w:t>
            </w:r>
          </w:p>
        </w:tc>
        <w:tc>
          <w:tcPr>
            <w:tcW w:w="2694" w:type="dxa"/>
            <w:tcBorders>
              <w:top w:val="single" w:sz="4" w:space="0" w:color="auto"/>
              <w:left w:val="single" w:sz="4" w:space="0" w:color="auto"/>
              <w:bottom w:val="single" w:sz="4" w:space="0" w:color="auto"/>
              <w:right w:val="single" w:sz="4" w:space="0" w:color="auto"/>
            </w:tcBorders>
            <w:vAlign w:val="center"/>
            <w:hideMark/>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Nazwa i siedziba Zamawiającego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Wartość</w:t>
            </w:r>
          </w:p>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brutto zamówienia</w:t>
            </w:r>
          </w:p>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(min. 70.000,00 zł)</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Termin realizacji (rozpoczęcia i zakończenia)</w:t>
            </w:r>
          </w:p>
        </w:tc>
        <w:tc>
          <w:tcPr>
            <w:tcW w:w="3402" w:type="dxa"/>
            <w:tcBorders>
              <w:top w:val="single" w:sz="4" w:space="0" w:color="auto"/>
              <w:left w:val="single" w:sz="4" w:space="0" w:color="auto"/>
              <w:bottom w:val="single" w:sz="4" w:space="0" w:color="auto"/>
              <w:right w:val="single" w:sz="4" w:space="0" w:color="auto"/>
            </w:tcBorders>
            <w:vAlign w:val="center"/>
            <w:hideMark/>
          </w:tcPr>
          <w:p w:rsidR="00320447" w:rsidRPr="00320447" w:rsidRDefault="00320447" w:rsidP="00E16A61">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Opis przedmiotu zamówienia ze wskazaniem rodzaju opracowania wraz z podaniem rodzaju robót objętych przedmiotowym opracowaniem, a także powierzchni użytkowej min. 1000,00 m</w:t>
            </w:r>
            <w:r w:rsidRPr="00320447">
              <w:rPr>
                <w:rFonts w:ascii="Times New Roman" w:eastAsia="Times New Roman" w:hAnsi="Times New Roman" w:cs="Times New Roman"/>
                <w:b/>
                <w:sz w:val="20"/>
                <w:szCs w:val="20"/>
                <w:vertAlign w:val="superscript"/>
                <w:lang w:eastAsia="pl-PL"/>
              </w:rPr>
              <w:t>2</w:t>
            </w:r>
            <w:r w:rsidRPr="00320447">
              <w:rPr>
                <w:rFonts w:ascii="Times New Roman" w:eastAsia="Times New Roman" w:hAnsi="Times New Roman" w:cs="Times New Roman"/>
                <w:b/>
                <w:sz w:val="20"/>
                <w:szCs w:val="20"/>
                <w:lang w:eastAsia="pl-PL"/>
              </w:rPr>
              <w:t xml:space="preserve"> tego obiektu, dla którego wykonana była ww. dokumentacja.</w:t>
            </w:r>
          </w:p>
        </w:tc>
      </w:tr>
      <w:tr w:rsidR="00320447" w:rsidRPr="00320447" w:rsidTr="00C5618F">
        <w:tc>
          <w:tcPr>
            <w:tcW w:w="567" w:type="dxa"/>
            <w:tcBorders>
              <w:top w:val="single" w:sz="4" w:space="0" w:color="auto"/>
              <w:left w:val="single" w:sz="4" w:space="0" w:color="auto"/>
              <w:bottom w:val="single" w:sz="4" w:space="0" w:color="auto"/>
              <w:right w:val="single" w:sz="4" w:space="0" w:color="auto"/>
            </w:tcBorders>
            <w:vAlign w:val="center"/>
          </w:tcPr>
          <w:p w:rsidR="00320447" w:rsidRPr="00320447" w:rsidRDefault="00320447" w:rsidP="00320447">
            <w:pPr>
              <w:spacing w:after="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1.</w:t>
            </w:r>
          </w:p>
        </w:tc>
        <w:tc>
          <w:tcPr>
            <w:tcW w:w="2694"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3402"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r>
      <w:tr w:rsidR="00320447" w:rsidRPr="00320447" w:rsidTr="00C5618F">
        <w:tc>
          <w:tcPr>
            <w:tcW w:w="567" w:type="dxa"/>
            <w:tcBorders>
              <w:top w:val="single" w:sz="4" w:space="0" w:color="auto"/>
              <w:left w:val="single" w:sz="4" w:space="0" w:color="auto"/>
              <w:bottom w:val="single" w:sz="4" w:space="0" w:color="auto"/>
              <w:right w:val="single" w:sz="4" w:space="0" w:color="auto"/>
            </w:tcBorders>
            <w:vAlign w:val="center"/>
          </w:tcPr>
          <w:p w:rsidR="00320447" w:rsidRPr="00320447" w:rsidRDefault="00320447" w:rsidP="00320447">
            <w:pPr>
              <w:spacing w:after="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2.</w:t>
            </w:r>
          </w:p>
        </w:tc>
        <w:tc>
          <w:tcPr>
            <w:tcW w:w="2694"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3402"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r>
    </w:tbl>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Do niniejszego załącznika wykonawca załącza dowody potwierdzające, iż zamówienia te zostały wykonane należycie tj. </w:t>
      </w:r>
      <w:r w:rsidRPr="00320447">
        <w:rPr>
          <w:rFonts w:ascii="Times New Roman" w:eastAsia="Times New Roman" w:hAnsi="Times New Roman" w:cs="Times New Roman"/>
          <w:b/>
          <w:sz w:val="24"/>
          <w:szCs w:val="24"/>
          <w:lang w:eastAsia="pl-PL"/>
        </w:rPr>
        <w:t>poświadczenie(a)</w:t>
      </w:r>
      <w:r w:rsidRPr="00320447">
        <w:rPr>
          <w:rFonts w:ascii="Times New Roman" w:eastAsia="Times New Roman" w:hAnsi="Times New Roman" w:cs="Times New Roman"/>
          <w:sz w:val="24"/>
          <w:szCs w:val="24"/>
          <w:lang w:eastAsia="pl-PL"/>
        </w:rPr>
        <w:t>.</w:t>
      </w:r>
    </w:p>
    <w:p w:rsidR="00320447" w:rsidRPr="00320447" w:rsidRDefault="00320447" w:rsidP="00320447">
      <w:pPr>
        <w:spacing w:after="0" w:line="240" w:lineRule="auto"/>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sz w:val="24"/>
          <w:szCs w:val="24"/>
          <w:lang w:eastAsia="pl-PL"/>
        </w:rPr>
        <w:lastRenderedPageBreak/>
        <w:t xml:space="preserve">W przypadku, gdy Wykonawca będzie polegać na wiedzy i doświadczeniu innych podmiotów, do oferty należy załączyć pisemne zobowiązanie tych podmiotów do oddana mu do dyspozycji niezbędnych zasobów w zakresie wiedzy i doświadczenia na okres korzystania z nich przy wykonaniu zamówienia (załącznik nr 7 do SIWZ ) </w:t>
      </w:r>
      <w:r w:rsidRPr="00320447">
        <w:rPr>
          <w:rFonts w:ascii="Times New Roman" w:eastAsia="Times New Roman" w:hAnsi="Times New Roman" w:cs="Times New Roman"/>
          <w:b/>
          <w:sz w:val="24"/>
          <w:szCs w:val="24"/>
          <w:lang w:eastAsia="pl-PL"/>
        </w:rPr>
        <w:t xml:space="preserve"> </w:t>
      </w:r>
    </w:p>
    <w:p w:rsidR="00320447" w:rsidRPr="00320447" w:rsidRDefault="00320447" w:rsidP="00320447">
      <w:pPr>
        <w:spacing w:after="0" w:line="240" w:lineRule="auto"/>
        <w:ind w:left="357"/>
        <w:jc w:val="both"/>
        <w:rPr>
          <w:rFonts w:ascii="Times New Roman" w:eastAsia="Times New Roman" w:hAnsi="Times New Roman" w:cs="Times New Roman"/>
          <w:b/>
          <w:sz w:val="24"/>
          <w:szCs w:val="24"/>
          <w:lang w:eastAsia="pl-PL"/>
        </w:rPr>
      </w:pPr>
    </w:p>
    <w:p w:rsidR="00320447" w:rsidRPr="00320447" w:rsidRDefault="00320447" w:rsidP="00320447">
      <w:pPr>
        <w:spacing w:after="0" w:line="240" w:lineRule="auto"/>
        <w:ind w:left="357"/>
        <w:jc w:val="both"/>
        <w:rPr>
          <w:rFonts w:ascii="Times New Roman" w:eastAsia="Times New Roman" w:hAnsi="Times New Roman" w:cs="Times New Roman"/>
          <w:sz w:val="24"/>
          <w:szCs w:val="24"/>
          <w:lang w:eastAsia="pl-PL"/>
        </w:rPr>
      </w:pPr>
    </w:p>
    <w:p w:rsidR="00320447" w:rsidRPr="00320447" w:rsidRDefault="00320447" w:rsidP="00320447">
      <w:pPr>
        <w:spacing w:after="0" w:line="240" w:lineRule="auto"/>
        <w:ind w:left="357"/>
        <w:rPr>
          <w:rFonts w:ascii="Times New Roman" w:eastAsia="Times New Roman" w:hAnsi="Times New Roman" w:cs="Times New Roman"/>
          <w:sz w:val="24"/>
          <w:szCs w:val="24"/>
          <w:lang w:eastAsia="pl-PL"/>
        </w:rPr>
      </w:pPr>
    </w:p>
    <w:p w:rsidR="00320447" w:rsidRPr="00320447" w:rsidRDefault="00320447" w:rsidP="00320447">
      <w:pPr>
        <w:spacing w:after="0" w:line="360" w:lineRule="auto"/>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            ........................................................                      ……………………………..........</w:t>
      </w:r>
    </w:p>
    <w:p w:rsidR="00320447" w:rsidRPr="00320447" w:rsidRDefault="00320447" w:rsidP="00320447">
      <w:pPr>
        <w:spacing w:after="0" w:line="240" w:lineRule="auto"/>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                  pieczęć wykonawcy                                               podpis upoważnionego </w:t>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t>przedstawiciela wykonawcy</w:t>
      </w:r>
    </w:p>
    <w:p w:rsidR="00320447" w:rsidRPr="00320447" w:rsidRDefault="00320447" w:rsidP="00320447">
      <w:pPr>
        <w:spacing w:after="0" w:line="240" w:lineRule="auto"/>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t>      </w:t>
      </w:r>
    </w:p>
    <w:p w:rsidR="00320447" w:rsidRPr="00320447" w:rsidRDefault="00320447" w:rsidP="00320447">
      <w:pPr>
        <w:spacing w:after="0" w:line="240" w:lineRule="auto"/>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br w:type="page"/>
      </w:r>
      <w:r w:rsidRPr="00320447">
        <w:rPr>
          <w:rFonts w:ascii="Times New Roman" w:eastAsia="Times New Roman" w:hAnsi="Times New Roman" w:cs="Times New Roman"/>
          <w:sz w:val="24"/>
          <w:szCs w:val="24"/>
          <w:lang w:eastAsia="pl-PL"/>
        </w:rPr>
        <w:lastRenderedPageBreak/>
        <w:t>OR.272.002.2015</w:t>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b/>
          <w:sz w:val="24"/>
          <w:szCs w:val="24"/>
          <w:lang w:eastAsia="pl-PL"/>
        </w:rPr>
        <w:t>Załącznik nr 7</w:t>
      </w:r>
    </w:p>
    <w:p w:rsidR="00320447" w:rsidRPr="00320447" w:rsidRDefault="00320447" w:rsidP="00320447">
      <w:pPr>
        <w:tabs>
          <w:tab w:val="center" w:pos="4536"/>
          <w:tab w:val="right" w:pos="9072"/>
        </w:tabs>
        <w:spacing w:after="0" w:line="240" w:lineRule="auto"/>
        <w:jc w:val="right"/>
        <w:rPr>
          <w:rFonts w:ascii="Times New Roman" w:eastAsia="Times New Roman" w:hAnsi="Times New Roman" w:cs="Times New Roman"/>
          <w:color w:val="000000"/>
          <w:sz w:val="24"/>
          <w:szCs w:val="24"/>
        </w:rPr>
      </w:pPr>
      <w:r w:rsidRPr="00320447">
        <w:rPr>
          <w:rFonts w:ascii="Times New Roman" w:eastAsia="Times New Roman" w:hAnsi="Times New Roman" w:cs="Times New Roman"/>
          <w:color w:val="000000"/>
          <w:sz w:val="24"/>
          <w:szCs w:val="24"/>
        </w:rPr>
        <w:t>do Specyfikacji Istotnych Warunków Zamówienia</w:t>
      </w:r>
    </w:p>
    <w:p w:rsidR="00320447" w:rsidRPr="00320447" w:rsidRDefault="00320447" w:rsidP="00320447">
      <w:pPr>
        <w:tabs>
          <w:tab w:val="left" w:pos="-180"/>
        </w:tabs>
        <w:spacing w:after="0" w:line="240" w:lineRule="auto"/>
        <w:rPr>
          <w:rFonts w:ascii="Times New Roman" w:eastAsia="Times New Roman" w:hAnsi="Times New Roman" w:cs="Times New Roman"/>
          <w:sz w:val="24"/>
          <w:szCs w:val="24"/>
          <w:lang w:eastAsia="pl-PL"/>
        </w:rPr>
      </w:pPr>
    </w:p>
    <w:p w:rsidR="00320447" w:rsidRPr="00320447" w:rsidRDefault="00320447" w:rsidP="00320447">
      <w:pPr>
        <w:keepNext/>
        <w:spacing w:after="0" w:line="240" w:lineRule="auto"/>
        <w:jc w:val="center"/>
        <w:outlineLvl w:val="3"/>
        <w:rPr>
          <w:rFonts w:ascii="Times New Roman" w:eastAsia="Times New Roman" w:hAnsi="Times New Roman" w:cs="Times New Roman"/>
          <w:b/>
          <w:sz w:val="28"/>
          <w:szCs w:val="28"/>
        </w:rPr>
      </w:pPr>
      <w:r w:rsidRPr="00320447">
        <w:rPr>
          <w:rFonts w:ascii="Times New Roman" w:eastAsia="Times New Roman" w:hAnsi="Times New Roman" w:cs="Times New Roman"/>
          <w:b/>
          <w:sz w:val="28"/>
          <w:szCs w:val="28"/>
        </w:rPr>
        <w:t>ZOBOWIĄZANIE DO UDOSTĘPNIENIA WIEDZY I DOŚWIADCZENIA</w:t>
      </w:r>
    </w:p>
    <w:p w:rsidR="00320447" w:rsidRPr="00320447" w:rsidRDefault="00320447" w:rsidP="00320447">
      <w:pPr>
        <w:spacing w:after="0" w:line="240" w:lineRule="auto"/>
        <w:rPr>
          <w:rFonts w:ascii="Times New Roman" w:eastAsia="Times New Roman" w:hAnsi="Times New Roman" w:cs="Times New Roman"/>
          <w:sz w:val="24"/>
          <w:szCs w:val="24"/>
        </w:rPr>
      </w:pPr>
    </w:p>
    <w:p w:rsidR="005A0818" w:rsidRDefault="00320447" w:rsidP="00320447">
      <w:pPr>
        <w:spacing w:after="0"/>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xml:space="preserve">Nazwa zamówienia: </w:t>
      </w:r>
      <w:r w:rsidR="005A0818" w:rsidRPr="00734427">
        <w:rPr>
          <w:rFonts w:ascii="Times New Roman" w:eastAsia="Times New Roman" w:hAnsi="Times New Roman" w:cs="Times New Roman"/>
          <w:b/>
          <w:bCs/>
          <w:sz w:val="24"/>
          <w:szCs w:val="24"/>
          <w:lang w:eastAsia="pl-PL"/>
        </w:rPr>
        <w:t>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sidR="005A0818">
        <w:rPr>
          <w:rFonts w:ascii="Times New Roman" w:eastAsia="Times New Roman" w:hAnsi="Times New Roman" w:cs="Times New Roman"/>
          <w:b/>
          <w:bCs/>
          <w:sz w:val="24"/>
          <w:szCs w:val="24"/>
          <w:lang w:eastAsia="pl-PL"/>
        </w:rPr>
        <w:t>h w Krośnie Odrzańskim przy ul. </w:t>
      </w:r>
      <w:r w:rsidR="005A0818" w:rsidRPr="00734427">
        <w:rPr>
          <w:rFonts w:ascii="Times New Roman" w:eastAsia="Times New Roman" w:hAnsi="Times New Roman" w:cs="Times New Roman"/>
          <w:b/>
          <w:bCs/>
          <w:sz w:val="24"/>
          <w:szCs w:val="24"/>
          <w:lang w:eastAsia="pl-PL"/>
        </w:rPr>
        <w:t>Piastów 7 wraz z pełnieniem nadzoru autorskiego</w:t>
      </w:r>
      <w:r w:rsidR="005A0818" w:rsidRPr="00320447">
        <w:rPr>
          <w:rFonts w:ascii="Times New Roman" w:eastAsia="Times New Roman" w:hAnsi="Times New Roman" w:cs="Times New Roman"/>
          <w:b/>
          <w:sz w:val="24"/>
          <w:szCs w:val="24"/>
          <w:lang w:eastAsia="pl-PL"/>
        </w:rPr>
        <w:t>.</w:t>
      </w:r>
    </w:p>
    <w:p w:rsidR="00320447" w:rsidRPr="00320447" w:rsidRDefault="00320447" w:rsidP="00320447">
      <w:pPr>
        <w:spacing w:after="0"/>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color w:val="000000"/>
          <w:sz w:val="24"/>
          <w:szCs w:val="24"/>
          <w:lang w:eastAsia="pl-PL"/>
        </w:rPr>
        <w:t>ZAMAWIAJĄCY:</w:t>
      </w:r>
    </w:p>
    <w:p w:rsidR="00320447" w:rsidRPr="00320447" w:rsidRDefault="00320447" w:rsidP="00320447">
      <w:pPr>
        <w:spacing w:after="0"/>
        <w:jc w:val="both"/>
        <w:rPr>
          <w:rFonts w:ascii="Times New Roman" w:eastAsia="Times New Roman" w:hAnsi="Times New Roman" w:cs="Times New Roman"/>
          <w:b/>
          <w:bCs/>
          <w:sz w:val="24"/>
          <w:szCs w:val="24"/>
          <w:lang w:eastAsia="pl-PL"/>
        </w:rPr>
      </w:pPr>
      <w:r w:rsidRPr="00320447">
        <w:rPr>
          <w:rFonts w:ascii="Times New Roman" w:eastAsia="Times New Roman" w:hAnsi="Times New Roman" w:cs="Times New Roman"/>
          <w:b/>
          <w:bCs/>
          <w:sz w:val="24"/>
          <w:szCs w:val="24"/>
          <w:lang w:eastAsia="pl-PL"/>
        </w:rPr>
        <w:t>Powiat Krośnieński reprezentowany przez Zarząd Powiatu Krośnieńskiego</w:t>
      </w:r>
    </w:p>
    <w:p w:rsidR="00320447" w:rsidRPr="00320447" w:rsidRDefault="00320447" w:rsidP="00320447">
      <w:pPr>
        <w:spacing w:after="0"/>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ul. Piastów 10B</w:t>
      </w:r>
    </w:p>
    <w:p w:rsidR="00320447" w:rsidRPr="00320447" w:rsidRDefault="00320447" w:rsidP="00320447">
      <w:pPr>
        <w:spacing w:after="0"/>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66-600 Krosno Odrzańskie</w:t>
      </w:r>
    </w:p>
    <w:p w:rsidR="00320447" w:rsidRPr="00320447" w:rsidRDefault="00320447" w:rsidP="00320447">
      <w:pPr>
        <w:keepNext/>
        <w:spacing w:after="0"/>
        <w:jc w:val="both"/>
        <w:outlineLvl w:val="3"/>
        <w:rPr>
          <w:rFonts w:ascii="Times New Roman" w:eastAsia="Times New Roman" w:hAnsi="Times New Roman" w:cs="Times New Roman"/>
          <w:i/>
          <w:sz w:val="24"/>
          <w:szCs w:val="24"/>
        </w:rPr>
      </w:pPr>
      <w:r w:rsidRPr="00320447">
        <w:rPr>
          <w:rFonts w:ascii="Times New Roman" w:eastAsia="Times New Roman" w:hAnsi="Times New Roman" w:cs="Times New Roman"/>
          <w:i/>
          <w:sz w:val="24"/>
          <w:szCs w:val="24"/>
        </w:rPr>
        <w:t xml:space="preserve">Uwaga! Nie jest wymagane złożenie niniejszego załącznika w przypadku nie korzystania z udostępniania doświadczenia do wykonania zamówienia od innych podmiotów. </w:t>
      </w:r>
    </w:p>
    <w:p w:rsidR="00320447" w:rsidRPr="00320447" w:rsidRDefault="00320447" w:rsidP="00320447">
      <w:pPr>
        <w:keepNext/>
        <w:spacing w:after="0"/>
        <w:jc w:val="both"/>
        <w:outlineLvl w:val="3"/>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Ja (</w:t>
      </w:r>
      <w:r w:rsidRPr="00320447">
        <w:rPr>
          <w:rFonts w:ascii="Times New Roman" w:eastAsia="Times New Roman" w:hAnsi="Times New Roman" w:cs="Times New Roman"/>
          <w:i/>
          <w:sz w:val="24"/>
          <w:szCs w:val="24"/>
        </w:rPr>
        <w:t>nazwa i adres podmiotu udostępniającego</w:t>
      </w:r>
      <w:r w:rsidRPr="00320447">
        <w:rPr>
          <w:rFonts w:ascii="Times New Roman" w:eastAsia="Times New Roman" w:hAnsi="Times New Roman" w:cs="Times New Roman"/>
          <w:sz w:val="24"/>
          <w:szCs w:val="24"/>
        </w:rPr>
        <w:t>)…………………………………………………………………………………………………………………………………………….………………………………………………………………………………………………………….</w:t>
      </w:r>
    </w:p>
    <w:p w:rsidR="00320447" w:rsidRPr="00320447" w:rsidRDefault="00320447" w:rsidP="00320447">
      <w:pPr>
        <w:keepNext/>
        <w:spacing w:after="0"/>
        <w:jc w:val="both"/>
        <w:outlineLvl w:val="3"/>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Zobowiązuję się do udostępnienia Wykonawcy:</w:t>
      </w:r>
    </w:p>
    <w:p w:rsidR="00320447" w:rsidRPr="00320447" w:rsidRDefault="00320447" w:rsidP="00320447">
      <w:pPr>
        <w:keepNext/>
        <w:spacing w:after="0"/>
        <w:jc w:val="both"/>
        <w:outlineLvl w:val="3"/>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Nazwa i adres Wykonawcy:…………………………………………………………………….…………………………………………………………………………………………………………………………………………………………………………………</w:t>
      </w:r>
    </w:p>
    <w:p w:rsidR="00320447" w:rsidRPr="00320447" w:rsidRDefault="00320447" w:rsidP="00320447">
      <w:pPr>
        <w:keepNext/>
        <w:spacing w:after="0"/>
        <w:jc w:val="both"/>
        <w:outlineLvl w:val="3"/>
        <w:rPr>
          <w:rFonts w:ascii="Times New Roman" w:eastAsia="Times New Roman" w:hAnsi="Times New Roman" w:cs="Times New Roman"/>
          <w:b/>
          <w:i/>
          <w:sz w:val="28"/>
          <w:szCs w:val="24"/>
        </w:rPr>
      </w:pPr>
      <w:r w:rsidRPr="00320447">
        <w:rPr>
          <w:rFonts w:ascii="Times New Roman" w:eastAsia="Times New Roman" w:hAnsi="Times New Roman" w:cs="Times New Roman"/>
          <w:sz w:val="24"/>
          <w:szCs w:val="24"/>
        </w:rPr>
        <w:t>który złożył ofertę w postępowaniu prowadzonym w trybie przetargu nieograniczonego pn.</w:t>
      </w:r>
      <w:r w:rsidRPr="00320447">
        <w:rPr>
          <w:rFonts w:ascii="Times New Roman" w:eastAsia="Times New Roman" w:hAnsi="Times New Roman" w:cs="Times New Roman"/>
          <w:i/>
          <w:sz w:val="24"/>
          <w:szCs w:val="24"/>
        </w:rPr>
        <w:t xml:space="preserve">: </w:t>
      </w:r>
      <w:r w:rsidRPr="00320447">
        <w:rPr>
          <w:rFonts w:ascii="Times New Roman" w:eastAsia="Times New Roman" w:hAnsi="Times New Roman" w:cs="Times New Roman"/>
          <w:b/>
          <w:i/>
          <w:sz w:val="24"/>
          <w:szCs w:val="24"/>
        </w:rPr>
        <w:t>„…………………………………………………………….”</w:t>
      </w:r>
      <w:r w:rsidRPr="00320447">
        <w:rPr>
          <w:rFonts w:ascii="Times New Roman" w:eastAsia="Times New Roman" w:hAnsi="Times New Roman" w:cs="Times New Roman"/>
          <w:i/>
          <w:sz w:val="24"/>
          <w:szCs w:val="24"/>
        </w:rPr>
        <w:t xml:space="preserve"> </w:t>
      </w:r>
      <w:r w:rsidRPr="00320447">
        <w:rPr>
          <w:rFonts w:ascii="Times New Roman" w:eastAsia="Times New Roman" w:hAnsi="Times New Roman" w:cs="Times New Roman"/>
          <w:sz w:val="24"/>
          <w:szCs w:val="24"/>
        </w:rPr>
        <w:t>wiedzy i</w:t>
      </w:r>
      <w:r w:rsidRPr="00320447">
        <w:rPr>
          <w:rFonts w:ascii="Times New Roman" w:eastAsia="Times New Roman" w:hAnsi="Times New Roman" w:cs="Times New Roman"/>
          <w:i/>
          <w:sz w:val="24"/>
          <w:szCs w:val="24"/>
        </w:rPr>
        <w:t xml:space="preserve"> </w:t>
      </w:r>
      <w:r w:rsidRPr="00320447">
        <w:rPr>
          <w:rFonts w:ascii="Times New Roman" w:eastAsia="Times New Roman" w:hAnsi="Times New Roman" w:cs="Times New Roman"/>
          <w:sz w:val="24"/>
          <w:szCs w:val="24"/>
        </w:rPr>
        <w:t>doświadczenia w zakresie wymaganym przez Zamawiającego i oświadczam(y) że :</w:t>
      </w:r>
    </w:p>
    <w:p w:rsidR="00320447" w:rsidRPr="00320447" w:rsidRDefault="00320447" w:rsidP="00320447">
      <w:pPr>
        <w:spacing w:after="12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 okresie ostatnich 3 lat, lub jeżeli okres prowadzenia działalności jest krótszy w tym okresie,  wykonałem (wykonaliśmy) następujące zamówienia:</w:t>
      </w:r>
      <w:r w:rsidRPr="00320447">
        <w:rPr>
          <w:rFonts w:ascii="Times New Roman" w:eastAsia="Times New Roman" w:hAnsi="Times New Roman" w:cs="Times New Roman"/>
          <w:sz w:val="24"/>
          <w:szCs w:val="24"/>
          <w:lang w:eastAsia="pl-PL"/>
        </w:rPr>
        <w:tab/>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4"/>
        <w:gridCol w:w="2126"/>
        <w:gridCol w:w="2268"/>
        <w:gridCol w:w="3402"/>
      </w:tblGrid>
      <w:tr w:rsidR="00320447" w:rsidRPr="00320447" w:rsidTr="00C5618F">
        <w:tc>
          <w:tcPr>
            <w:tcW w:w="567" w:type="dxa"/>
            <w:tcBorders>
              <w:top w:val="single" w:sz="4" w:space="0" w:color="auto"/>
              <w:left w:val="single" w:sz="4" w:space="0" w:color="auto"/>
              <w:bottom w:val="single" w:sz="4" w:space="0" w:color="auto"/>
              <w:right w:val="single" w:sz="4" w:space="0" w:color="auto"/>
            </w:tcBorders>
            <w:vAlign w:val="center"/>
            <w:hideMark/>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Lp.</w:t>
            </w:r>
          </w:p>
        </w:tc>
        <w:tc>
          <w:tcPr>
            <w:tcW w:w="2694" w:type="dxa"/>
            <w:tcBorders>
              <w:top w:val="single" w:sz="4" w:space="0" w:color="auto"/>
              <w:left w:val="single" w:sz="4" w:space="0" w:color="auto"/>
              <w:bottom w:val="single" w:sz="4" w:space="0" w:color="auto"/>
              <w:right w:val="single" w:sz="4" w:space="0" w:color="auto"/>
            </w:tcBorders>
            <w:vAlign w:val="center"/>
            <w:hideMark/>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Nazwa i siedziba Zamawiającego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Wartość</w:t>
            </w:r>
          </w:p>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brutto zamówienia</w:t>
            </w:r>
          </w:p>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(min. 70.000,00 zł)</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0447" w:rsidRPr="00320447" w:rsidRDefault="00320447" w:rsidP="00320447">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Termin realizacji (rozpoczęcia i zakończenia)</w:t>
            </w:r>
          </w:p>
        </w:tc>
        <w:tc>
          <w:tcPr>
            <w:tcW w:w="3402" w:type="dxa"/>
            <w:tcBorders>
              <w:top w:val="single" w:sz="4" w:space="0" w:color="auto"/>
              <w:left w:val="single" w:sz="4" w:space="0" w:color="auto"/>
              <w:bottom w:val="single" w:sz="4" w:space="0" w:color="auto"/>
              <w:right w:val="single" w:sz="4" w:space="0" w:color="auto"/>
            </w:tcBorders>
            <w:vAlign w:val="center"/>
            <w:hideMark/>
          </w:tcPr>
          <w:p w:rsidR="00320447" w:rsidRPr="00320447" w:rsidRDefault="00320447" w:rsidP="004A54C6">
            <w:pPr>
              <w:spacing w:after="0" w:line="240" w:lineRule="auto"/>
              <w:jc w:val="center"/>
              <w:rPr>
                <w:rFonts w:ascii="Times New Roman" w:eastAsia="Times New Roman" w:hAnsi="Times New Roman" w:cs="Times New Roman"/>
                <w:b/>
                <w:sz w:val="20"/>
                <w:szCs w:val="20"/>
                <w:lang w:eastAsia="pl-PL"/>
              </w:rPr>
            </w:pPr>
            <w:r w:rsidRPr="00320447">
              <w:rPr>
                <w:rFonts w:ascii="Times New Roman" w:eastAsia="Times New Roman" w:hAnsi="Times New Roman" w:cs="Times New Roman"/>
                <w:b/>
                <w:sz w:val="20"/>
                <w:szCs w:val="20"/>
                <w:lang w:eastAsia="pl-PL"/>
              </w:rPr>
              <w:t>Opis przedmiotu zamówienia ze wskazaniem rodzaju opracowania wraz z podaniem rodzaju robót objętych przedmiotowym opracowaniem, a także powierzchni użytkowej min. 1000,00 m</w:t>
            </w:r>
            <w:r w:rsidRPr="00320447">
              <w:rPr>
                <w:rFonts w:ascii="Times New Roman" w:eastAsia="Times New Roman" w:hAnsi="Times New Roman" w:cs="Times New Roman"/>
                <w:b/>
                <w:sz w:val="20"/>
                <w:szCs w:val="20"/>
                <w:vertAlign w:val="superscript"/>
                <w:lang w:eastAsia="pl-PL"/>
              </w:rPr>
              <w:t>2</w:t>
            </w:r>
            <w:r w:rsidRPr="00320447">
              <w:rPr>
                <w:rFonts w:ascii="Times New Roman" w:eastAsia="Times New Roman" w:hAnsi="Times New Roman" w:cs="Times New Roman"/>
                <w:b/>
                <w:sz w:val="20"/>
                <w:szCs w:val="20"/>
                <w:lang w:eastAsia="pl-PL"/>
              </w:rPr>
              <w:t xml:space="preserve"> tego obiektu, dla którego wykonana była ww. dokumentacja.</w:t>
            </w:r>
          </w:p>
        </w:tc>
      </w:tr>
      <w:tr w:rsidR="00320447" w:rsidRPr="00320447" w:rsidTr="00C5618F">
        <w:tc>
          <w:tcPr>
            <w:tcW w:w="567" w:type="dxa"/>
            <w:tcBorders>
              <w:top w:val="single" w:sz="4" w:space="0" w:color="auto"/>
              <w:left w:val="single" w:sz="4" w:space="0" w:color="auto"/>
              <w:bottom w:val="single" w:sz="4" w:space="0" w:color="auto"/>
              <w:right w:val="single" w:sz="4" w:space="0" w:color="auto"/>
            </w:tcBorders>
            <w:vAlign w:val="center"/>
          </w:tcPr>
          <w:p w:rsidR="00320447" w:rsidRPr="00320447" w:rsidRDefault="00320447" w:rsidP="00320447">
            <w:pPr>
              <w:spacing w:after="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1.</w:t>
            </w:r>
          </w:p>
        </w:tc>
        <w:tc>
          <w:tcPr>
            <w:tcW w:w="2694"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3402"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r>
      <w:tr w:rsidR="00320447" w:rsidRPr="00320447" w:rsidTr="00C5618F">
        <w:tc>
          <w:tcPr>
            <w:tcW w:w="567" w:type="dxa"/>
            <w:tcBorders>
              <w:top w:val="single" w:sz="4" w:space="0" w:color="auto"/>
              <w:left w:val="single" w:sz="4" w:space="0" w:color="auto"/>
              <w:bottom w:val="single" w:sz="4" w:space="0" w:color="auto"/>
              <w:right w:val="single" w:sz="4" w:space="0" w:color="auto"/>
            </w:tcBorders>
            <w:vAlign w:val="center"/>
          </w:tcPr>
          <w:p w:rsidR="00320447" w:rsidRPr="00320447" w:rsidRDefault="00320447" w:rsidP="00320447">
            <w:pPr>
              <w:spacing w:after="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2.</w:t>
            </w:r>
          </w:p>
        </w:tc>
        <w:tc>
          <w:tcPr>
            <w:tcW w:w="2694"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c>
          <w:tcPr>
            <w:tcW w:w="3402" w:type="dxa"/>
            <w:tcBorders>
              <w:top w:val="single" w:sz="4" w:space="0" w:color="auto"/>
              <w:left w:val="single" w:sz="4" w:space="0" w:color="auto"/>
              <w:bottom w:val="single" w:sz="4" w:space="0" w:color="auto"/>
              <w:right w:val="single" w:sz="4" w:space="0" w:color="auto"/>
            </w:tcBorders>
          </w:tcPr>
          <w:p w:rsidR="00320447" w:rsidRPr="00320447" w:rsidRDefault="00320447" w:rsidP="00320447">
            <w:pPr>
              <w:spacing w:after="0" w:line="240" w:lineRule="auto"/>
              <w:rPr>
                <w:rFonts w:ascii="Times New Roman" w:eastAsia="Times New Roman" w:hAnsi="Times New Roman" w:cs="Times New Roman"/>
                <w:sz w:val="24"/>
                <w:szCs w:val="24"/>
                <w:lang w:eastAsia="pl-PL"/>
              </w:rPr>
            </w:pPr>
          </w:p>
        </w:tc>
      </w:tr>
    </w:tbl>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jc w:val="both"/>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sz w:val="24"/>
          <w:szCs w:val="24"/>
          <w:lang w:eastAsia="pl-PL"/>
        </w:rPr>
        <w:t xml:space="preserve">Do niniejszego załącznika wykonawca załącza dowody potwierdzające, iż zamówienia te zostały wykonane należycie tj. </w:t>
      </w:r>
      <w:r w:rsidRPr="00320447">
        <w:rPr>
          <w:rFonts w:ascii="Times New Roman" w:eastAsia="Times New Roman" w:hAnsi="Times New Roman" w:cs="Times New Roman"/>
          <w:b/>
          <w:sz w:val="24"/>
          <w:szCs w:val="24"/>
          <w:lang w:eastAsia="pl-PL"/>
        </w:rPr>
        <w:t>poświadczenie</w:t>
      </w:r>
      <w:r w:rsidRPr="00320447">
        <w:rPr>
          <w:rFonts w:ascii="Times New Roman" w:eastAsia="Times New Roman" w:hAnsi="Times New Roman" w:cs="Times New Roman"/>
          <w:sz w:val="24"/>
          <w:szCs w:val="24"/>
          <w:lang w:eastAsia="pl-PL"/>
        </w:rPr>
        <w:t>(a)</w:t>
      </w:r>
      <w:r w:rsidRPr="00320447">
        <w:rPr>
          <w:rFonts w:ascii="Times New Roman" w:eastAsia="Times New Roman" w:hAnsi="Times New Roman" w:cs="Times New Roman"/>
          <w:b/>
          <w:sz w:val="24"/>
          <w:szCs w:val="24"/>
          <w:lang w:eastAsia="pl-PL"/>
        </w:rPr>
        <w:t xml:space="preserve">. </w:t>
      </w:r>
    </w:p>
    <w:p w:rsidR="00320447" w:rsidRPr="00320447" w:rsidRDefault="00320447" w:rsidP="00320447">
      <w:pPr>
        <w:spacing w:after="0" w:line="240" w:lineRule="auto"/>
        <w:ind w:firstLine="36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lastRenderedPageBreak/>
        <w:t>W celu wykazania sposobu udostępnienia wiedzy i doświadczenia w stopniu niezbędnym dla należytego wykonania zamówienia oraz oceny, czy stosunek łączący Wykonawcę z podmiotem udostępniającym wiedzę i doświadczenie gwarantuje rzeczywisty dostęp do ich zasobów należy wskazać:</w:t>
      </w: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p>
    <w:p w:rsidR="00320447" w:rsidRPr="00320447" w:rsidRDefault="00320447" w:rsidP="00A618AE">
      <w:pPr>
        <w:numPr>
          <w:ilvl w:val="2"/>
          <w:numId w:val="5"/>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Zakres dostępnej wiedzy i doświadczenia (np. pomoc, doradztwo lub nadzór w kwestiach technicznych, organizacyjne przy realizacji zamówienia itp.).………………………………………………………………………………………………………………………………………………………………………………………………………………………………</w:t>
      </w:r>
    </w:p>
    <w:p w:rsidR="00320447" w:rsidRPr="00320447" w:rsidRDefault="00320447" w:rsidP="00A618AE">
      <w:pPr>
        <w:numPr>
          <w:ilvl w:val="2"/>
          <w:numId w:val="5"/>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Sposobu wykorzystania zasobu w postaci wiedzy i doświadczenia innego podmiotu przez Wykonawcę przy wykonywaniu zamówienia………………………………………………………………………………………………………………………………………………</w:t>
      </w:r>
    </w:p>
    <w:p w:rsidR="00320447" w:rsidRPr="00320447" w:rsidRDefault="00320447" w:rsidP="00320447">
      <w:pPr>
        <w:spacing w:after="0" w:line="240" w:lineRule="auto"/>
        <w:ind w:left="36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2"/>
          <w:numId w:val="5"/>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Charakter stosunków jaki będzie łączył Wykonawcę z podmiotem udostępniającym wiedzę i doświadczenie……………………………………………………………………………………………………………………………………………………………………………</w:t>
      </w:r>
    </w:p>
    <w:p w:rsidR="00320447" w:rsidRPr="00320447" w:rsidRDefault="00320447" w:rsidP="00320447">
      <w:pPr>
        <w:spacing w:after="0" w:line="240" w:lineRule="auto"/>
        <w:ind w:left="36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A618AE">
      <w:pPr>
        <w:numPr>
          <w:ilvl w:val="2"/>
          <w:numId w:val="5"/>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Zakres i okres udziału podmiotu udostępniającego wiedzę i doświadczenie przy wykonywaniu zamówienie…………………………………………….………………………</w:t>
      </w:r>
    </w:p>
    <w:p w:rsidR="00320447" w:rsidRPr="00320447" w:rsidRDefault="00320447" w:rsidP="00320447">
      <w:pPr>
        <w:spacing w:after="0" w:line="240" w:lineRule="auto"/>
        <w:ind w:left="36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Data , podpis i pieczęć uprawomocnionego</w:t>
      </w: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przedstawiciela Wykonawcy składającego ofertę.</w:t>
      </w: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Data, podpis i pieczęć uprawomocnionego</w:t>
      </w: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przedstawiciela Wykonawcy składającego zobowiązanie.</w:t>
      </w: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p>
    <w:p w:rsidR="00320447" w:rsidRPr="00320447" w:rsidRDefault="00320447" w:rsidP="00320447">
      <w:p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lastRenderedPageBreak/>
        <w:t>OR.272.002.2015</w:t>
      </w:r>
      <w:r w:rsidRPr="00320447">
        <w:rPr>
          <w:rFonts w:ascii="Times New Roman" w:eastAsia="Times New Roman" w:hAnsi="Times New Roman" w:cs="Times New Roman"/>
          <w:sz w:val="24"/>
          <w:szCs w:val="24"/>
          <w:lang w:eastAsia="pl-PL"/>
        </w:rPr>
        <w:tab/>
      </w:r>
    </w:p>
    <w:p w:rsidR="00320447" w:rsidRPr="00320447" w:rsidRDefault="00320447" w:rsidP="00320447">
      <w:pPr>
        <w:spacing w:after="0" w:line="240" w:lineRule="auto"/>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t>   </w:t>
      </w:r>
      <w:r w:rsidRPr="00320447">
        <w:rPr>
          <w:rFonts w:ascii="Times New Roman" w:eastAsia="Times New Roman" w:hAnsi="Times New Roman" w:cs="Times New Roman"/>
          <w:b/>
          <w:sz w:val="24"/>
          <w:szCs w:val="24"/>
          <w:lang w:eastAsia="pl-PL"/>
        </w:rPr>
        <w:t>Załącznik nr 8</w:t>
      </w:r>
    </w:p>
    <w:p w:rsidR="00320447" w:rsidRPr="00320447" w:rsidRDefault="00320447" w:rsidP="00320447">
      <w:pPr>
        <w:tabs>
          <w:tab w:val="center" w:pos="4536"/>
          <w:tab w:val="right" w:pos="9072"/>
        </w:tabs>
        <w:spacing w:after="0" w:line="240" w:lineRule="auto"/>
        <w:jc w:val="right"/>
        <w:rPr>
          <w:rFonts w:ascii="Times New Roman" w:eastAsia="Times New Roman" w:hAnsi="Times New Roman" w:cs="Times New Roman"/>
          <w:color w:val="000000"/>
          <w:sz w:val="24"/>
          <w:szCs w:val="24"/>
        </w:rPr>
      </w:pPr>
      <w:r w:rsidRPr="00320447">
        <w:rPr>
          <w:rFonts w:ascii="Times New Roman" w:eastAsia="Times New Roman" w:hAnsi="Times New Roman" w:cs="Times New Roman"/>
          <w:color w:val="000000"/>
          <w:sz w:val="24"/>
          <w:szCs w:val="24"/>
        </w:rPr>
        <w:t>do Specyfikacji Istotnych Warunków Zamówienia</w:t>
      </w:r>
    </w:p>
    <w:p w:rsidR="00320447" w:rsidRPr="00320447" w:rsidRDefault="00320447" w:rsidP="00320447">
      <w:pPr>
        <w:tabs>
          <w:tab w:val="left" w:pos="-180"/>
        </w:tabs>
        <w:spacing w:after="0" w:line="240" w:lineRule="auto"/>
        <w:rPr>
          <w:rFonts w:ascii="Times New Roman" w:eastAsia="Times New Roman" w:hAnsi="Times New Roman" w:cs="Times New Roman"/>
          <w:sz w:val="24"/>
          <w:szCs w:val="24"/>
          <w:lang w:eastAsia="pl-PL"/>
        </w:rPr>
      </w:pPr>
    </w:p>
    <w:p w:rsidR="00320447" w:rsidRPr="00320447" w:rsidRDefault="00320447" w:rsidP="00320447">
      <w:pPr>
        <w:tabs>
          <w:tab w:val="center" w:pos="4536"/>
          <w:tab w:val="right" w:pos="9072"/>
        </w:tabs>
        <w:spacing w:before="480" w:after="0" w:line="240" w:lineRule="auto"/>
        <w:jc w:val="center"/>
        <w:rPr>
          <w:rFonts w:ascii="Times New Roman" w:eastAsia="Times New Roman" w:hAnsi="Times New Roman" w:cs="Times New Roman"/>
          <w:b/>
          <w:sz w:val="28"/>
          <w:szCs w:val="28"/>
        </w:rPr>
      </w:pPr>
      <w:r w:rsidRPr="00320447">
        <w:rPr>
          <w:rFonts w:ascii="Times New Roman" w:eastAsia="Times New Roman" w:hAnsi="Times New Roman" w:cs="Times New Roman"/>
          <w:b/>
          <w:sz w:val="28"/>
          <w:szCs w:val="28"/>
        </w:rPr>
        <w:t>OŚW</w:t>
      </w:r>
      <w:r w:rsidR="009404F9">
        <w:rPr>
          <w:rFonts w:ascii="Times New Roman" w:eastAsia="Times New Roman" w:hAnsi="Times New Roman" w:cs="Times New Roman"/>
          <w:b/>
          <w:sz w:val="28"/>
          <w:szCs w:val="28"/>
        </w:rPr>
        <w:t>I</w:t>
      </w:r>
      <w:r w:rsidRPr="00320447">
        <w:rPr>
          <w:rFonts w:ascii="Times New Roman" w:eastAsia="Times New Roman" w:hAnsi="Times New Roman" w:cs="Times New Roman"/>
          <w:b/>
          <w:sz w:val="28"/>
          <w:szCs w:val="28"/>
        </w:rPr>
        <w:t>ADCZENIE  O PRZYNALEŻNOŚCI DO GRUPY KAPITAŁOWEJ</w:t>
      </w:r>
    </w:p>
    <w:p w:rsidR="00320447" w:rsidRPr="00320447" w:rsidRDefault="00320447" w:rsidP="00320447">
      <w:pPr>
        <w:tabs>
          <w:tab w:val="left" w:pos="-180"/>
        </w:tabs>
        <w:spacing w:after="0" w:line="240" w:lineRule="auto"/>
        <w:rPr>
          <w:rFonts w:ascii="Times New Roman" w:eastAsia="Times New Roman" w:hAnsi="Times New Roman" w:cs="Times New Roman"/>
          <w:b/>
          <w:color w:val="000000"/>
          <w:sz w:val="24"/>
          <w:szCs w:val="24"/>
          <w:lang w:eastAsia="pl-PL"/>
        </w:rPr>
      </w:pPr>
    </w:p>
    <w:p w:rsidR="000B3F0E" w:rsidRDefault="00320447" w:rsidP="00320447">
      <w:pPr>
        <w:spacing w:after="0"/>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b/>
          <w:sz w:val="24"/>
          <w:szCs w:val="24"/>
          <w:lang w:eastAsia="pl-PL"/>
        </w:rPr>
        <w:t xml:space="preserve">Nazwa zamówienia: </w:t>
      </w:r>
      <w:r w:rsidR="000B3F0E" w:rsidRPr="00734427">
        <w:rPr>
          <w:rFonts w:ascii="Times New Roman" w:eastAsia="Times New Roman" w:hAnsi="Times New Roman" w:cs="Times New Roman"/>
          <w:b/>
          <w:bCs/>
          <w:sz w:val="24"/>
          <w:szCs w:val="24"/>
          <w:lang w:eastAsia="pl-PL"/>
        </w:rPr>
        <w:t>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sidR="000B3F0E">
        <w:rPr>
          <w:rFonts w:ascii="Times New Roman" w:eastAsia="Times New Roman" w:hAnsi="Times New Roman" w:cs="Times New Roman"/>
          <w:b/>
          <w:bCs/>
          <w:sz w:val="24"/>
          <w:szCs w:val="24"/>
          <w:lang w:eastAsia="pl-PL"/>
        </w:rPr>
        <w:t>h w Krośnie Odrzańskim przy ul. </w:t>
      </w:r>
      <w:r w:rsidR="000B3F0E" w:rsidRPr="00734427">
        <w:rPr>
          <w:rFonts w:ascii="Times New Roman" w:eastAsia="Times New Roman" w:hAnsi="Times New Roman" w:cs="Times New Roman"/>
          <w:b/>
          <w:bCs/>
          <w:sz w:val="24"/>
          <w:szCs w:val="24"/>
          <w:lang w:eastAsia="pl-PL"/>
        </w:rPr>
        <w:t>Piastów 7 wraz z pełnieniem nadzoru autorskiego</w:t>
      </w:r>
      <w:r w:rsidR="000B3F0E" w:rsidRPr="00320447">
        <w:rPr>
          <w:rFonts w:ascii="Times New Roman" w:eastAsia="Times New Roman" w:hAnsi="Times New Roman" w:cs="Times New Roman"/>
          <w:b/>
          <w:sz w:val="24"/>
          <w:szCs w:val="24"/>
          <w:lang w:eastAsia="pl-PL"/>
        </w:rPr>
        <w:t>.</w:t>
      </w:r>
    </w:p>
    <w:p w:rsidR="00320447" w:rsidRPr="00320447" w:rsidRDefault="00320447" w:rsidP="00320447">
      <w:pPr>
        <w:spacing w:after="0"/>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color w:val="000000"/>
          <w:sz w:val="24"/>
          <w:szCs w:val="24"/>
          <w:lang w:eastAsia="pl-PL"/>
        </w:rPr>
        <w:t>ZAMAWIAJĄCY:</w:t>
      </w:r>
    </w:p>
    <w:p w:rsidR="00320447" w:rsidRPr="00320447" w:rsidRDefault="00320447" w:rsidP="00320447">
      <w:pPr>
        <w:spacing w:after="0"/>
        <w:jc w:val="both"/>
        <w:rPr>
          <w:rFonts w:ascii="Times New Roman" w:eastAsia="Times New Roman" w:hAnsi="Times New Roman" w:cs="Times New Roman"/>
          <w:b/>
          <w:bCs/>
          <w:sz w:val="24"/>
          <w:szCs w:val="24"/>
          <w:lang w:eastAsia="pl-PL"/>
        </w:rPr>
      </w:pPr>
      <w:r w:rsidRPr="00320447">
        <w:rPr>
          <w:rFonts w:ascii="Times New Roman" w:eastAsia="Times New Roman" w:hAnsi="Times New Roman" w:cs="Times New Roman"/>
          <w:b/>
          <w:bCs/>
          <w:sz w:val="24"/>
          <w:szCs w:val="24"/>
          <w:lang w:eastAsia="pl-PL"/>
        </w:rPr>
        <w:t>Powiat Krośnieński reprezentowany przez Zarząd Powiatu Krośnieńskiego</w:t>
      </w:r>
    </w:p>
    <w:p w:rsidR="00320447" w:rsidRPr="00320447" w:rsidRDefault="00320447" w:rsidP="00320447">
      <w:pPr>
        <w:spacing w:after="0"/>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ul. Piastów 10B</w:t>
      </w:r>
    </w:p>
    <w:p w:rsidR="00320447" w:rsidRPr="00320447" w:rsidRDefault="00320447" w:rsidP="00320447">
      <w:pPr>
        <w:spacing w:after="0"/>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66-600 Krosno Odrzańskie</w:t>
      </w:r>
    </w:p>
    <w:p w:rsidR="00320447" w:rsidRPr="00320447" w:rsidRDefault="00320447" w:rsidP="00320447">
      <w:pPr>
        <w:spacing w:after="0"/>
        <w:jc w:val="both"/>
        <w:rPr>
          <w:rFonts w:ascii="Times New Roman" w:eastAsia="Times New Roman" w:hAnsi="Times New Roman" w:cs="Times New Roman"/>
          <w:color w:val="000000"/>
          <w:sz w:val="24"/>
          <w:szCs w:val="24"/>
          <w:lang w:eastAsia="pl-PL"/>
        </w:rPr>
      </w:pPr>
    </w:p>
    <w:p w:rsidR="00320447" w:rsidRPr="00320447" w:rsidRDefault="00320447" w:rsidP="00320447">
      <w:pPr>
        <w:spacing w:after="0"/>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color w:val="000000"/>
          <w:sz w:val="24"/>
          <w:szCs w:val="24"/>
          <w:lang w:eastAsia="pl-PL"/>
        </w:rPr>
        <w:t>Nazwa i adres Wykonawcy:</w:t>
      </w:r>
    </w:p>
    <w:p w:rsidR="00320447" w:rsidRPr="00320447" w:rsidRDefault="00320447" w:rsidP="00320447">
      <w:pPr>
        <w:spacing w:after="0"/>
        <w:jc w:val="both"/>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w:t>
      </w:r>
    </w:p>
    <w:p w:rsidR="00320447" w:rsidRPr="00320447" w:rsidRDefault="00320447" w:rsidP="00320447">
      <w:pPr>
        <w:spacing w:after="0"/>
        <w:jc w:val="both"/>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w:t>
      </w:r>
    </w:p>
    <w:p w:rsidR="00320447" w:rsidRPr="00320447" w:rsidRDefault="00320447" w:rsidP="00320447">
      <w:pPr>
        <w:spacing w:after="0"/>
        <w:jc w:val="both"/>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NIP................................................................................................................................................ REGON......................................................................................................................................... Tel./Tel.kom./fax/.........................................................................................................................</w:t>
      </w:r>
    </w:p>
    <w:p w:rsidR="00320447" w:rsidRPr="00320447" w:rsidRDefault="00320447" w:rsidP="00320447">
      <w:pPr>
        <w:spacing w:after="0"/>
        <w:jc w:val="both"/>
        <w:rPr>
          <w:rFonts w:ascii="Times New Roman" w:eastAsia="Times New Roman" w:hAnsi="Times New Roman" w:cs="Times New Roman"/>
          <w:color w:val="000000"/>
          <w:sz w:val="24"/>
          <w:szCs w:val="24"/>
          <w:lang w:val="de-DE" w:eastAsia="pl-PL"/>
        </w:rPr>
      </w:pPr>
      <w:r w:rsidRPr="00320447">
        <w:rPr>
          <w:rFonts w:ascii="Times New Roman" w:eastAsia="Times New Roman" w:hAnsi="Times New Roman" w:cs="Times New Roman"/>
          <w:color w:val="000000"/>
          <w:sz w:val="24"/>
          <w:szCs w:val="24"/>
          <w:lang w:val="de-DE" w:eastAsia="pl-PL"/>
        </w:rPr>
        <w:t xml:space="preserve">e </w:t>
      </w:r>
      <w:proofErr w:type="spellStart"/>
      <w:r w:rsidRPr="00320447">
        <w:rPr>
          <w:rFonts w:ascii="Times New Roman" w:eastAsia="Times New Roman" w:hAnsi="Times New Roman" w:cs="Times New Roman"/>
          <w:color w:val="000000"/>
          <w:sz w:val="24"/>
          <w:szCs w:val="24"/>
          <w:lang w:val="de-DE" w:eastAsia="pl-PL"/>
        </w:rPr>
        <w:t>mail</w:t>
      </w:r>
      <w:proofErr w:type="spellEnd"/>
      <w:r w:rsidRPr="00320447">
        <w:rPr>
          <w:rFonts w:ascii="Times New Roman" w:eastAsia="Times New Roman" w:hAnsi="Times New Roman" w:cs="Times New Roman"/>
          <w:color w:val="000000"/>
          <w:sz w:val="24"/>
          <w:szCs w:val="24"/>
          <w:lang w:val="de-DE" w:eastAsia="pl-PL"/>
        </w:rPr>
        <w:t>:……………………………………………………………………………………………</w:t>
      </w:r>
    </w:p>
    <w:p w:rsidR="00320447" w:rsidRPr="00320447" w:rsidRDefault="00320447" w:rsidP="00320447">
      <w:pPr>
        <w:spacing w:after="0"/>
        <w:jc w:val="both"/>
        <w:rPr>
          <w:rFonts w:ascii="Times New Roman" w:eastAsia="Times New Roman" w:hAnsi="Times New Roman" w:cs="Times New Roman"/>
          <w:szCs w:val="24"/>
          <w:lang w:eastAsia="pl-PL"/>
        </w:rPr>
      </w:pPr>
      <w:r w:rsidRPr="00320447">
        <w:rPr>
          <w:rFonts w:ascii="Times New Roman" w:eastAsia="Times New Roman" w:hAnsi="Times New Roman" w:cs="Times New Roman"/>
          <w:szCs w:val="24"/>
          <w:lang w:eastAsia="pl-PL"/>
        </w:rPr>
        <w:t xml:space="preserve">. . . . . . . . . . .. . . . . . . . . . . . . . . . . . . . . . . . . . . . . . . . . . . . . . . . . . . . . . . . . . . . . . . . . . . . . . . . . . . . .. . . </w:t>
      </w:r>
    </w:p>
    <w:p w:rsidR="00320447" w:rsidRPr="00320447" w:rsidRDefault="00320447" w:rsidP="00320447">
      <w:pPr>
        <w:spacing w:after="0"/>
        <w:jc w:val="both"/>
        <w:rPr>
          <w:rFonts w:ascii="Times New Roman" w:eastAsia="Times New Roman" w:hAnsi="Times New Roman" w:cs="Times New Roman"/>
          <w:szCs w:val="24"/>
          <w:lang w:eastAsia="pl-PL"/>
        </w:rPr>
      </w:pPr>
      <w:r w:rsidRPr="00320447">
        <w:rPr>
          <w:rFonts w:ascii="Times New Roman" w:eastAsia="Times New Roman" w:hAnsi="Times New Roman" w:cs="Times New Roman"/>
          <w:szCs w:val="24"/>
          <w:lang w:eastAsia="pl-PL"/>
        </w:rPr>
        <w:t xml:space="preserve">jako upoważniony(ni) na piśmie lub wpisany w rejestrze. . . . . . . . . . . . . . . . . . . . . . . . . . . . . . . . . . . . . . . . . . . . . . . . . . . . . . . . . . . . . . . . . . . . . . . . . . . . . . . . . . . . . . . . . . . . . . . . . . . . . . . . . . . . . . . . . . . . . . . w imieniu reprezentowanej przeze mnie (nas) firmy oświadczam(y), </w:t>
      </w:r>
      <w:r w:rsidRPr="00320447">
        <w:rPr>
          <w:rFonts w:ascii="Times New Roman" w:eastAsia="Times New Roman" w:hAnsi="Times New Roman" w:cs="Times New Roman"/>
          <w:b/>
          <w:bCs/>
          <w:sz w:val="24"/>
          <w:szCs w:val="24"/>
          <w:lang w:eastAsia="pl-PL"/>
        </w:rPr>
        <w:t>że:</w:t>
      </w:r>
    </w:p>
    <w:p w:rsidR="00320447" w:rsidRPr="00320447" w:rsidRDefault="00320447" w:rsidP="00320447">
      <w:pPr>
        <w:tabs>
          <w:tab w:val="center" w:pos="4536"/>
          <w:tab w:val="right" w:pos="9072"/>
        </w:tabs>
        <w:spacing w:after="0"/>
        <w:jc w:val="both"/>
        <w:rPr>
          <w:rFonts w:ascii="Times New Roman" w:eastAsia="Times New Roman" w:hAnsi="Times New Roman" w:cs="Times New Roman"/>
          <w:b/>
          <w:bCs/>
          <w:sz w:val="24"/>
          <w:szCs w:val="24"/>
        </w:rPr>
      </w:pPr>
    </w:p>
    <w:p w:rsidR="00320447" w:rsidRPr="00320447" w:rsidRDefault="00320447" w:rsidP="00A618AE">
      <w:pPr>
        <w:numPr>
          <w:ilvl w:val="0"/>
          <w:numId w:val="11"/>
        </w:numPr>
        <w:tabs>
          <w:tab w:val="center" w:pos="567"/>
          <w:tab w:val="right" w:pos="9072"/>
        </w:tabs>
        <w:spacing w:after="0" w:line="240" w:lineRule="auto"/>
        <w:ind w:left="426" w:hanging="284"/>
        <w:jc w:val="both"/>
        <w:rPr>
          <w:rFonts w:ascii="Times New Roman" w:eastAsia="Times New Roman" w:hAnsi="Times New Roman" w:cs="Times New Roman"/>
          <w:b/>
          <w:bCs/>
          <w:sz w:val="24"/>
          <w:szCs w:val="24"/>
        </w:rPr>
      </w:pPr>
      <w:r w:rsidRPr="00320447">
        <w:rPr>
          <w:rFonts w:ascii="Times New Roman" w:eastAsia="Times New Roman" w:hAnsi="Times New Roman" w:cs="Times New Roman"/>
          <w:b/>
          <w:bCs/>
          <w:sz w:val="24"/>
          <w:szCs w:val="24"/>
        </w:rPr>
        <w:t xml:space="preserve">Należymy do grupy kapitałowej, w skład której wchodzą następujące podmioty </w:t>
      </w:r>
      <w:r w:rsidRPr="00320447">
        <w:rPr>
          <w:rFonts w:ascii="Times New Roman" w:eastAsia="Times New Roman" w:hAnsi="Times New Roman" w:cs="Times New Roman"/>
          <w:bCs/>
          <w:i/>
          <w:sz w:val="24"/>
          <w:szCs w:val="24"/>
        </w:rPr>
        <w:t>(należy podać poniżej listę podmiotów należących do grupy kapitałowej lub załączyć do oferty na odrębnym dokumencie</w:t>
      </w:r>
      <w:r w:rsidRPr="00320447">
        <w:rPr>
          <w:rFonts w:ascii="Times New Roman" w:eastAsia="Times New Roman" w:hAnsi="Times New Roman" w:cs="Times New Roman"/>
          <w:bCs/>
          <w:sz w:val="24"/>
          <w:szCs w:val="24"/>
        </w:rPr>
        <w:t>)*</w:t>
      </w:r>
      <w:r w:rsidRPr="00320447">
        <w:rPr>
          <w:rFonts w:ascii="Times New Roman" w:eastAsia="Times New Roman" w:hAnsi="Times New Roman" w:cs="Times New Roman"/>
          <w:b/>
          <w:bCs/>
          <w:sz w:val="24"/>
          <w:szCs w:val="24"/>
        </w:rPr>
        <w:t>:</w:t>
      </w:r>
    </w:p>
    <w:p w:rsidR="00320447" w:rsidRPr="00320447" w:rsidRDefault="00320447" w:rsidP="00320447">
      <w:pPr>
        <w:tabs>
          <w:tab w:val="center" w:pos="4536"/>
          <w:tab w:val="right" w:pos="9072"/>
        </w:tabs>
        <w:spacing w:after="0"/>
        <w:ind w:left="142"/>
        <w:jc w:val="both"/>
        <w:rPr>
          <w:rFonts w:ascii="Times New Roman" w:eastAsia="Times New Roman" w:hAnsi="Times New Roman" w:cs="Times New Roman"/>
          <w:bCs/>
          <w:sz w:val="24"/>
          <w:szCs w:val="24"/>
        </w:rPr>
      </w:pPr>
      <w:r w:rsidRPr="00320447">
        <w:rPr>
          <w:rFonts w:ascii="Times New Roman" w:eastAsia="Times New Roman" w:hAnsi="Times New Roman" w:cs="Times New Roman"/>
          <w:bCs/>
          <w:sz w:val="24"/>
          <w:szCs w:val="24"/>
        </w:rPr>
        <w:t>………………………………………………………………………………………………………………………………………………………………………………………………………………………………………………………………………………………………………</w:t>
      </w:r>
    </w:p>
    <w:p w:rsidR="00320447" w:rsidRPr="00320447" w:rsidRDefault="00320447" w:rsidP="00320447">
      <w:pPr>
        <w:tabs>
          <w:tab w:val="center" w:pos="4536"/>
          <w:tab w:val="right" w:pos="9072"/>
        </w:tabs>
        <w:spacing w:after="0"/>
        <w:jc w:val="both"/>
        <w:rPr>
          <w:rFonts w:ascii="Times New Roman" w:eastAsia="Times New Roman" w:hAnsi="Times New Roman" w:cs="Times New Roman"/>
          <w:bCs/>
          <w:sz w:val="24"/>
          <w:szCs w:val="24"/>
        </w:rPr>
      </w:pPr>
    </w:p>
    <w:p w:rsidR="00320447" w:rsidRPr="00320447" w:rsidRDefault="00320447" w:rsidP="00A618AE">
      <w:pPr>
        <w:numPr>
          <w:ilvl w:val="0"/>
          <w:numId w:val="11"/>
        </w:numPr>
        <w:spacing w:after="0" w:line="240" w:lineRule="auto"/>
        <w:ind w:left="567" w:hanging="425"/>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Nie należymy do grupy kapitałowej*. </w:t>
      </w:r>
    </w:p>
    <w:p w:rsidR="00320447" w:rsidRPr="00320447" w:rsidRDefault="00320447" w:rsidP="00320447">
      <w:pPr>
        <w:tabs>
          <w:tab w:val="center" w:pos="4536"/>
          <w:tab w:val="right" w:pos="9072"/>
        </w:tabs>
        <w:spacing w:after="0"/>
        <w:jc w:val="both"/>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w:t>
      </w:r>
      <w:r w:rsidRPr="00320447">
        <w:rPr>
          <w:rFonts w:ascii="Times New Roman" w:eastAsia="Times New Roman" w:hAnsi="Times New Roman" w:cs="Times New Roman"/>
          <w:i/>
          <w:sz w:val="24"/>
          <w:szCs w:val="24"/>
        </w:rPr>
        <w:t>niepotrzebne skreślić</w:t>
      </w:r>
    </w:p>
    <w:p w:rsidR="00320447" w:rsidRPr="00320447" w:rsidRDefault="00320447" w:rsidP="00320447">
      <w:pPr>
        <w:tabs>
          <w:tab w:val="center" w:pos="4536"/>
          <w:tab w:val="right" w:pos="9072"/>
        </w:tabs>
        <w:spacing w:after="0"/>
        <w:jc w:val="both"/>
        <w:rPr>
          <w:rFonts w:ascii="Times New Roman" w:eastAsia="Times New Roman" w:hAnsi="Times New Roman" w:cs="Times New Roman"/>
          <w:b/>
          <w:sz w:val="24"/>
          <w:szCs w:val="24"/>
        </w:rPr>
      </w:pPr>
    </w:p>
    <w:p w:rsidR="00320447" w:rsidRPr="00320447" w:rsidRDefault="00320447" w:rsidP="00320447">
      <w:pPr>
        <w:spacing w:after="0" w:line="360" w:lineRule="auto"/>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            ........................................................                      ……………………………..........</w:t>
      </w:r>
    </w:p>
    <w:p w:rsidR="00320447" w:rsidRPr="00320447" w:rsidRDefault="00320447" w:rsidP="00320447">
      <w:pPr>
        <w:spacing w:after="0" w:line="240" w:lineRule="auto"/>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                  pieczęć Wykonawcy                                               podpis upoważnionego </w:t>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r>
      <w:r w:rsidRPr="00320447">
        <w:rPr>
          <w:rFonts w:ascii="Times New Roman" w:eastAsia="Times New Roman" w:hAnsi="Times New Roman" w:cs="Times New Roman"/>
          <w:sz w:val="24"/>
          <w:szCs w:val="24"/>
        </w:rPr>
        <w:tab/>
        <w:t xml:space="preserve">        przedstawiciela Wykonawcy</w:t>
      </w:r>
    </w:p>
    <w:p w:rsidR="004A54C6" w:rsidRDefault="004A54C6" w:rsidP="00320447">
      <w:pPr>
        <w:spacing w:after="0" w:line="240" w:lineRule="auto"/>
        <w:rPr>
          <w:rFonts w:ascii="Times New Roman" w:eastAsia="Times New Roman" w:hAnsi="Times New Roman" w:cs="Times New Roman"/>
          <w:sz w:val="24"/>
          <w:szCs w:val="24"/>
          <w:lang w:eastAsia="pl-PL"/>
        </w:rPr>
      </w:pPr>
    </w:p>
    <w:p w:rsidR="004A54C6" w:rsidRDefault="004A54C6"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lastRenderedPageBreak/>
        <w:t>OR.272.002.2015</w:t>
      </w:r>
      <w:r w:rsidRPr="00320447">
        <w:rPr>
          <w:rFonts w:ascii="Times New Roman" w:eastAsia="Times New Roman" w:hAnsi="Times New Roman" w:cs="Times New Roman"/>
          <w:sz w:val="24"/>
          <w:szCs w:val="24"/>
          <w:lang w:eastAsia="pl-PL"/>
        </w:rPr>
        <w:tab/>
      </w:r>
    </w:p>
    <w:p w:rsidR="00320447" w:rsidRPr="00320447" w:rsidRDefault="00320447" w:rsidP="00320447">
      <w:pPr>
        <w:spacing w:after="0" w:line="240" w:lineRule="auto"/>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t xml:space="preserve">            </w:t>
      </w:r>
      <w:r w:rsidRPr="00320447">
        <w:rPr>
          <w:rFonts w:ascii="Times New Roman" w:eastAsia="Times New Roman" w:hAnsi="Times New Roman" w:cs="Times New Roman"/>
          <w:b/>
          <w:sz w:val="24"/>
          <w:szCs w:val="24"/>
          <w:lang w:eastAsia="pl-PL"/>
        </w:rPr>
        <w:t>Załącznik nr 9</w:t>
      </w:r>
    </w:p>
    <w:p w:rsidR="00320447" w:rsidRPr="00320447" w:rsidRDefault="00320447" w:rsidP="00320447">
      <w:pPr>
        <w:tabs>
          <w:tab w:val="center" w:pos="4536"/>
          <w:tab w:val="right" w:pos="9072"/>
        </w:tabs>
        <w:spacing w:after="0" w:line="240" w:lineRule="auto"/>
        <w:jc w:val="right"/>
        <w:rPr>
          <w:rFonts w:ascii="Times New Roman" w:eastAsia="Times New Roman" w:hAnsi="Times New Roman" w:cs="Times New Roman"/>
          <w:color w:val="000000"/>
          <w:sz w:val="24"/>
          <w:szCs w:val="24"/>
        </w:rPr>
      </w:pPr>
      <w:r w:rsidRPr="00320447">
        <w:rPr>
          <w:rFonts w:ascii="Times New Roman" w:eastAsia="Times New Roman" w:hAnsi="Times New Roman" w:cs="Times New Roman"/>
          <w:color w:val="000000"/>
          <w:sz w:val="24"/>
          <w:szCs w:val="24"/>
        </w:rPr>
        <w:t>do Specyfikacji Istotnych Warunków Zamówienia</w:t>
      </w:r>
    </w:p>
    <w:p w:rsidR="00320447" w:rsidRPr="00320447" w:rsidRDefault="00320447" w:rsidP="00320447">
      <w:pPr>
        <w:tabs>
          <w:tab w:val="left" w:pos="-180"/>
        </w:tabs>
        <w:spacing w:after="0" w:line="240" w:lineRule="auto"/>
        <w:rPr>
          <w:rFonts w:ascii="Times New Roman" w:eastAsia="Times New Roman" w:hAnsi="Times New Roman" w:cs="Times New Roman"/>
          <w:sz w:val="24"/>
          <w:szCs w:val="24"/>
          <w:lang w:eastAsia="pl-PL"/>
        </w:rPr>
      </w:pPr>
    </w:p>
    <w:p w:rsidR="00320447" w:rsidRPr="00320447" w:rsidRDefault="00320447" w:rsidP="00320447">
      <w:pPr>
        <w:tabs>
          <w:tab w:val="center" w:pos="4536"/>
          <w:tab w:val="right" w:pos="9072"/>
        </w:tabs>
        <w:spacing w:before="480" w:after="0" w:line="240" w:lineRule="auto"/>
        <w:jc w:val="center"/>
        <w:rPr>
          <w:rFonts w:ascii="Times New Roman" w:eastAsia="Times New Roman" w:hAnsi="Times New Roman" w:cs="Times New Roman"/>
          <w:b/>
          <w:sz w:val="28"/>
          <w:szCs w:val="28"/>
        </w:rPr>
      </w:pPr>
      <w:r w:rsidRPr="00320447">
        <w:rPr>
          <w:rFonts w:ascii="Times New Roman" w:eastAsia="Times New Roman" w:hAnsi="Times New Roman" w:cs="Times New Roman"/>
          <w:b/>
          <w:sz w:val="28"/>
          <w:szCs w:val="28"/>
        </w:rPr>
        <w:t xml:space="preserve">OPIS PRZEDMIOTU ZAMÓWIENIA </w:t>
      </w:r>
    </w:p>
    <w:p w:rsidR="00320447" w:rsidRPr="00320447" w:rsidRDefault="00320447" w:rsidP="00320447">
      <w:pPr>
        <w:tabs>
          <w:tab w:val="left" w:pos="-180"/>
        </w:tabs>
        <w:spacing w:after="0" w:line="240" w:lineRule="auto"/>
        <w:rPr>
          <w:rFonts w:ascii="Times New Roman" w:eastAsia="Times New Roman" w:hAnsi="Times New Roman" w:cs="Times New Roman"/>
          <w:b/>
          <w:color w:val="000000"/>
          <w:sz w:val="24"/>
          <w:szCs w:val="24"/>
          <w:lang w:eastAsia="pl-PL"/>
        </w:rPr>
      </w:pPr>
    </w:p>
    <w:p w:rsidR="00320447" w:rsidRPr="00320447" w:rsidRDefault="00320447" w:rsidP="009577F4">
      <w:pPr>
        <w:spacing w:after="0"/>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b/>
          <w:sz w:val="24"/>
          <w:szCs w:val="24"/>
          <w:lang w:eastAsia="pl-PL"/>
        </w:rPr>
        <w:t xml:space="preserve">Nazwa zamówienia: </w:t>
      </w:r>
      <w:r w:rsidR="009577F4" w:rsidRPr="00734427">
        <w:rPr>
          <w:rFonts w:ascii="Times New Roman" w:eastAsia="Times New Roman" w:hAnsi="Times New Roman" w:cs="Times New Roman"/>
          <w:b/>
          <w:bCs/>
          <w:sz w:val="24"/>
          <w:szCs w:val="24"/>
          <w:lang w:eastAsia="pl-PL"/>
        </w:rPr>
        <w:t>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sidR="009577F4">
        <w:rPr>
          <w:rFonts w:ascii="Times New Roman" w:eastAsia="Times New Roman" w:hAnsi="Times New Roman" w:cs="Times New Roman"/>
          <w:b/>
          <w:bCs/>
          <w:sz w:val="24"/>
          <w:szCs w:val="24"/>
          <w:lang w:eastAsia="pl-PL"/>
        </w:rPr>
        <w:t>h w Krośnie Odrzańskim przy ul. </w:t>
      </w:r>
      <w:r w:rsidR="009577F4" w:rsidRPr="00734427">
        <w:rPr>
          <w:rFonts w:ascii="Times New Roman" w:eastAsia="Times New Roman" w:hAnsi="Times New Roman" w:cs="Times New Roman"/>
          <w:b/>
          <w:bCs/>
          <w:sz w:val="24"/>
          <w:szCs w:val="24"/>
          <w:lang w:eastAsia="pl-PL"/>
        </w:rPr>
        <w:t>Piastów 7 wraz z pełnieniem nadzoru autorskiego</w:t>
      </w:r>
      <w:r w:rsidR="009577F4" w:rsidRPr="00320447">
        <w:rPr>
          <w:rFonts w:ascii="Times New Roman" w:eastAsia="Times New Roman" w:hAnsi="Times New Roman" w:cs="Times New Roman"/>
          <w:b/>
          <w:sz w:val="24"/>
          <w:szCs w:val="24"/>
          <w:lang w:eastAsia="pl-PL"/>
        </w:rPr>
        <w:t>.</w:t>
      </w:r>
    </w:p>
    <w:p w:rsidR="00320447" w:rsidRPr="00320447" w:rsidRDefault="00320447" w:rsidP="00320447">
      <w:pPr>
        <w:spacing w:after="0"/>
        <w:jc w:val="both"/>
        <w:rPr>
          <w:rFonts w:ascii="Times New Roman" w:eastAsia="Times New Roman" w:hAnsi="Times New Roman" w:cs="Times New Roman"/>
          <w:color w:val="000000"/>
          <w:sz w:val="24"/>
          <w:szCs w:val="24"/>
          <w:lang w:eastAsia="pl-PL"/>
        </w:rPr>
      </w:pPr>
      <w:r w:rsidRPr="00320447">
        <w:rPr>
          <w:rFonts w:ascii="Times New Roman" w:eastAsia="Times New Roman" w:hAnsi="Times New Roman" w:cs="Times New Roman"/>
          <w:color w:val="000000"/>
          <w:sz w:val="24"/>
          <w:szCs w:val="24"/>
          <w:lang w:eastAsia="pl-PL"/>
        </w:rPr>
        <w:t>ZAMAWIAJĄCY:</w:t>
      </w:r>
    </w:p>
    <w:p w:rsidR="00320447" w:rsidRPr="00320447" w:rsidRDefault="00320447" w:rsidP="00320447">
      <w:pPr>
        <w:spacing w:after="0"/>
        <w:jc w:val="both"/>
        <w:rPr>
          <w:rFonts w:ascii="Times New Roman" w:eastAsia="Times New Roman" w:hAnsi="Times New Roman" w:cs="Times New Roman"/>
          <w:b/>
          <w:bCs/>
          <w:sz w:val="24"/>
          <w:szCs w:val="24"/>
          <w:lang w:eastAsia="pl-PL"/>
        </w:rPr>
      </w:pPr>
      <w:r w:rsidRPr="00320447">
        <w:rPr>
          <w:rFonts w:ascii="Times New Roman" w:eastAsia="Times New Roman" w:hAnsi="Times New Roman" w:cs="Times New Roman"/>
          <w:b/>
          <w:bCs/>
          <w:sz w:val="24"/>
          <w:szCs w:val="24"/>
          <w:lang w:eastAsia="pl-PL"/>
        </w:rPr>
        <w:t>Powiat Krośnieński reprezentowany przez Zarząd Powiatu Krośnieńskiego</w:t>
      </w:r>
    </w:p>
    <w:p w:rsidR="00320447" w:rsidRPr="00320447" w:rsidRDefault="00320447" w:rsidP="00320447">
      <w:pPr>
        <w:spacing w:after="0"/>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ul. Piastów 10B</w:t>
      </w:r>
    </w:p>
    <w:p w:rsidR="00320447" w:rsidRPr="00320447" w:rsidRDefault="00320447" w:rsidP="00320447">
      <w:pPr>
        <w:spacing w:after="0"/>
        <w:jc w:val="both"/>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66-600 Krosno Odrzańskie</w:t>
      </w:r>
    </w:p>
    <w:p w:rsidR="00320447" w:rsidRPr="00320447" w:rsidRDefault="00320447" w:rsidP="00320447">
      <w:pPr>
        <w:spacing w:after="0" w:line="240" w:lineRule="auto"/>
        <w:jc w:val="center"/>
        <w:rPr>
          <w:rFonts w:ascii="Times New Roman" w:eastAsia="Times New Roman" w:hAnsi="Times New Roman" w:cs="Times New Roman"/>
          <w:b/>
          <w:sz w:val="28"/>
          <w:szCs w:val="24"/>
        </w:rPr>
      </w:pPr>
    </w:p>
    <w:p w:rsidR="00320447" w:rsidRPr="00320447" w:rsidRDefault="00320447" w:rsidP="00320447">
      <w:pPr>
        <w:spacing w:after="0" w:line="240" w:lineRule="auto"/>
        <w:jc w:val="center"/>
        <w:rPr>
          <w:rFonts w:ascii="Times New Roman" w:eastAsia="Times New Roman" w:hAnsi="Times New Roman" w:cs="Times New Roman"/>
          <w:b/>
          <w:sz w:val="28"/>
          <w:szCs w:val="24"/>
        </w:rPr>
      </w:pPr>
    </w:p>
    <w:p w:rsidR="00320447" w:rsidRPr="00320447" w:rsidRDefault="00320447" w:rsidP="00320447">
      <w:pPr>
        <w:keepNext/>
        <w:keepLines/>
        <w:spacing w:before="200" w:line="256" w:lineRule="auto"/>
        <w:ind w:left="720" w:hanging="360"/>
        <w:outlineLvl w:val="0"/>
        <w:rPr>
          <w:rFonts w:ascii="Times New Roman" w:eastAsia="Times New Roman" w:hAnsi="Times New Roman" w:cs="Times New Roman"/>
          <w:b/>
          <w:sz w:val="32"/>
          <w:szCs w:val="32"/>
        </w:rPr>
      </w:pPr>
      <w:r w:rsidRPr="00320447">
        <w:rPr>
          <w:rFonts w:ascii="Times New Roman" w:eastAsia="Times New Roman" w:hAnsi="Times New Roman" w:cs="Times New Roman"/>
          <w:b/>
          <w:sz w:val="32"/>
          <w:szCs w:val="32"/>
        </w:rPr>
        <w:t>Przedmiot zamówienia.</w:t>
      </w:r>
    </w:p>
    <w:p w:rsidR="00320447" w:rsidRPr="00320447" w:rsidRDefault="00320447" w:rsidP="00320447">
      <w:pPr>
        <w:suppressAutoHyphens/>
        <w:overflowPunct w:val="0"/>
        <w:autoSpaceDE w:val="0"/>
        <w:spacing w:after="0"/>
        <w:ind w:firstLine="357"/>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Przedmiotem zamówienia jest szczegółowe opracowanie dokumentacji projektowo - kosztorysowej z wymaganymi w tym zakresie prawem uzgodnieniami, zezwoleniami </w:t>
      </w:r>
      <w:r w:rsidRPr="00320447">
        <w:rPr>
          <w:rFonts w:ascii="Times New Roman" w:eastAsia="Times New Roman" w:hAnsi="Times New Roman" w:cs="Times New Roman"/>
          <w:sz w:val="24"/>
          <w:szCs w:val="24"/>
          <w:lang w:eastAsia="pl-PL"/>
        </w:rPr>
        <w:br/>
        <w:t>i opiniami</w:t>
      </w:r>
      <w:r w:rsidR="002461FE">
        <w:rPr>
          <w:rFonts w:ascii="Times New Roman" w:eastAsia="Times New Roman" w:hAnsi="Times New Roman" w:cs="Times New Roman"/>
          <w:sz w:val="24"/>
          <w:szCs w:val="24"/>
          <w:lang w:eastAsia="pl-PL"/>
        </w:rPr>
        <w:t xml:space="preserve"> oraz innymi dokumentami wymaganymi przepisami szczególnymi do uzyskania pozwolenia na budowę</w:t>
      </w:r>
      <w:r w:rsidR="00F3784F">
        <w:rPr>
          <w:rFonts w:ascii="Times New Roman" w:eastAsia="Times New Roman" w:hAnsi="Times New Roman" w:cs="Times New Roman"/>
          <w:sz w:val="24"/>
          <w:szCs w:val="24"/>
          <w:lang w:eastAsia="pl-PL"/>
        </w:rPr>
        <w:t xml:space="preserve"> w ramach zadania pn. </w:t>
      </w:r>
      <w:r w:rsidRPr="00320447">
        <w:rPr>
          <w:rFonts w:ascii="Times New Roman" w:eastAsia="Times New Roman" w:hAnsi="Times New Roman" w:cs="Times New Roman"/>
          <w:sz w:val="24"/>
          <w:szCs w:val="24"/>
          <w:lang w:eastAsia="pl-PL"/>
        </w:rPr>
        <w:t>Przebudowa budynku powojskowego na potrzeby Zespołu Szkół Specjalnych w Krośnie Odrza</w:t>
      </w:r>
      <w:r w:rsidR="002461FE">
        <w:rPr>
          <w:rFonts w:ascii="Times New Roman" w:eastAsia="Times New Roman" w:hAnsi="Times New Roman" w:cs="Times New Roman"/>
          <w:sz w:val="24"/>
          <w:szCs w:val="24"/>
          <w:lang w:eastAsia="pl-PL"/>
        </w:rPr>
        <w:t>ńskim przy ul. Piastów 7 wraz z </w:t>
      </w:r>
      <w:r w:rsidRPr="00320447">
        <w:rPr>
          <w:rFonts w:ascii="Times New Roman" w:eastAsia="Times New Roman" w:hAnsi="Times New Roman" w:cs="Times New Roman"/>
          <w:sz w:val="24"/>
          <w:szCs w:val="24"/>
          <w:lang w:eastAsia="pl-PL"/>
        </w:rPr>
        <w:t>pełnieniem nadzoru autorskiego nad realizacją zadania, w tym wykonanie:</w:t>
      </w:r>
    </w:p>
    <w:p w:rsidR="00320447" w:rsidRPr="00320447" w:rsidRDefault="00320447" w:rsidP="00A618AE">
      <w:pPr>
        <w:numPr>
          <w:ilvl w:val="2"/>
          <w:numId w:val="12"/>
        </w:numPr>
        <w:suppressAutoHyphens/>
        <w:overflowPunct w:val="0"/>
        <w:autoSpaceDE w:val="0"/>
        <w:spacing w:after="0" w:line="240" w:lineRule="auto"/>
        <w:ind w:left="499" w:hanging="357"/>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Inwentaryzacji obiektu, umożliwiającej zaprojektowanie przebudowania budynku</w:t>
      </w:r>
    </w:p>
    <w:p w:rsidR="00320447" w:rsidRPr="00320447" w:rsidRDefault="00320447" w:rsidP="00A618AE">
      <w:pPr>
        <w:numPr>
          <w:ilvl w:val="2"/>
          <w:numId w:val="12"/>
        </w:numPr>
        <w:suppressAutoHyphens/>
        <w:overflowPunct w:val="0"/>
        <w:autoSpaceDE w:val="0"/>
        <w:spacing w:after="0" w:line="240" w:lineRule="auto"/>
        <w:ind w:left="499" w:hanging="357"/>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Koncepcji architektoniczno-budowlanej z uwzględnieniem schematu funkcjonalno-użytkowego(załącznik nr 11) wraz z koncepcją zagospodarowania terenu przyległego do budynku szkoły specjalnej </w:t>
      </w:r>
    </w:p>
    <w:p w:rsidR="00320447" w:rsidRPr="00320447" w:rsidRDefault="00320447" w:rsidP="00A618AE">
      <w:pPr>
        <w:numPr>
          <w:ilvl w:val="2"/>
          <w:numId w:val="12"/>
        </w:numPr>
        <w:suppressAutoHyphens/>
        <w:overflowPunct w:val="0"/>
        <w:autoSpaceDE w:val="0"/>
        <w:spacing w:after="0" w:line="240" w:lineRule="auto"/>
        <w:ind w:left="499" w:hanging="357"/>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Projektu budowlanego</w:t>
      </w:r>
    </w:p>
    <w:p w:rsidR="00320447" w:rsidRPr="00320447" w:rsidRDefault="00320447" w:rsidP="00A618AE">
      <w:pPr>
        <w:numPr>
          <w:ilvl w:val="2"/>
          <w:numId w:val="12"/>
        </w:numPr>
        <w:suppressAutoHyphens/>
        <w:overflowPunct w:val="0"/>
        <w:autoSpaceDE w:val="0"/>
        <w:spacing w:after="0" w:line="240" w:lineRule="auto"/>
        <w:ind w:left="499" w:hanging="357"/>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Projektu wykonawczego</w:t>
      </w:r>
    </w:p>
    <w:p w:rsidR="00320447" w:rsidRPr="00320447" w:rsidRDefault="00320447" w:rsidP="00A618AE">
      <w:pPr>
        <w:numPr>
          <w:ilvl w:val="2"/>
          <w:numId w:val="12"/>
        </w:numPr>
        <w:suppressAutoHyphens/>
        <w:overflowPunct w:val="0"/>
        <w:autoSpaceDE w:val="0"/>
        <w:spacing w:after="0" w:line="240" w:lineRule="auto"/>
        <w:ind w:left="499" w:hanging="357"/>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Kosztorysu inwestorskiego</w:t>
      </w:r>
    </w:p>
    <w:p w:rsidR="00320447" w:rsidRPr="00320447" w:rsidRDefault="00320447" w:rsidP="00A618AE">
      <w:pPr>
        <w:numPr>
          <w:ilvl w:val="2"/>
          <w:numId w:val="12"/>
        </w:numPr>
        <w:suppressAutoHyphens/>
        <w:overflowPunct w:val="0"/>
        <w:autoSpaceDE w:val="0"/>
        <w:spacing w:after="0" w:line="240" w:lineRule="auto"/>
        <w:ind w:left="499" w:hanging="357"/>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Specyfikacji Technicznej Wykonania i Odbioru Robót Budowlanych </w:t>
      </w:r>
    </w:p>
    <w:p w:rsidR="00320447" w:rsidRPr="00320447" w:rsidRDefault="00320447" w:rsidP="00A618AE">
      <w:pPr>
        <w:numPr>
          <w:ilvl w:val="2"/>
          <w:numId w:val="12"/>
        </w:numPr>
        <w:suppressAutoHyphens/>
        <w:overflowPunct w:val="0"/>
        <w:autoSpaceDE w:val="0"/>
        <w:spacing w:after="0" w:line="240" w:lineRule="auto"/>
        <w:ind w:left="499" w:hanging="357"/>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Informacji BIOZ </w:t>
      </w:r>
    </w:p>
    <w:p w:rsidR="00320447" w:rsidRPr="00320447" w:rsidRDefault="00907224" w:rsidP="00A618AE">
      <w:pPr>
        <w:numPr>
          <w:ilvl w:val="2"/>
          <w:numId w:val="12"/>
        </w:numPr>
        <w:suppressAutoHyphens/>
        <w:overflowPunct w:val="0"/>
        <w:autoSpaceDE w:val="0"/>
        <w:spacing w:after="0" w:line="240" w:lineRule="auto"/>
        <w:ind w:left="499" w:hanging="357"/>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Planu ewakuacji</w:t>
      </w:r>
    </w:p>
    <w:p w:rsidR="00320447" w:rsidRPr="00320447" w:rsidRDefault="00320447" w:rsidP="00A618AE">
      <w:pPr>
        <w:numPr>
          <w:ilvl w:val="2"/>
          <w:numId w:val="12"/>
        </w:numPr>
        <w:suppressAutoHyphens/>
        <w:overflowPunct w:val="0"/>
        <w:autoSpaceDE w:val="0"/>
        <w:spacing w:after="0" w:line="240" w:lineRule="auto"/>
        <w:ind w:left="499" w:hanging="357"/>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Zestawienie kosztów i prac związanych z termomodernizacją.</w:t>
      </w:r>
    </w:p>
    <w:p w:rsidR="00320447" w:rsidRPr="00320447" w:rsidRDefault="00320447" w:rsidP="00320447">
      <w:pPr>
        <w:suppressAutoHyphens/>
        <w:overflowPunct w:val="0"/>
        <w:autoSpaceDE w:val="0"/>
        <w:spacing w:after="0"/>
        <w:ind w:firstLine="708"/>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Zadanie należy zaprojektować, zgodnie z obowiązującymi przepisami prawa budowlanego  wraz z rozporządzeniami określającymi warunki techniczne realizacji inwestycji, przepisami sanitarnymi i przeciwpożarowymi, bhp oraz przepisami w zakresie budynków przeznaczonych do celów edukacyjnych.</w:t>
      </w:r>
    </w:p>
    <w:p w:rsidR="00320447" w:rsidRPr="00320447" w:rsidRDefault="00320447" w:rsidP="00320447">
      <w:pPr>
        <w:autoSpaceDE w:val="0"/>
        <w:autoSpaceDN w:val="0"/>
        <w:adjustRightInd w:val="0"/>
        <w:spacing w:after="0"/>
        <w:ind w:firstLine="708"/>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Należy zapewnić możliwość użytkowania przebudowanego obiektu przez osoby niepełnosprawne, dotyczy to zarówno budynku szkoły jak też terenu wokół niego. Wejście na </w:t>
      </w:r>
      <w:r w:rsidRPr="00320447">
        <w:rPr>
          <w:rFonts w:ascii="Times New Roman" w:eastAsia="Times New Roman" w:hAnsi="Times New Roman" w:cs="Times New Roman"/>
          <w:sz w:val="24"/>
          <w:szCs w:val="24"/>
          <w:lang w:eastAsia="pl-PL"/>
        </w:rPr>
        <w:lastRenderedPageBreak/>
        <w:t>teren obiektu z poziomu dojścia i dojazdu do budynku powinno umożliwiać przejazd wózkiem inwalidzkim.</w:t>
      </w:r>
    </w:p>
    <w:p w:rsidR="00320447" w:rsidRPr="00320447" w:rsidRDefault="00320447" w:rsidP="00320447">
      <w:pPr>
        <w:keepNext/>
        <w:keepLines/>
        <w:spacing w:before="200" w:line="256" w:lineRule="auto"/>
        <w:ind w:left="720" w:hanging="360"/>
        <w:jc w:val="both"/>
        <w:outlineLvl w:val="0"/>
        <w:rPr>
          <w:rFonts w:ascii="Times New Roman" w:eastAsia="Times New Roman" w:hAnsi="Times New Roman" w:cs="Times New Roman"/>
          <w:b/>
          <w:sz w:val="32"/>
          <w:szCs w:val="32"/>
          <w:lang w:eastAsia="pl-PL"/>
        </w:rPr>
      </w:pPr>
      <w:r w:rsidRPr="00320447">
        <w:rPr>
          <w:rFonts w:ascii="Times New Roman" w:eastAsia="Times New Roman" w:hAnsi="Times New Roman" w:cs="Times New Roman"/>
          <w:b/>
          <w:sz w:val="32"/>
          <w:szCs w:val="32"/>
          <w:lang w:eastAsia="pl-PL"/>
        </w:rPr>
        <w:t>Charakterystyczne parametry określające obiekt</w:t>
      </w:r>
    </w:p>
    <w:p w:rsidR="00320447" w:rsidRPr="00320447" w:rsidRDefault="00320447" w:rsidP="00320447">
      <w:pPr>
        <w:suppressAutoHyphens/>
        <w:overflowPunct w:val="0"/>
        <w:autoSpaceDE w:val="0"/>
        <w:spacing w:before="120" w:after="0"/>
        <w:ind w:firstLine="360"/>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Inwestycja obejmuje przebudowę</w:t>
      </w:r>
      <w:r w:rsidR="00F3784F">
        <w:rPr>
          <w:rFonts w:ascii="Times New Roman" w:eastAsia="Times New Roman" w:hAnsi="Times New Roman" w:cs="Times New Roman"/>
          <w:sz w:val="24"/>
          <w:szCs w:val="24"/>
          <w:lang w:eastAsia="pl-PL"/>
        </w:rPr>
        <w:t xml:space="preserve"> z rozbudową i zmianą sposobu użytkowania</w:t>
      </w:r>
      <w:r w:rsidRPr="00320447">
        <w:rPr>
          <w:rFonts w:ascii="Times New Roman" w:eastAsia="Times New Roman" w:hAnsi="Times New Roman" w:cs="Times New Roman"/>
          <w:sz w:val="24"/>
          <w:szCs w:val="24"/>
          <w:lang w:eastAsia="pl-PL"/>
        </w:rPr>
        <w:t xml:space="preserve"> budynku powojskowego o powierzchni użytkowej 1.628,49 m2 na potrzeby Zespołu Szkół Specjalnych, która jest  zlokalizowana na działce ewidencyjnej nr 372/62 w Krośnie Odrzańskim o powierzchni 4.473 m2.</w:t>
      </w:r>
    </w:p>
    <w:p w:rsidR="00320447" w:rsidRPr="00320447" w:rsidRDefault="00320447" w:rsidP="00320447">
      <w:pPr>
        <w:suppressAutoHyphens/>
        <w:overflowPunct w:val="0"/>
        <w:autoSpaceDE w:val="0"/>
        <w:spacing w:before="120" w:after="0"/>
        <w:ind w:firstLine="360"/>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Stan istniejący terenu inwestycji – teren istniejącego budynku położony jest w obszarze powojskowym. Od strony frontowej droga dojazdowa wewnętrzna, z tyłu budynku teren zieleni, z lewej strony droga powiatowa, z prawej teren zieleni (dokumentacja fotograficzna - Załącznik nr 15).</w:t>
      </w:r>
    </w:p>
    <w:p w:rsidR="00320447" w:rsidRPr="00320447" w:rsidRDefault="00320447" w:rsidP="00320447">
      <w:pPr>
        <w:keepNext/>
        <w:keepLines/>
        <w:spacing w:before="160" w:after="160" w:line="256" w:lineRule="auto"/>
        <w:ind w:left="720" w:hanging="360"/>
        <w:outlineLvl w:val="0"/>
        <w:rPr>
          <w:rFonts w:ascii="Times New Roman" w:eastAsia="Times New Roman" w:hAnsi="Times New Roman" w:cs="Times New Roman"/>
          <w:b/>
          <w:sz w:val="32"/>
          <w:szCs w:val="32"/>
          <w:lang w:eastAsia="pl-PL"/>
        </w:rPr>
      </w:pPr>
      <w:r w:rsidRPr="00320447">
        <w:rPr>
          <w:rFonts w:ascii="Times New Roman" w:eastAsia="Times New Roman" w:hAnsi="Times New Roman" w:cs="Times New Roman"/>
          <w:b/>
          <w:sz w:val="32"/>
          <w:szCs w:val="32"/>
          <w:lang w:eastAsia="pl-PL"/>
        </w:rPr>
        <w:t>Podstawy prawne wykonania przedmiotu zamówienia</w:t>
      </w:r>
    </w:p>
    <w:p w:rsidR="00320447" w:rsidRPr="00320447" w:rsidRDefault="00320447" w:rsidP="00320447">
      <w:pPr>
        <w:suppressAutoHyphens/>
        <w:overflowPunct w:val="0"/>
        <w:autoSpaceDE w:val="0"/>
        <w:spacing w:after="0"/>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Przedmiot zamówienia należy wykonać zgodnie z obowiązującymi w tym zakresie przepisami prawa w szczególności:</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1.</w:t>
      </w:r>
      <w:r w:rsidRPr="00320447">
        <w:rPr>
          <w:rFonts w:ascii="Times New Roman" w:eastAsia="Times New Roman" w:hAnsi="Times New Roman" w:cs="Times New Roman"/>
          <w:sz w:val="24"/>
          <w:szCs w:val="24"/>
          <w:lang w:eastAsia="pl-PL"/>
        </w:rPr>
        <w:tab/>
        <w:t>Ustawa z dnia 29 stycznia 2004 roku Prawo zamówień publicznych (Dz. U. z 2013 r. poz. 907 ze zm.).</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2.</w:t>
      </w:r>
      <w:r w:rsidRPr="00320447">
        <w:rPr>
          <w:rFonts w:ascii="Times New Roman" w:eastAsia="Times New Roman" w:hAnsi="Times New Roman" w:cs="Times New Roman"/>
          <w:sz w:val="24"/>
          <w:szCs w:val="24"/>
          <w:lang w:eastAsia="pl-PL"/>
        </w:rPr>
        <w:tab/>
        <w:t xml:space="preserve">Rozporządzenie Ministra Infrastruktury z dnia 18 maja 2004 r. w sprawie określenia metod </w:t>
      </w:r>
      <w:r w:rsidRPr="00320447">
        <w:rPr>
          <w:rFonts w:ascii="Times New Roman" w:eastAsia="Times New Roman" w:hAnsi="Times New Roman" w:cs="Times New Roman"/>
          <w:sz w:val="24"/>
          <w:szCs w:val="24"/>
          <w:lang w:eastAsia="pl-PL"/>
        </w:rPr>
        <w:br/>
        <w:t>i podstaw sporządzania kosztorysu inwestorskiego, obliczania planowanych kosztów prac projektowych oraz planowanych kosztów robót budowlanych  określonych w programie funkcjonalno – użytkowym (Dz. U. z 2004 r. Nr 130 poz. 1389 ).</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3.</w:t>
      </w:r>
      <w:r w:rsidRPr="00320447">
        <w:rPr>
          <w:rFonts w:ascii="Times New Roman" w:eastAsia="Times New Roman" w:hAnsi="Times New Roman" w:cs="Times New Roman"/>
          <w:sz w:val="24"/>
          <w:szCs w:val="24"/>
          <w:lang w:eastAsia="pl-PL"/>
        </w:rPr>
        <w:tab/>
        <w:t xml:space="preserve">Ustawa z dnia 7 lipca 1994 r. – Prawo budowlane (Dz. U. z 2015 r. poz. 528, z </w:t>
      </w:r>
      <w:proofErr w:type="spellStart"/>
      <w:r w:rsidRPr="00320447">
        <w:rPr>
          <w:rFonts w:ascii="Times New Roman" w:eastAsia="Times New Roman" w:hAnsi="Times New Roman" w:cs="Times New Roman"/>
          <w:sz w:val="24"/>
          <w:szCs w:val="24"/>
          <w:lang w:eastAsia="pl-PL"/>
        </w:rPr>
        <w:t>późn</w:t>
      </w:r>
      <w:proofErr w:type="spellEnd"/>
      <w:r w:rsidRPr="00320447">
        <w:rPr>
          <w:rFonts w:ascii="Times New Roman" w:eastAsia="Times New Roman" w:hAnsi="Times New Roman" w:cs="Times New Roman"/>
          <w:sz w:val="24"/>
          <w:szCs w:val="24"/>
          <w:lang w:eastAsia="pl-PL"/>
        </w:rPr>
        <w:t>. zm.).</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4.</w:t>
      </w:r>
      <w:r w:rsidRPr="00320447">
        <w:rPr>
          <w:rFonts w:ascii="Times New Roman" w:eastAsia="Times New Roman" w:hAnsi="Times New Roman" w:cs="Times New Roman"/>
          <w:sz w:val="24"/>
          <w:szCs w:val="24"/>
          <w:lang w:eastAsia="pl-PL"/>
        </w:rPr>
        <w:tab/>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5.</w:t>
      </w:r>
      <w:r w:rsidRPr="00320447">
        <w:rPr>
          <w:rFonts w:ascii="Times New Roman" w:eastAsia="Times New Roman" w:hAnsi="Times New Roman" w:cs="Times New Roman"/>
          <w:sz w:val="24"/>
          <w:szCs w:val="24"/>
          <w:lang w:eastAsia="pl-PL"/>
        </w:rPr>
        <w:tab/>
        <w:t xml:space="preserve"> Rozporządzenie Ministra Infrastruktury z dnia 12 kwietnia 2002 r. w sprawie warunków technicznych, jakim powinny odpowiadać budynki i ich usytuowanie (Dz. U. z 2002 r. Nr 75 poz. 690 ze zm.).</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6.</w:t>
      </w:r>
      <w:r w:rsidRPr="00320447">
        <w:rPr>
          <w:rFonts w:ascii="Times New Roman" w:eastAsia="Times New Roman" w:hAnsi="Times New Roman" w:cs="Times New Roman"/>
          <w:sz w:val="24"/>
          <w:szCs w:val="24"/>
          <w:lang w:eastAsia="pl-PL"/>
        </w:rPr>
        <w:tab/>
        <w:t>Ustawa z dnia 7 czerwca 2001 r. o zbiorowym zaopatrzeniu w wodę i zbiorowym odprowadzaniu ścieków (Dz. U. z 2015r. poz. 139).</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7.</w:t>
      </w:r>
      <w:r w:rsidRPr="00320447">
        <w:rPr>
          <w:rFonts w:ascii="Times New Roman" w:eastAsia="Times New Roman" w:hAnsi="Times New Roman" w:cs="Times New Roman"/>
          <w:sz w:val="24"/>
          <w:szCs w:val="24"/>
          <w:lang w:eastAsia="pl-PL"/>
        </w:rPr>
        <w:tab/>
        <w:t>Rozporządzenie Ministra Gospodarki z dnia 2 lipca 2010 r. w sprawie szczegółowych warunków funkcjonowania systemu gazowego (Dz. U. z 2014 r. poz. 1059 ze zm.).</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8.</w:t>
      </w:r>
      <w:r w:rsidRPr="00320447">
        <w:rPr>
          <w:rFonts w:ascii="Times New Roman" w:eastAsia="Times New Roman" w:hAnsi="Times New Roman" w:cs="Times New Roman"/>
          <w:sz w:val="24"/>
          <w:szCs w:val="24"/>
          <w:lang w:eastAsia="pl-PL"/>
        </w:rPr>
        <w:tab/>
        <w:t>Ustawa z dnia 21 marca 1985 r. o drogach publicznych  (Dz. U.</w:t>
      </w:r>
      <w:r w:rsidRPr="00320447">
        <w:rPr>
          <w:rFonts w:ascii="Times New Roman" w:eastAsia="Calibri" w:hAnsi="Times New Roman" w:cs="Times New Roman"/>
          <w:bCs/>
          <w:sz w:val="24"/>
        </w:rPr>
        <w:t xml:space="preserve"> 2015 r. poz. 460</w:t>
      </w:r>
      <w:r w:rsidRPr="00320447">
        <w:rPr>
          <w:rFonts w:ascii="Times New Roman" w:eastAsia="Times New Roman" w:hAnsi="Times New Roman" w:cs="Times New Roman"/>
          <w:sz w:val="24"/>
          <w:szCs w:val="24"/>
          <w:lang w:eastAsia="pl-PL"/>
        </w:rPr>
        <w:t>).</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9.</w:t>
      </w:r>
      <w:r w:rsidRPr="00320447">
        <w:rPr>
          <w:rFonts w:ascii="Times New Roman" w:eastAsia="Times New Roman" w:hAnsi="Times New Roman" w:cs="Times New Roman"/>
          <w:sz w:val="24"/>
          <w:szCs w:val="24"/>
          <w:lang w:eastAsia="pl-PL"/>
        </w:rPr>
        <w:tab/>
        <w:t xml:space="preserve">Rozporządzenie Ministra Spraw Wewnętrznych i Administracji z dnia 7 czerwca 2010 r. </w:t>
      </w:r>
      <w:r w:rsidRPr="00320447">
        <w:rPr>
          <w:rFonts w:ascii="Times New Roman" w:eastAsia="Times New Roman" w:hAnsi="Times New Roman" w:cs="Times New Roman"/>
          <w:sz w:val="24"/>
          <w:szCs w:val="24"/>
          <w:lang w:eastAsia="pl-PL"/>
        </w:rPr>
        <w:br/>
        <w:t>w sprawie ochrony przeciwpożarowej budynków, innych obiektów budowlanych i terenów (Dz. U. 2010 Nr 109 poz. 719).</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10.Ekspertyza Techniczna wydana w trybie § 2 ust. 2 rozporządzenia Ministra Infrastruktury </w:t>
      </w:r>
      <w:r w:rsidRPr="00320447">
        <w:rPr>
          <w:rFonts w:ascii="Times New Roman" w:eastAsia="Times New Roman" w:hAnsi="Times New Roman" w:cs="Times New Roman"/>
          <w:sz w:val="24"/>
          <w:szCs w:val="24"/>
          <w:lang w:eastAsia="pl-PL"/>
        </w:rPr>
        <w:br/>
        <w:t>z dnia 12 kwietnia 2002 r. w sprawie warunków technicznych, jakim powinny odpowiadać budynki i ich usytuowanie. (Dz. U. 2002 Nr 75 poz. 690 ze zm.). (Załącznik nr 12)</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lastRenderedPageBreak/>
        <w:t>11.Rozporządzenie Ministra Edukacji Narodowej z dnia 31 sierpnia 2010 r. w sprawie rodzajów innych form wychowania przedszkolnego, warunków tworzenia i organizowania tych form oraz sposobu ich działania (Dz. U. 2010 nr 161 poz. 1080 ze zm.).</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12. Decyzja Burmistrza nr 18 z dnia 22 stycznia 2015 r. o ustaleniu lokalizacji inwestycji celu publicznego dla przedsięwzięcia polegającego na „Zmianie sposobu użytkowania budynku powojskowego na funkcję użyteczności publicznej (szkoły specjalnej) przewidzianej do realizacji na działce geodezyjnej oznaczonej nr 372/62 przy ul. Piastów w m. Krosno Odrzańskie.</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13. Postanowienie nr 87/2014 Lubuskiego Komendanta Wojewódzkiego Państwowej Straży Pożarnej w Gorzowie Wlkp. z dnia 11 września 2014 r. </w:t>
      </w:r>
    </w:p>
    <w:p w:rsidR="00320447" w:rsidRPr="00320447" w:rsidRDefault="00320447" w:rsidP="00320447">
      <w:pPr>
        <w:suppressAutoHyphens/>
        <w:overflowPunct w:val="0"/>
        <w:autoSpaceDE w:val="0"/>
        <w:spacing w:after="0"/>
        <w:ind w:left="284" w:hanging="284"/>
        <w:jc w:val="both"/>
        <w:textAlignment w:val="baseline"/>
        <w:rPr>
          <w:rFonts w:ascii="Times New Roman" w:eastAsia="Times New Roman" w:hAnsi="Times New Roman" w:cs="Times New Roman"/>
          <w:sz w:val="20"/>
          <w:szCs w:val="24"/>
          <w:lang w:eastAsia="pl-PL"/>
        </w:rPr>
      </w:pPr>
      <w:r w:rsidRPr="00320447">
        <w:rPr>
          <w:rFonts w:ascii="Times New Roman" w:eastAsia="Times New Roman" w:hAnsi="Times New Roman" w:cs="Times New Roman"/>
          <w:sz w:val="24"/>
          <w:szCs w:val="24"/>
          <w:lang w:eastAsia="pl-PL"/>
        </w:rPr>
        <w:t>14. Pozostałe wytyczne istotne dla przedmiotowego zadania nieujęte w wykazie.</w:t>
      </w:r>
    </w:p>
    <w:p w:rsidR="00320447" w:rsidRPr="00320447" w:rsidRDefault="00320447" w:rsidP="00320447">
      <w:pPr>
        <w:keepNext/>
        <w:keepLines/>
        <w:spacing w:before="200" w:line="256" w:lineRule="auto"/>
        <w:ind w:left="720" w:hanging="360"/>
        <w:outlineLvl w:val="0"/>
        <w:rPr>
          <w:rFonts w:ascii="Times New Roman" w:eastAsia="Times New Roman" w:hAnsi="Times New Roman" w:cs="Times New Roman"/>
          <w:b/>
          <w:sz w:val="32"/>
          <w:szCs w:val="32"/>
        </w:rPr>
      </w:pPr>
      <w:r w:rsidRPr="00320447">
        <w:rPr>
          <w:rFonts w:ascii="Times New Roman" w:eastAsia="Times New Roman" w:hAnsi="Times New Roman" w:cs="Times New Roman"/>
          <w:b/>
          <w:sz w:val="32"/>
          <w:szCs w:val="32"/>
        </w:rPr>
        <w:t>Wymagania Zamawiającego w stosunku do przedmiotu Zamówienia.</w:t>
      </w:r>
    </w:p>
    <w:p w:rsidR="00320447" w:rsidRPr="00320447" w:rsidRDefault="00320447" w:rsidP="00A618AE">
      <w:pPr>
        <w:numPr>
          <w:ilvl w:val="0"/>
          <w:numId w:val="13"/>
        </w:numPr>
        <w:spacing w:after="160" w:line="240" w:lineRule="auto"/>
        <w:ind w:left="284" w:hanging="284"/>
        <w:jc w:val="both"/>
        <w:outlineLvl w:val="1"/>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6"/>
          <w:lang w:eastAsia="pl-PL"/>
        </w:rPr>
        <w:t xml:space="preserve"> W ramach </w:t>
      </w:r>
      <w:r w:rsidRPr="00320447">
        <w:rPr>
          <w:rFonts w:ascii="Times New Roman" w:eastAsia="Times New Roman" w:hAnsi="Times New Roman" w:cs="Times New Roman"/>
          <w:sz w:val="24"/>
          <w:szCs w:val="24"/>
          <w:lang w:eastAsia="pl-PL"/>
        </w:rPr>
        <w:t>realizacji zamówienia należy opracować wielobranżową dokumentację projektowo-kosztorysową w następującym zakresie:</w:t>
      </w:r>
    </w:p>
    <w:p w:rsidR="00320447" w:rsidRPr="00320447" w:rsidRDefault="00320447" w:rsidP="00A618AE">
      <w:pPr>
        <w:numPr>
          <w:ilvl w:val="1"/>
          <w:numId w:val="14"/>
        </w:numPr>
        <w:spacing w:after="160" w:line="240" w:lineRule="auto"/>
        <w:ind w:left="426" w:hanging="284"/>
        <w:jc w:val="both"/>
        <w:outlineLvl w:val="1"/>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Inwentaryzacja obiektu, umożliwiająca zaprojektowanie przebudowania budynku </w:t>
      </w:r>
    </w:p>
    <w:p w:rsidR="00320447" w:rsidRPr="004510AA" w:rsidRDefault="00320447" w:rsidP="004510AA">
      <w:pPr>
        <w:numPr>
          <w:ilvl w:val="1"/>
          <w:numId w:val="14"/>
        </w:numPr>
        <w:spacing w:after="160" w:line="240" w:lineRule="auto"/>
        <w:ind w:left="426" w:hanging="284"/>
        <w:jc w:val="both"/>
        <w:outlineLvl w:val="1"/>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Koncepcja architektoniczno-budowlana z uwzględnieniem schematu funkcjonalno-użytkowego (załącznik nr 11) wraz z zagospodarowaniem </w:t>
      </w:r>
      <w:r w:rsidRPr="00320447">
        <w:rPr>
          <w:rFonts w:ascii="Times New Roman" w:eastAsia="Times New Roman" w:hAnsi="Times New Roman" w:cs="Times New Roman"/>
          <w:sz w:val="24"/>
          <w:szCs w:val="24"/>
          <w:lang w:eastAsia="pl-PL"/>
        </w:rPr>
        <w:t>terenu przyległego do budynku szkoły specjalnej</w:t>
      </w:r>
      <w:r w:rsidR="004510AA">
        <w:rPr>
          <w:rFonts w:ascii="Times New Roman" w:eastAsia="Times New Roman" w:hAnsi="Times New Roman" w:cs="Times New Roman"/>
          <w:sz w:val="24"/>
          <w:szCs w:val="24"/>
        </w:rPr>
        <w:t xml:space="preserve">. </w:t>
      </w:r>
      <w:r w:rsidRPr="004510AA">
        <w:rPr>
          <w:rFonts w:ascii="Times New Roman" w:eastAsia="Times New Roman" w:hAnsi="Times New Roman" w:cs="Times New Roman"/>
          <w:sz w:val="24"/>
          <w:szCs w:val="24"/>
          <w:lang w:eastAsia="pl-PL"/>
        </w:rPr>
        <w:t>Koncepcja powinna zostać wykonana i dostarczona zamawiającemu w terminie trzech tygodni od dnia podpisania umowy. Zamaw</w:t>
      </w:r>
      <w:r w:rsidR="004510AA">
        <w:rPr>
          <w:rFonts w:ascii="Times New Roman" w:eastAsia="Times New Roman" w:hAnsi="Times New Roman" w:cs="Times New Roman"/>
          <w:sz w:val="24"/>
          <w:szCs w:val="24"/>
          <w:lang w:eastAsia="pl-PL"/>
        </w:rPr>
        <w:t xml:space="preserve">iający w ciągu jednego tygodnia wniesie uwagi </w:t>
      </w:r>
      <w:r w:rsidRPr="004510AA">
        <w:rPr>
          <w:rFonts w:ascii="Times New Roman" w:eastAsia="Times New Roman" w:hAnsi="Times New Roman" w:cs="Times New Roman"/>
          <w:sz w:val="24"/>
          <w:szCs w:val="24"/>
          <w:lang w:eastAsia="pl-PL"/>
        </w:rPr>
        <w:t xml:space="preserve">a wykonawca w terminie jednego tygodnia naniesie poprawki do koncepcji i przedstawi ją zamawiającemu do zatwierdzenia, a następnie Wykonawca przystąpi do wykonania dokumentacji projektowej. </w:t>
      </w:r>
    </w:p>
    <w:p w:rsidR="00320447" w:rsidRPr="00320447" w:rsidRDefault="00F3784F" w:rsidP="00A618AE">
      <w:pPr>
        <w:numPr>
          <w:ilvl w:val="1"/>
          <w:numId w:val="14"/>
        </w:numPr>
        <w:spacing w:before="120" w:after="160" w:line="240" w:lineRule="auto"/>
        <w:ind w:left="426" w:hanging="28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Projekt </w:t>
      </w:r>
      <w:r w:rsidR="00320447" w:rsidRPr="00320447">
        <w:rPr>
          <w:rFonts w:ascii="Times New Roman" w:eastAsia="Times New Roman" w:hAnsi="Times New Roman" w:cs="Times New Roman"/>
          <w:sz w:val="24"/>
          <w:szCs w:val="24"/>
        </w:rPr>
        <w:t>budowlany</w:t>
      </w:r>
      <w:r>
        <w:rPr>
          <w:rFonts w:ascii="Times New Roman" w:eastAsia="Times New Roman" w:hAnsi="Times New Roman" w:cs="Times New Roman"/>
          <w:sz w:val="24"/>
          <w:szCs w:val="24"/>
        </w:rPr>
        <w:t>, opracowany zgodnie  </w:t>
      </w:r>
      <w:r w:rsidR="00320447" w:rsidRPr="00320447">
        <w:rPr>
          <w:rFonts w:ascii="Times New Roman" w:eastAsia="Times New Roman" w:hAnsi="Times New Roman" w:cs="Times New Roman"/>
          <w:sz w:val="24"/>
          <w:szCs w:val="24"/>
        </w:rPr>
        <w:t>z zatwierdzoną koncepcją architektoniczno-budowlaną oraz z obowiązującymi przepisami budowlanym.</w:t>
      </w:r>
    </w:p>
    <w:p w:rsidR="00320447" w:rsidRPr="00320447" w:rsidRDefault="00320447" w:rsidP="00A618AE">
      <w:pPr>
        <w:numPr>
          <w:ilvl w:val="1"/>
          <w:numId w:val="14"/>
        </w:numPr>
        <w:spacing w:after="120" w:line="240" w:lineRule="auto"/>
        <w:ind w:left="426" w:hanging="284"/>
        <w:jc w:val="both"/>
        <w:outlineLvl w:val="1"/>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Projekty wykonawcze, w tym:</w:t>
      </w:r>
    </w:p>
    <w:p w:rsidR="00320447" w:rsidRPr="00320447" w:rsidRDefault="00320447" w:rsidP="00320447">
      <w:pPr>
        <w:tabs>
          <w:tab w:val="left" w:pos="851"/>
        </w:tabs>
        <w:spacing w:after="0"/>
        <w:ind w:left="567" w:hanging="141"/>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a)</w:t>
      </w:r>
      <w:r w:rsidRPr="00320447">
        <w:rPr>
          <w:rFonts w:ascii="Times New Roman" w:eastAsia="Calibri" w:hAnsi="Times New Roman" w:cs="Times New Roman"/>
          <w:sz w:val="24"/>
          <w:szCs w:val="24"/>
          <w:lang w:eastAsia="pl-PL"/>
        </w:rPr>
        <w:tab/>
        <w:t>branża architektoniczno-budowlana:</w:t>
      </w:r>
    </w:p>
    <w:p w:rsidR="00320447" w:rsidRPr="00320447" w:rsidRDefault="00320447" w:rsidP="00A618AE">
      <w:pPr>
        <w:numPr>
          <w:ilvl w:val="0"/>
          <w:numId w:val="15"/>
        </w:numPr>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 xml:space="preserve">projekt architektury z </w:t>
      </w:r>
      <w:proofErr w:type="spellStart"/>
      <w:r w:rsidRPr="00320447">
        <w:rPr>
          <w:rFonts w:ascii="Times New Roman" w:eastAsia="Calibri" w:hAnsi="Times New Roman" w:cs="Times New Roman"/>
          <w:sz w:val="24"/>
          <w:szCs w:val="24"/>
          <w:lang w:eastAsia="pl-PL"/>
        </w:rPr>
        <w:t>dociepleniem</w:t>
      </w:r>
      <w:proofErr w:type="spellEnd"/>
      <w:r w:rsidRPr="00320447">
        <w:rPr>
          <w:rFonts w:ascii="Times New Roman" w:eastAsia="Calibri" w:hAnsi="Times New Roman" w:cs="Times New Roman"/>
          <w:sz w:val="24"/>
          <w:szCs w:val="24"/>
          <w:lang w:eastAsia="pl-PL"/>
        </w:rPr>
        <w:t xml:space="preserve"> i kolorystyką elewacji kolorystyką elewacji</w:t>
      </w:r>
    </w:p>
    <w:p w:rsidR="00320447" w:rsidRPr="00320447" w:rsidRDefault="00320447" w:rsidP="00A618AE">
      <w:pPr>
        <w:numPr>
          <w:ilvl w:val="0"/>
          <w:numId w:val="15"/>
        </w:numPr>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konstrukcji</w:t>
      </w:r>
    </w:p>
    <w:p w:rsidR="00320447" w:rsidRPr="00320447" w:rsidRDefault="00320447" w:rsidP="00A618AE">
      <w:pPr>
        <w:numPr>
          <w:ilvl w:val="0"/>
          <w:numId w:val="15"/>
        </w:numPr>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detali architektonicznych</w:t>
      </w:r>
    </w:p>
    <w:p w:rsidR="00320447" w:rsidRPr="00320447" w:rsidRDefault="00320447" w:rsidP="00A618AE">
      <w:pPr>
        <w:numPr>
          <w:ilvl w:val="0"/>
          <w:numId w:val="15"/>
        </w:numPr>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winda dla niepełnosprawnych z możliwością wjazdu na każdą kondygnację</w:t>
      </w:r>
    </w:p>
    <w:p w:rsidR="00320447" w:rsidRPr="00320447" w:rsidRDefault="00320447" w:rsidP="00A618AE">
      <w:pPr>
        <w:numPr>
          <w:ilvl w:val="0"/>
          <w:numId w:val="15"/>
        </w:numPr>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elementów małej architektury</w:t>
      </w:r>
    </w:p>
    <w:p w:rsidR="00320447" w:rsidRPr="00320447" w:rsidRDefault="00320447" w:rsidP="00A618AE">
      <w:pPr>
        <w:numPr>
          <w:ilvl w:val="0"/>
          <w:numId w:val="15"/>
        </w:numPr>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zagospodarowania terenu</w:t>
      </w:r>
    </w:p>
    <w:p w:rsidR="00320447" w:rsidRPr="00320447" w:rsidRDefault="00320447" w:rsidP="00320447">
      <w:pPr>
        <w:tabs>
          <w:tab w:val="left" w:pos="851"/>
        </w:tabs>
        <w:spacing w:after="0"/>
        <w:ind w:left="567" w:hanging="141"/>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b)</w:t>
      </w:r>
      <w:r w:rsidRPr="00320447">
        <w:rPr>
          <w:rFonts w:ascii="Times New Roman" w:eastAsia="Calibri" w:hAnsi="Times New Roman" w:cs="Times New Roman"/>
          <w:sz w:val="24"/>
          <w:szCs w:val="24"/>
          <w:lang w:eastAsia="pl-PL"/>
        </w:rPr>
        <w:tab/>
        <w:t>branża drogowa:</w:t>
      </w:r>
    </w:p>
    <w:p w:rsidR="00320447" w:rsidRPr="00320447" w:rsidRDefault="00320447" w:rsidP="00A618AE">
      <w:pPr>
        <w:numPr>
          <w:ilvl w:val="0"/>
          <w:numId w:val="16"/>
        </w:numPr>
        <w:tabs>
          <w:tab w:val="left" w:pos="993"/>
        </w:tabs>
        <w:spacing w:after="160" w:line="240" w:lineRule="auto"/>
        <w:ind w:hanging="1088"/>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robót drogow</w:t>
      </w:r>
      <w:r w:rsidR="004510AA">
        <w:rPr>
          <w:rFonts w:ascii="Times New Roman" w:eastAsia="Calibri" w:hAnsi="Times New Roman" w:cs="Times New Roman"/>
          <w:sz w:val="24"/>
          <w:szCs w:val="24"/>
          <w:lang w:eastAsia="pl-PL"/>
        </w:rPr>
        <w:t>ych z uwzględnieniem parkingów</w:t>
      </w:r>
    </w:p>
    <w:p w:rsidR="00320447" w:rsidRPr="00320447" w:rsidRDefault="00320447" w:rsidP="00320447">
      <w:pPr>
        <w:tabs>
          <w:tab w:val="left" w:pos="851"/>
        </w:tabs>
        <w:spacing w:after="0"/>
        <w:ind w:left="567" w:hanging="141"/>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c)</w:t>
      </w:r>
      <w:r w:rsidRPr="00320447">
        <w:rPr>
          <w:rFonts w:ascii="Times New Roman" w:eastAsia="Calibri" w:hAnsi="Times New Roman" w:cs="Times New Roman"/>
          <w:sz w:val="24"/>
          <w:szCs w:val="24"/>
          <w:lang w:eastAsia="pl-PL"/>
        </w:rPr>
        <w:tab/>
        <w:t>branża sanitarna:</w:t>
      </w:r>
    </w:p>
    <w:p w:rsidR="00320447" w:rsidRPr="00320447" w:rsidRDefault="00320447" w:rsidP="00A618AE">
      <w:pPr>
        <w:numPr>
          <w:ilvl w:val="0"/>
          <w:numId w:val="17"/>
        </w:numPr>
        <w:tabs>
          <w:tab w:val="left" w:pos="993"/>
        </w:tabs>
        <w:spacing w:after="160" w:line="240" w:lineRule="auto"/>
        <w:ind w:left="1134" w:hanging="425"/>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 xml:space="preserve">projekt sieci </w:t>
      </w:r>
      <w:proofErr w:type="spellStart"/>
      <w:r w:rsidRPr="00320447">
        <w:rPr>
          <w:rFonts w:ascii="Times New Roman" w:eastAsia="Calibri" w:hAnsi="Times New Roman" w:cs="Times New Roman"/>
          <w:sz w:val="24"/>
          <w:szCs w:val="24"/>
          <w:lang w:eastAsia="pl-PL"/>
        </w:rPr>
        <w:t>wod-kan</w:t>
      </w:r>
      <w:proofErr w:type="spellEnd"/>
      <w:r w:rsidRPr="00320447">
        <w:rPr>
          <w:rFonts w:ascii="Times New Roman" w:eastAsia="Calibri" w:hAnsi="Times New Roman" w:cs="Times New Roman"/>
          <w:sz w:val="24"/>
          <w:szCs w:val="24"/>
          <w:lang w:eastAsia="pl-PL"/>
        </w:rPr>
        <w:t xml:space="preserve"> wraz z przyłączami</w:t>
      </w:r>
    </w:p>
    <w:p w:rsidR="00320447" w:rsidRPr="00320447" w:rsidRDefault="00320447" w:rsidP="00A618AE">
      <w:pPr>
        <w:numPr>
          <w:ilvl w:val="0"/>
          <w:numId w:val="17"/>
        </w:numPr>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sieci kanalizacji deszczowej wraz z przyłączem w uzgodnieniu z właścicielem sieci</w:t>
      </w:r>
    </w:p>
    <w:p w:rsidR="00320447" w:rsidRPr="00320447" w:rsidRDefault="00320447" w:rsidP="00A618AE">
      <w:pPr>
        <w:numPr>
          <w:ilvl w:val="0"/>
          <w:numId w:val="17"/>
        </w:numPr>
        <w:tabs>
          <w:tab w:val="left" w:pos="993"/>
        </w:tabs>
        <w:spacing w:after="160" w:line="240" w:lineRule="auto"/>
        <w:ind w:left="1134" w:hanging="425"/>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przyłączy instalacji gazowej</w:t>
      </w:r>
    </w:p>
    <w:p w:rsidR="00320447" w:rsidRPr="00320447" w:rsidRDefault="00320447" w:rsidP="00A618AE">
      <w:pPr>
        <w:numPr>
          <w:ilvl w:val="0"/>
          <w:numId w:val="17"/>
        </w:numPr>
        <w:tabs>
          <w:tab w:val="left" w:pos="993"/>
        </w:tabs>
        <w:spacing w:after="160" w:line="240" w:lineRule="auto"/>
        <w:ind w:left="1134" w:hanging="425"/>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 xml:space="preserve">projekt instalacji wewnętrznej </w:t>
      </w:r>
      <w:proofErr w:type="spellStart"/>
      <w:r w:rsidRPr="00320447">
        <w:rPr>
          <w:rFonts w:ascii="Times New Roman" w:eastAsia="Calibri" w:hAnsi="Times New Roman" w:cs="Times New Roman"/>
          <w:sz w:val="24"/>
          <w:szCs w:val="24"/>
          <w:lang w:eastAsia="pl-PL"/>
        </w:rPr>
        <w:t>wod-kan</w:t>
      </w:r>
      <w:proofErr w:type="spellEnd"/>
    </w:p>
    <w:p w:rsidR="004510AA" w:rsidRDefault="004510AA" w:rsidP="004510AA">
      <w:pPr>
        <w:tabs>
          <w:tab w:val="left" w:pos="993"/>
        </w:tabs>
        <w:spacing w:after="160" w:line="240" w:lineRule="auto"/>
        <w:ind w:left="1134"/>
        <w:contextualSpacing/>
        <w:jc w:val="both"/>
        <w:rPr>
          <w:rFonts w:ascii="Times New Roman" w:eastAsia="Calibri" w:hAnsi="Times New Roman" w:cs="Times New Roman"/>
          <w:sz w:val="24"/>
          <w:szCs w:val="24"/>
          <w:lang w:eastAsia="pl-PL"/>
        </w:rPr>
      </w:pPr>
    </w:p>
    <w:p w:rsidR="00320447" w:rsidRPr="00320447" w:rsidRDefault="00320447" w:rsidP="00A618AE">
      <w:pPr>
        <w:numPr>
          <w:ilvl w:val="0"/>
          <w:numId w:val="17"/>
        </w:numPr>
        <w:tabs>
          <w:tab w:val="left" w:pos="993"/>
        </w:tabs>
        <w:spacing w:after="160" w:line="240" w:lineRule="auto"/>
        <w:ind w:left="1134" w:hanging="425"/>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lastRenderedPageBreak/>
        <w:t xml:space="preserve">projekt instalacji </w:t>
      </w:r>
      <w:proofErr w:type="spellStart"/>
      <w:r w:rsidRPr="00320447">
        <w:rPr>
          <w:rFonts w:ascii="Times New Roman" w:eastAsia="Calibri" w:hAnsi="Times New Roman" w:cs="Times New Roman"/>
          <w:sz w:val="24"/>
          <w:szCs w:val="24"/>
          <w:lang w:eastAsia="pl-PL"/>
        </w:rPr>
        <w:t>p.poż</w:t>
      </w:r>
      <w:proofErr w:type="spellEnd"/>
      <w:r w:rsidRPr="00320447">
        <w:rPr>
          <w:rFonts w:ascii="Times New Roman" w:eastAsia="Calibri" w:hAnsi="Times New Roman" w:cs="Times New Roman"/>
          <w:sz w:val="24"/>
          <w:szCs w:val="24"/>
          <w:lang w:eastAsia="pl-PL"/>
        </w:rPr>
        <w:t>.</w:t>
      </w:r>
    </w:p>
    <w:p w:rsidR="00320447" w:rsidRPr="00320447" w:rsidRDefault="00320447" w:rsidP="00A618AE">
      <w:pPr>
        <w:numPr>
          <w:ilvl w:val="0"/>
          <w:numId w:val="17"/>
        </w:numPr>
        <w:tabs>
          <w:tab w:val="left" w:pos="993"/>
        </w:tabs>
        <w:spacing w:after="160" w:line="240" w:lineRule="auto"/>
        <w:ind w:left="1134" w:hanging="425"/>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 xml:space="preserve">projekt instalacji wentylacji </w:t>
      </w:r>
    </w:p>
    <w:p w:rsidR="00320447" w:rsidRPr="00320447" w:rsidRDefault="00320447" w:rsidP="00A618AE">
      <w:pPr>
        <w:numPr>
          <w:ilvl w:val="0"/>
          <w:numId w:val="17"/>
        </w:numPr>
        <w:tabs>
          <w:tab w:val="left" w:pos="993"/>
        </w:tabs>
        <w:spacing w:after="160" w:line="240" w:lineRule="auto"/>
        <w:ind w:left="1134" w:hanging="425"/>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instalacji gazowej</w:t>
      </w:r>
    </w:p>
    <w:p w:rsidR="00320447" w:rsidRPr="00320447" w:rsidRDefault="00320447" w:rsidP="00A618AE">
      <w:pPr>
        <w:numPr>
          <w:ilvl w:val="0"/>
          <w:numId w:val="17"/>
        </w:numPr>
        <w:tabs>
          <w:tab w:val="left" w:pos="993"/>
        </w:tabs>
        <w:spacing w:after="160" w:line="240" w:lineRule="auto"/>
        <w:ind w:left="1134" w:hanging="425"/>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 xml:space="preserve">projekt instalacji </w:t>
      </w:r>
      <w:proofErr w:type="spellStart"/>
      <w:r w:rsidRPr="00320447">
        <w:rPr>
          <w:rFonts w:ascii="Times New Roman" w:eastAsia="Calibri" w:hAnsi="Times New Roman" w:cs="Times New Roman"/>
          <w:sz w:val="24"/>
          <w:szCs w:val="24"/>
          <w:lang w:eastAsia="pl-PL"/>
        </w:rPr>
        <w:t>c.o</w:t>
      </w:r>
      <w:proofErr w:type="spellEnd"/>
      <w:r w:rsidRPr="00320447">
        <w:rPr>
          <w:rFonts w:ascii="Times New Roman" w:eastAsia="Calibri" w:hAnsi="Times New Roman" w:cs="Times New Roman"/>
          <w:sz w:val="24"/>
          <w:szCs w:val="24"/>
          <w:lang w:eastAsia="pl-PL"/>
        </w:rPr>
        <w:t>.</w:t>
      </w:r>
    </w:p>
    <w:p w:rsidR="00320447" w:rsidRPr="00320447" w:rsidRDefault="00320447" w:rsidP="00A618AE">
      <w:pPr>
        <w:numPr>
          <w:ilvl w:val="0"/>
          <w:numId w:val="17"/>
        </w:numPr>
        <w:tabs>
          <w:tab w:val="left" w:pos="993"/>
        </w:tabs>
        <w:spacing w:after="160" w:line="240" w:lineRule="auto"/>
        <w:ind w:left="1134" w:hanging="425"/>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technologii kotłowni gazowej</w:t>
      </w:r>
    </w:p>
    <w:p w:rsidR="00320447" w:rsidRPr="00320447" w:rsidRDefault="00320447" w:rsidP="00A618AE">
      <w:pPr>
        <w:numPr>
          <w:ilvl w:val="0"/>
          <w:numId w:val="17"/>
        </w:numPr>
        <w:tabs>
          <w:tab w:val="left" w:pos="993"/>
        </w:tabs>
        <w:spacing w:after="160" w:line="240" w:lineRule="auto"/>
        <w:ind w:left="1134" w:hanging="425"/>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technologii kuchni</w:t>
      </w:r>
    </w:p>
    <w:p w:rsidR="00320447" w:rsidRPr="00320447" w:rsidRDefault="00320447" w:rsidP="00320447">
      <w:pPr>
        <w:tabs>
          <w:tab w:val="left" w:pos="851"/>
        </w:tabs>
        <w:spacing w:after="0"/>
        <w:ind w:left="567" w:hanging="141"/>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d)</w:t>
      </w:r>
      <w:r w:rsidRPr="00320447">
        <w:rPr>
          <w:rFonts w:ascii="Times New Roman" w:eastAsia="Calibri" w:hAnsi="Times New Roman" w:cs="Times New Roman"/>
          <w:sz w:val="24"/>
          <w:szCs w:val="24"/>
          <w:lang w:eastAsia="pl-PL"/>
        </w:rPr>
        <w:tab/>
        <w:t>branża elektryczna:</w:t>
      </w:r>
    </w:p>
    <w:p w:rsidR="00320447" w:rsidRPr="00320447" w:rsidRDefault="00320447" w:rsidP="00A618AE">
      <w:pPr>
        <w:numPr>
          <w:ilvl w:val="0"/>
          <w:numId w:val="18"/>
        </w:numPr>
        <w:tabs>
          <w:tab w:val="left" w:pos="993"/>
        </w:tabs>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przyłącza elektroenergetycznego</w:t>
      </w:r>
    </w:p>
    <w:p w:rsidR="00320447" w:rsidRPr="00320447" w:rsidRDefault="00320447" w:rsidP="00A618AE">
      <w:pPr>
        <w:numPr>
          <w:ilvl w:val="0"/>
          <w:numId w:val="18"/>
        </w:numPr>
        <w:tabs>
          <w:tab w:val="left" w:pos="993"/>
        </w:tabs>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oświetlenia zewnętrznego</w:t>
      </w:r>
    </w:p>
    <w:p w:rsidR="00320447" w:rsidRPr="00320447" w:rsidRDefault="00320447" w:rsidP="00A618AE">
      <w:pPr>
        <w:numPr>
          <w:ilvl w:val="0"/>
          <w:numId w:val="18"/>
        </w:numPr>
        <w:tabs>
          <w:tab w:val="left" w:pos="993"/>
        </w:tabs>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instalacji oświetlenia i gniazd wtykowych</w:t>
      </w:r>
    </w:p>
    <w:p w:rsidR="00320447" w:rsidRPr="00320447" w:rsidRDefault="00320447" w:rsidP="00A618AE">
      <w:pPr>
        <w:numPr>
          <w:ilvl w:val="0"/>
          <w:numId w:val="18"/>
        </w:numPr>
        <w:tabs>
          <w:tab w:val="left" w:pos="993"/>
        </w:tabs>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instalacji odgromowej</w:t>
      </w:r>
    </w:p>
    <w:p w:rsidR="00320447" w:rsidRPr="00320447" w:rsidRDefault="00320447" w:rsidP="00A618AE">
      <w:pPr>
        <w:numPr>
          <w:ilvl w:val="0"/>
          <w:numId w:val="18"/>
        </w:numPr>
        <w:tabs>
          <w:tab w:val="left" w:pos="993"/>
        </w:tabs>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instalacji sygnalizacji pożaru</w:t>
      </w:r>
    </w:p>
    <w:p w:rsidR="00320447" w:rsidRPr="00320447" w:rsidRDefault="00320447" w:rsidP="00A618AE">
      <w:pPr>
        <w:numPr>
          <w:ilvl w:val="0"/>
          <w:numId w:val="18"/>
        </w:numPr>
        <w:tabs>
          <w:tab w:val="left" w:pos="993"/>
        </w:tabs>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 instalacji niskoprądowych (teletechnicznych, sieci komputerowej, internetowej, nagłośnienia, systemu antywłamaniowego i telewizji dozorowanej oraz kontroli dostępu)</w:t>
      </w:r>
    </w:p>
    <w:p w:rsidR="00320447" w:rsidRPr="00320447" w:rsidRDefault="00320447" w:rsidP="00A618AE">
      <w:pPr>
        <w:widowControl w:val="0"/>
        <w:numPr>
          <w:ilvl w:val="0"/>
          <w:numId w:val="18"/>
        </w:numPr>
        <w:tabs>
          <w:tab w:val="left" w:pos="993"/>
        </w:tabs>
        <w:spacing w:after="160" w:line="240" w:lineRule="auto"/>
        <w:ind w:left="993" w:hanging="284"/>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monitoring obiektu</w:t>
      </w:r>
    </w:p>
    <w:p w:rsidR="00320447" w:rsidRPr="00320447" w:rsidRDefault="00320447" w:rsidP="00A618AE">
      <w:pPr>
        <w:numPr>
          <w:ilvl w:val="1"/>
          <w:numId w:val="14"/>
        </w:numPr>
        <w:spacing w:before="120" w:after="120" w:line="256" w:lineRule="auto"/>
        <w:ind w:left="426" w:hanging="284"/>
        <w:jc w:val="both"/>
        <w:outlineLvl w:val="1"/>
        <w:rPr>
          <w:rFonts w:ascii="Times New Roman" w:eastAsia="Times New Roman" w:hAnsi="Times New Roman" w:cs="Times New Roman"/>
          <w:sz w:val="24"/>
          <w:szCs w:val="26"/>
        </w:rPr>
      </w:pPr>
      <w:r w:rsidRPr="00320447">
        <w:rPr>
          <w:rFonts w:ascii="Times New Roman" w:eastAsia="Times New Roman" w:hAnsi="Times New Roman" w:cs="Times New Roman"/>
          <w:sz w:val="24"/>
          <w:szCs w:val="26"/>
        </w:rPr>
        <w:t>Kosztorys inwestorski we wszystkic</w:t>
      </w:r>
      <w:r w:rsidR="004510AA">
        <w:rPr>
          <w:rFonts w:ascii="Times New Roman" w:eastAsia="Times New Roman" w:hAnsi="Times New Roman" w:cs="Times New Roman"/>
          <w:sz w:val="24"/>
          <w:szCs w:val="26"/>
        </w:rPr>
        <w:t>h branżach spójny z projektami</w:t>
      </w:r>
    </w:p>
    <w:p w:rsidR="00320447" w:rsidRPr="00320447" w:rsidRDefault="00320447" w:rsidP="00A618AE">
      <w:pPr>
        <w:numPr>
          <w:ilvl w:val="1"/>
          <w:numId w:val="14"/>
        </w:numPr>
        <w:spacing w:before="120" w:after="120" w:line="256" w:lineRule="auto"/>
        <w:ind w:left="426" w:hanging="284"/>
        <w:outlineLvl w:val="1"/>
        <w:rPr>
          <w:rFonts w:ascii="Times New Roman" w:eastAsia="Times New Roman" w:hAnsi="Times New Roman" w:cs="Times New Roman"/>
          <w:sz w:val="24"/>
          <w:szCs w:val="26"/>
        </w:rPr>
      </w:pPr>
      <w:r w:rsidRPr="00320447">
        <w:rPr>
          <w:rFonts w:ascii="Times New Roman" w:eastAsia="Times New Roman" w:hAnsi="Times New Roman" w:cs="Times New Roman"/>
          <w:sz w:val="24"/>
          <w:szCs w:val="26"/>
        </w:rPr>
        <w:t xml:space="preserve">Specyfikacja Techniczna Wykonania i Odbioru Robót budowlanych </w:t>
      </w:r>
    </w:p>
    <w:p w:rsidR="00320447" w:rsidRPr="00320447" w:rsidRDefault="00320447" w:rsidP="00A618AE">
      <w:pPr>
        <w:numPr>
          <w:ilvl w:val="1"/>
          <w:numId w:val="14"/>
        </w:numPr>
        <w:spacing w:before="120" w:after="120" w:line="256" w:lineRule="auto"/>
        <w:ind w:left="426" w:hanging="284"/>
        <w:outlineLvl w:val="1"/>
        <w:rPr>
          <w:rFonts w:ascii="Times New Roman" w:eastAsia="Times New Roman" w:hAnsi="Times New Roman" w:cs="Times New Roman"/>
          <w:sz w:val="24"/>
          <w:szCs w:val="26"/>
        </w:rPr>
      </w:pPr>
      <w:r w:rsidRPr="00320447">
        <w:rPr>
          <w:rFonts w:ascii="Times New Roman" w:eastAsia="Times New Roman" w:hAnsi="Times New Roman" w:cs="Times New Roman"/>
          <w:sz w:val="24"/>
          <w:szCs w:val="26"/>
        </w:rPr>
        <w:t xml:space="preserve">Informacja BIOZ </w:t>
      </w:r>
    </w:p>
    <w:p w:rsidR="00320447" w:rsidRPr="00320447" w:rsidRDefault="004510AA" w:rsidP="00A618AE">
      <w:pPr>
        <w:numPr>
          <w:ilvl w:val="1"/>
          <w:numId w:val="14"/>
        </w:numPr>
        <w:spacing w:before="120" w:after="120" w:line="256" w:lineRule="auto"/>
        <w:ind w:left="426" w:hanging="284"/>
        <w:outlineLvl w:val="1"/>
        <w:rPr>
          <w:rFonts w:ascii="Times New Roman" w:eastAsia="Times New Roman" w:hAnsi="Times New Roman" w:cs="Times New Roman"/>
          <w:sz w:val="24"/>
          <w:szCs w:val="26"/>
        </w:rPr>
      </w:pPr>
      <w:r>
        <w:rPr>
          <w:rFonts w:ascii="Times New Roman" w:eastAsia="Times New Roman" w:hAnsi="Times New Roman" w:cs="Times New Roman"/>
          <w:sz w:val="24"/>
          <w:szCs w:val="26"/>
        </w:rPr>
        <w:t>Plan ewakuacji</w:t>
      </w:r>
    </w:p>
    <w:p w:rsidR="00320447" w:rsidRPr="00320447" w:rsidRDefault="00320447" w:rsidP="00A618AE">
      <w:pPr>
        <w:numPr>
          <w:ilvl w:val="1"/>
          <w:numId w:val="14"/>
        </w:numPr>
        <w:spacing w:before="120" w:after="120" w:line="256" w:lineRule="auto"/>
        <w:ind w:left="426" w:hanging="284"/>
        <w:outlineLvl w:val="1"/>
        <w:rPr>
          <w:rFonts w:ascii="Times New Roman" w:eastAsia="Times New Roman" w:hAnsi="Times New Roman" w:cs="Times New Roman"/>
          <w:sz w:val="24"/>
          <w:szCs w:val="26"/>
        </w:rPr>
      </w:pPr>
      <w:r w:rsidRPr="00320447">
        <w:rPr>
          <w:rFonts w:ascii="Times New Roman" w:eastAsia="Times New Roman" w:hAnsi="Times New Roman" w:cs="Times New Roman"/>
          <w:sz w:val="24"/>
          <w:szCs w:val="26"/>
        </w:rPr>
        <w:t>Projekt wyposażenia budynku w niezbędne urządzenia ppoż. wraz</w:t>
      </w:r>
      <w:r w:rsidR="004510AA">
        <w:rPr>
          <w:rFonts w:ascii="Times New Roman" w:eastAsia="Times New Roman" w:hAnsi="Times New Roman" w:cs="Times New Roman"/>
          <w:sz w:val="24"/>
          <w:szCs w:val="26"/>
        </w:rPr>
        <w:t xml:space="preserve"> z oznakowaniem </w:t>
      </w:r>
      <w:r w:rsidR="004510AA">
        <w:rPr>
          <w:rFonts w:ascii="Times New Roman" w:eastAsia="Times New Roman" w:hAnsi="Times New Roman" w:cs="Times New Roman"/>
          <w:sz w:val="24"/>
          <w:szCs w:val="26"/>
        </w:rPr>
        <w:br/>
        <w:t>i instrukcjami</w:t>
      </w:r>
    </w:p>
    <w:p w:rsidR="00320447" w:rsidRPr="00320447" w:rsidRDefault="00320447" w:rsidP="00A618AE">
      <w:pPr>
        <w:numPr>
          <w:ilvl w:val="1"/>
          <w:numId w:val="14"/>
        </w:numPr>
        <w:spacing w:before="120" w:after="120" w:line="256" w:lineRule="auto"/>
        <w:ind w:left="426" w:hanging="284"/>
        <w:outlineLvl w:val="1"/>
        <w:rPr>
          <w:rFonts w:ascii="Times New Roman" w:eastAsia="Times New Roman" w:hAnsi="Times New Roman" w:cs="Times New Roman"/>
          <w:sz w:val="24"/>
          <w:szCs w:val="26"/>
          <w:lang w:eastAsia="pl-PL"/>
        </w:rPr>
      </w:pPr>
      <w:r w:rsidRPr="00320447">
        <w:rPr>
          <w:rFonts w:ascii="Times New Roman" w:eastAsia="Times New Roman" w:hAnsi="Times New Roman" w:cs="Times New Roman"/>
          <w:sz w:val="24"/>
          <w:szCs w:val="26"/>
          <w:lang w:eastAsia="pl-PL"/>
        </w:rPr>
        <w:t xml:space="preserve">Zestawienie kosztów i prac </w:t>
      </w:r>
      <w:r w:rsidR="004510AA">
        <w:rPr>
          <w:rFonts w:ascii="Times New Roman" w:eastAsia="Times New Roman" w:hAnsi="Times New Roman" w:cs="Times New Roman"/>
          <w:sz w:val="24"/>
          <w:szCs w:val="26"/>
          <w:lang w:eastAsia="pl-PL"/>
        </w:rPr>
        <w:t>związanych z termomodernizacją</w:t>
      </w:r>
    </w:p>
    <w:p w:rsidR="00320447" w:rsidRPr="00320447" w:rsidRDefault="00320447" w:rsidP="00A618AE">
      <w:pPr>
        <w:numPr>
          <w:ilvl w:val="1"/>
          <w:numId w:val="14"/>
        </w:numPr>
        <w:spacing w:before="120" w:after="120" w:line="256" w:lineRule="auto"/>
        <w:ind w:left="426" w:hanging="284"/>
        <w:outlineLvl w:val="1"/>
        <w:rPr>
          <w:rFonts w:ascii="Times New Roman" w:eastAsia="Times New Roman" w:hAnsi="Times New Roman" w:cs="Times New Roman"/>
          <w:sz w:val="24"/>
          <w:szCs w:val="26"/>
        </w:rPr>
      </w:pPr>
      <w:r w:rsidRPr="00320447">
        <w:rPr>
          <w:rFonts w:ascii="Times New Roman" w:eastAsia="Times New Roman" w:hAnsi="Times New Roman" w:cs="Times New Roman"/>
          <w:sz w:val="24"/>
          <w:szCs w:val="26"/>
        </w:rPr>
        <w:t>Koncepcja wyposażenia sali gimnastycznej. Ponadto dokumentacja winna przewidywać pierwsze wyposażenie zaprojektowanych pomieszczeń, szczególnie aneksu kuchennego.</w:t>
      </w:r>
    </w:p>
    <w:p w:rsidR="00320447" w:rsidRPr="00320447" w:rsidRDefault="00320447" w:rsidP="00A618AE">
      <w:pPr>
        <w:numPr>
          <w:ilvl w:val="0"/>
          <w:numId w:val="13"/>
        </w:numPr>
        <w:tabs>
          <w:tab w:val="left" w:pos="426"/>
        </w:tabs>
        <w:spacing w:before="60" w:after="60" w:line="240" w:lineRule="auto"/>
        <w:ind w:left="426" w:hanging="426"/>
        <w:jc w:val="both"/>
        <w:outlineLvl w:val="1"/>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Wykonawca sporządzi wersję elektroniczną kompletnej dokumentacji na płycie CD/DVD.</w:t>
      </w:r>
    </w:p>
    <w:p w:rsidR="00320447" w:rsidRPr="00320447" w:rsidRDefault="00320447" w:rsidP="00A618AE">
      <w:pPr>
        <w:numPr>
          <w:ilvl w:val="0"/>
          <w:numId w:val="13"/>
        </w:numPr>
        <w:tabs>
          <w:tab w:val="left" w:pos="426"/>
        </w:tabs>
        <w:spacing w:before="60" w:after="60" w:line="240" w:lineRule="auto"/>
        <w:ind w:left="426" w:hanging="426"/>
        <w:jc w:val="both"/>
        <w:outlineLvl w:val="1"/>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Wykonawca jest zobowiązany do złożenia oświadczenia o kompletności dokumentacji.</w:t>
      </w:r>
    </w:p>
    <w:p w:rsidR="00320447" w:rsidRPr="00320447" w:rsidRDefault="00320447" w:rsidP="00A618AE">
      <w:pPr>
        <w:widowControl w:val="0"/>
        <w:numPr>
          <w:ilvl w:val="0"/>
          <w:numId w:val="13"/>
        </w:numPr>
        <w:tabs>
          <w:tab w:val="left" w:pos="426"/>
        </w:tabs>
        <w:spacing w:before="60" w:after="60" w:line="240" w:lineRule="auto"/>
        <w:ind w:left="426" w:hanging="426"/>
        <w:jc w:val="both"/>
        <w:outlineLvl w:val="1"/>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Dokumentacja objęta zamówieniem powinna spełniać następujące wymagania:</w:t>
      </w:r>
    </w:p>
    <w:p w:rsidR="00320447" w:rsidRPr="00320447" w:rsidRDefault="00320447" w:rsidP="00A618AE">
      <w:pPr>
        <w:numPr>
          <w:ilvl w:val="0"/>
          <w:numId w:val="19"/>
        </w:numPr>
        <w:spacing w:before="120" w:after="0" w:line="240" w:lineRule="auto"/>
        <w:jc w:val="both"/>
        <w:outlineLvl w:val="3"/>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powinna być wykonana w stanie kompletnym; będzie służyć jako opis przedmiotu zamówienia do przetargu na roboty budowlane w oparciu o ustawę Prawo zamówień publicznych oraz do realizacji (na jej podstawie) pełnego zakresu robót budowlanych niezbędnych  dla użytkowania zgodnie z przeznaczeniem;</w:t>
      </w:r>
    </w:p>
    <w:p w:rsidR="00320447" w:rsidRPr="00320447" w:rsidRDefault="00320447" w:rsidP="00A618AE">
      <w:pPr>
        <w:numPr>
          <w:ilvl w:val="0"/>
          <w:numId w:val="19"/>
        </w:numPr>
        <w:spacing w:before="120" w:after="0" w:line="240" w:lineRule="auto"/>
        <w:jc w:val="both"/>
        <w:outlineLvl w:val="3"/>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w swej treści powinna określać technologię robót, użyte materiały i zastosowane urządzenia w sposób umożliwiający zachowanie uczciwej konkurencji. Powinna określać parametry techniczne i funkcjonalne przyjętych rozwiązań materiałowych, wybranej technologii i urządzeń, </w:t>
      </w:r>
      <w:r w:rsidRPr="00320447">
        <w:rPr>
          <w:rFonts w:ascii="Times New Roman" w:eastAsia="Times New Roman" w:hAnsi="Times New Roman" w:cs="Times New Roman"/>
          <w:iCs/>
          <w:sz w:val="24"/>
          <w:szCs w:val="24"/>
        </w:rPr>
        <w:t xml:space="preserve">opisanie w sposób jednoznaczny i wyczerpujący, za pomocą dostatecznie dokładnych i zrozumiałych określeń, uwzględniając wszystkie wymagania </w:t>
      </w:r>
      <w:r w:rsidRPr="00320447">
        <w:rPr>
          <w:rFonts w:ascii="Times New Roman" w:eastAsia="Times New Roman" w:hAnsi="Times New Roman" w:cs="Times New Roman"/>
          <w:iCs/>
          <w:sz w:val="24"/>
          <w:szCs w:val="24"/>
        </w:rPr>
        <w:br/>
        <w:t>i okoliczności mogące mieć wpływ na sporządzanie oferty;</w:t>
      </w:r>
    </w:p>
    <w:p w:rsidR="00320447" w:rsidRPr="00320447" w:rsidRDefault="00320447" w:rsidP="00A618AE">
      <w:pPr>
        <w:numPr>
          <w:ilvl w:val="0"/>
          <w:numId w:val="19"/>
        </w:numPr>
        <w:spacing w:before="120" w:after="0" w:line="240" w:lineRule="auto"/>
        <w:jc w:val="both"/>
        <w:outlineLvl w:val="3"/>
        <w:rPr>
          <w:rFonts w:ascii="Times New Roman" w:eastAsia="Times New Roman" w:hAnsi="Times New Roman" w:cs="Times New Roman"/>
          <w:b/>
          <w:iCs/>
          <w:sz w:val="24"/>
          <w:szCs w:val="24"/>
          <w:lang w:eastAsia="pl-PL"/>
        </w:rPr>
      </w:pPr>
      <w:r w:rsidRPr="00320447">
        <w:rPr>
          <w:rFonts w:ascii="Times New Roman" w:eastAsia="Times New Roman" w:hAnsi="Times New Roman" w:cs="Times New Roman"/>
          <w:iCs/>
          <w:sz w:val="24"/>
          <w:szCs w:val="24"/>
          <w:lang w:eastAsia="pl-PL"/>
        </w:rPr>
        <w:t xml:space="preserve">w przedmiocie zamówienia nie można wskazywać znaków towarowych, patentów lub pochodzenia, chyba, że jest to uzasadnione specyfiką produktu i Wykonawca nie może opisać go za pomocą dostatecznie dokładnych określeń, a wskazaniu takiemu </w:t>
      </w:r>
      <w:r w:rsidRPr="00320447">
        <w:rPr>
          <w:rFonts w:ascii="Times New Roman" w:eastAsia="Times New Roman" w:hAnsi="Times New Roman" w:cs="Times New Roman"/>
          <w:iCs/>
          <w:sz w:val="24"/>
          <w:szCs w:val="24"/>
          <w:lang w:eastAsia="pl-PL"/>
        </w:rPr>
        <w:lastRenderedPageBreak/>
        <w:t xml:space="preserve">towarzyszą wyrazy „lub równoważny”. Ponadto na Wykonawcy (projektancie) ciąży obowiązek wskazania, w jakim zakresie wskazane, urządzenie, materiał, zastosowana technologia itp. są w stosunku  do siebie równoważne. Wykonawca winien zatem opisać przynajmniej kilka kluczowych (dla zastosowania danego rozwiązania technicznego) minimalnych parametrów, które wskazywałyby, że zastosowany materiał, urządzenie lub technologia będą równoważne. Uznaje się, że oferta równoważna (zastosowany produkt, technologia, materiał itp.) to taka, która przedstawia produkt o właściwościach funkcjonalnych i jakościowych takich samych lub zbliżonych do tych, które zostaną określone w projekcie lecz oznaczone innym znakiem towarowym, patentem lub pochodzeniem. Przy czym istotne jest to, że produkt równoważny to produkt, który nie jest identyczny, tożsamy z produktem referencyjnym, ale </w:t>
      </w:r>
      <w:r w:rsidRPr="00320447">
        <w:rPr>
          <w:rFonts w:ascii="Times New Roman" w:eastAsia="Times New Roman" w:hAnsi="Times New Roman" w:cs="Times New Roman"/>
          <w:b/>
          <w:iCs/>
          <w:sz w:val="24"/>
          <w:szCs w:val="24"/>
          <w:lang w:eastAsia="pl-PL"/>
        </w:rPr>
        <w:t>posiada pewne istotne dla Zamawiającego, zbliżone do produktu referencyjnego cechy i parametry, które to winien określić projektant (np. parametry minimalne).</w:t>
      </w:r>
    </w:p>
    <w:p w:rsidR="00320447" w:rsidRPr="00320447" w:rsidRDefault="00320447" w:rsidP="00A618AE">
      <w:pPr>
        <w:numPr>
          <w:ilvl w:val="0"/>
          <w:numId w:val="19"/>
        </w:numPr>
        <w:spacing w:before="60" w:after="0" w:line="240" w:lineRule="auto"/>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Kompletną dokumentację projektowo-kosztorysową należy wykonać w formie papierowej w następującej liczbie egzemplarzy:</w:t>
      </w:r>
    </w:p>
    <w:p w:rsidR="00320447" w:rsidRPr="00320447" w:rsidRDefault="00320447" w:rsidP="00A618AE">
      <w:pPr>
        <w:numPr>
          <w:ilvl w:val="0"/>
          <w:numId w:val="20"/>
        </w:numPr>
        <w:tabs>
          <w:tab w:val="left" w:pos="993"/>
        </w:tabs>
        <w:spacing w:before="60" w:after="0" w:line="240" w:lineRule="auto"/>
        <w:ind w:left="993" w:hanging="284"/>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Inwentaryzacja obiektu – 2 egz.</w:t>
      </w:r>
    </w:p>
    <w:p w:rsidR="00320447" w:rsidRPr="00320447" w:rsidRDefault="00320447" w:rsidP="00A618AE">
      <w:pPr>
        <w:numPr>
          <w:ilvl w:val="0"/>
          <w:numId w:val="20"/>
        </w:numPr>
        <w:tabs>
          <w:tab w:val="left" w:pos="993"/>
        </w:tabs>
        <w:spacing w:before="60" w:after="0" w:line="240" w:lineRule="auto"/>
        <w:ind w:left="993" w:hanging="284"/>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koncepcja architektoniczno-budowlana - 3 egz.</w:t>
      </w:r>
    </w:p>
    <w:p w:rsidR="00320447" w:rsidRPr="00320447" w:rsidRDefault="00320447" w:rsidP="00A618AE">
      <w:pPr>
        <w:numPr>
          <w:ilvl w:val="0"/>
          <w:numId w:val="20"/>
        </w:numPr>
        <w:tabs>
          <w:tab w:val="left" w:pos="993"/>
        </w:tabs>
        <w:spacing w:before="60" w:after="0" w:line="240" w:lineRule="auto"/>
        <w:ind w:left="993" w:hanging="284"/>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projekt budowlany - 6 egz.</w:t>
      </w:r>
    </w:p>
    <w:p w:rsidR="00320447" w:rsidRPr="00320447" w:rsidRDefault="00320447" w:rsidP="00A618AE">
      <w:pPr>
        <w:numPr>
          <w:ilvl w:val="0"/>
          <w:numId w:val="20"/>
        </w:numPr>
        <w:tabs>
          <w:tab w:val="left" w:pos="993"/>
        </w:tabs>
        <w:spacing w:before="60" w:after="0" w:line="240" w:lineRule="auto"/>
        <w:ind w:left="993" w:hanging="284"/>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projekty wykonawcze -po 6 egz.</w:t>
      </w:r>
    </w:p>
    <w:p w:rsidR="00320447" w:rsidRPr="00320447" w:rsidRDefault="00320447" w:rsidP="00A618AE">
      <w:pPr>
        <w:numPr>
          <w:ilvl w:val="0"/>
          <w:numId w:val="20"/>
        </w:numPr>
        <w:tabs>
          <w:tab w:val="left" w:pos="993"/>
        </w:tabs>
        <w:spacing w:before="60" w:after="0" w:line="240" w:lineRule="auto"/>
        <w:ind w:left="993" w:hanging="284"/>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przedmiar robót - 6 egz.</w:t>
      </w:r>
    </w:p>
    <w:p w:rsidR="00320447" w:rsidRPr="00320447" w:rsidRDefault="00320447" w:rsidP="00A618AE">
      <w:pPr>
        <w:numPr>
          <w:ilvl w:val="0"/>
          <w:numId w:val="20"/>
        </w:numPr>
        <w:tabs>
          <w:tab w:val="left" w:pos="993"/>
        </w:tabs>
        <w:spacing w:before="60" w:after="0" w:line="240" w:lineRule="auto"/>
        <w:ind w:left="993" w:hanging="284"/>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kosztorys inwestorski - 6 egz.</w:t>
      </w:r>
    </w:p>
    <w:p w:rsidR="00320447" w:rsidRPr="00320447" w:rsidRDefault="00320447" w:rsidP="00A618AE">
      <w:pPr>
        <w:numPr>
          <w:ilvl w:val="0"/>
          <w:numId w:val="20"/>
        </w:numPr>
        <w:tabs>
          <w:tab w:val="left" w:pos="993"/>
        </w:tabs>
        <w:spacing w:before="60" w:after="0" w:line="240" w:lineRule="auto"/>
        <w:ind w:left="993" w:hanging="284"/>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Specyfikacja Techniczna Wykonania i Odbioru Robót Budowlanych - 6 egz.</w:t>
      </w:r>
    </w:p>
    <w:p w:rsidR="00320447" w:rsidRPr="00320447" w:rsidRDefault="00320447" w:rsidP="00A618AE">
      <w:pPr>
        <w:numPr>
          <w:ilvl w:val="0"/>
          <w:numId w:val="20"/>
        </w:numPr>
        <w:tabs>
          <w:tab w:val="left" w:pos="993"/>
        </w:tabs>
        <w:spacing w:before="60" w:after="0" w:line="240" w:lineRule="auto"/>
        <w:ind w:left="993" w:hanging="284"/>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Informacją BIOZ  - 6 egz.</w:t>
      </w:r>
    </w:p>
    <w:p w:rsidR="00320447" w:rsidRPr="00320447" w:rsidRDefault="004510AA" w:rsidP="00A618AE">
      <w:pPr>
        <w:numPr>
          <w:ilvl w:val="0"/>
          <w:numId w:val="20"/>
        </w:numPr>
        <w:tabs>
          <w:tab w:val="left" w:pos="993"/>
        </w:tabs>
        <w:spacing w:before="60" w:after="0" w:line="240" w:lineRule="auto"/>
        <w:ind w:left="993" w:hanging="284"/>
        <w:jc w:val="both"/>
        <w:outlineLvl w:val="3"/>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Plan ewakuacji</w:t>
      </w:r>
      <w:r w:rsidR="00320447" w:rsidRPr="00320447">
        <w:rPr>
          <w:rFonts w:ascii="Times New Roman" w:eastAsia="Times New Roman" w:hAnsi="Times New Roman" w:cs="Times New Roman"/>
          <w:iCs/>
          <w:sz w:val="24"/>
          <w:szCs w:val="24"/>
          <w:lang w:eastAsia="pl-PL"/>
        </w:rPr>
        <w:t xml:space="preserve"> - 6 egz.</w:t>
      </w:r>
    </w:p>
    <w:p w:rsidR="00320447" w:rsidRPr="00320447" w:rsidRDefault="00320447" w:rsidP="00A618AE">
      <w:pPr>
        <w:numPr>
          <w:ilvl w:val="0"/>
          <w:numId w:val="20"/>
        </w:numPr>
        <w:suppressAutoHyphens/>
        <w:overflowPunct w:val="0"/>
        <w:autoSpaceDE w:val="0"/>
        <w:spacing w:before="60" w:after="0" w:line="240" w:lineRule="auto"/>
        <w:ind w:left="993" w:hanging="284"/>
        <w:jc w:val="both"/>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Zestawienie kosztów i prac</w:t>
      </w:r>
      <w:r w:rsidR="0008205F">
        <w:rPr>
          <w:rFonts w:ascii="Times New Roman" w:eastAsia="Times New Roman" w:hAnsi="Times New Roman" w:cs="Times New Roman"/>
          <w:sz w:val="24"/>
          <w:szCs w:val="24"/>
          <w:lang w:eastAsia="pl-PL"/>
        </w:rPr>
        <w:t xml:space="preserve"> związanych z termomodernizacją</w:t>
      </w:r>
      <w:r w:rsidRPr="00320447">
        <w:rPr>
          <w:rFonts w:ascii="Times New Roman" w:eastAsia="Times New Roman" w:hAnsi="Times New Roman" w:cs="Times New Roman"/>
          <w:sz w:val="24"/>
          <w:szCs w:val="24"/>
          <w:lang w:eastAsia="pl-PL"/>
        </w:rPr>
        <w:t xml:space="preserve"> – 3 egz.</w:t>
      </w:r>
    </w:p>
    <w:p w:rsidR="00320447" w:rsidRPr="00320447" w:rsidRDefault="00320447" w:rsidP="00A618AE">
      <w:pPr>
        <w:numPr>
          <w:ilvl w:val="0"/>
          <w:numId w:val="19"/>
        </w:numPr>
        <w:spacing w:before="120" w:after="0" w:line="240" w:lineRule="auto"/>
        <w:ind w:left="714" w:hanging="357"/>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 xml:space="preserve">Całość opracowania projektowego winna być zapisana w formie elektronicznej, </w:t>
      </w:r>
      <w:r w:rsidRPr="00320447">
        <w:rPr>
          <w:rFonts w:ascii="Times New Roman" w:eastAsia="Times New Roman" w:hAnsi="Times New Roman" w:cs="Times New Roman"/>
          <w:iCs/>
          <w:sz w:val="24"/>
          <w:szCs w:val="24"/>
          <w:lang w:eastAsia="pl-PL"/>
        </w:rPr>
        <w:br/>
        <w:t>w następującym zestawieniu:</w:t>
      </w:r>
    </w:p>
    <w:p w:rsidR="00320447" w:rsidRPr="00320447" w:rsidRDefault="00320447" w:rsidP="00A618AE">
      <w:pPr>
        <w:numPr>
          <w:ilvl w:val="0"/>
          <w:numId w:val="21"/>
        </w:numPr>
        <w:spacing w:after="0" w:line="240" w:lineRule="auto"/>
        <w:ind w:left="993" w:hanging="284"/>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 xml:space="preserve">dla Zamawiającego – projekty, kosztorysy inwestorskie i przedmiary robót </w:t>
      </w:r>
      <w:r w:rsidRPr="00320447">
        <w:rPr>
          <w:rFonts w:ascii="Times New Roman" w:eastAsia="Times New Roman" w:hAnsi="Times New Roman" w:cs="Times New Roman"/>
          <w:iCs/>
          <w:sz w:val="24"/>
          <w:szCs w:val="24"/>
          <w:lang w:eastAsia="pl-PL"/>
        </w:rPr>
        <w:br/>
        <w:t>w wersji oryginalnej oraz w postaci plików zapisanych w formacie PDF,</w:t>
      </w:r>
    </w:p>
    <w:p w:rsidR="00320447" w:rsidRPr="00320447" w:rsidRDefault="00320447" w:rsidP="00A618AE">
      <w:pPr>
        <w:numPr>
          <w:ilvl w:val="0"/>
          <w:numId w:val="21"/>
        </w:numPr>
        <w:spacing w:after="0" w:line="240" w:lineRule="auto"/>
        <w:ind w:left="993" w:hanging="284"/>
        <w:jc w:val="both"/>
        <w:outlineLvl w:val="3"/>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w celu ogłoszenia przetargu na roboty budowlane – projekty, specyfikacje techniczne oraz przedmiary robót w postaci plików zapisanych w formacie PDF (dla wykonawców nie należy umieszczać stron z zaświadczeniami i kopiami uprawnień projektantów),</w:t>
      </w:r>
    </w:p>
    <w:p w:rsidR="00320447" w:rsidRPr="00320447" w:rsidRDefault="00320447" w:rsidP="00320447">
      <w:pPr>
        <w:spacing w:before="120" w:after="0"/>
        <w:ind w:left="720" w:hanging="360"/>
        <w:jc w:val="both"/>
        <w:outlineLvl w:val="3"/>
        <w:rPr>
          <w:rFonts w:ascii="Times New Roman" w:eastAsia="Times New Roman" w:hAnsi="Times New Roman" w:cs="Times New Roman"/>
          <w:iCs/>
          <w:sz w:val="24"/>
          <w:lang w:eastAsia="pl-PL"/>
        </w:rPr>
      </w:pPr>
      <w:r w:rsidRPr="00320447">
        <w:rPr>
          <w:rFonts w:ascii="Times New Roman" w:eastAsia="Times New Roman" w:hAnsi="Times New Roman" w:cs="Times New Roman"/>
          <w:iCs/>
          <w:sz w:val="24"/>
          <w:szCs w:val="24"/>
          <w:lang w:eastAsia="pl-PL"/>
        </w:rPr>
        <w:t xml:space="preserve">Każdy projekt, przedmiar robót, specyfikacja techniczna oraz kosztorys inwestorski mają stanowić jeden oddzielny </w:t>
      </w:r>
      <w:r w:rsidRPr="00320447">
        <w:rPr>
          <w:rFonts w:ascii="Times New Roman" w:eastAsia="Times New Roman" w:hAnsi="Times New Roman" w:cs="Times New Roman"/>
          <w:iCs/>
          <w:sz w:val="24"/>
          <w:lang w:eastAsia="pl-PL"/>
        </w:rPr>
        <w:t>plik w formacie PDF.</w:t>
      </w:r>
    </w:p>
    <w:p w:rsidR="00320447" w:rsidRPr="00320447" w:rsidRDefault="00320447" w:rsidP="00A618AE">
      <w:pPr>
        <w:numPr>
          <w:ilvl w:val="0"/>
          <w:numId w:val="13"/>
        </w:numPr>
        <w:spacing w:before="120" w:after="120" w:line="240" w:lineRule="auto"/>
        <w:ind w:left="426" w:hanging="284"/>
        <w:jc w:val="both"/>
        <w:outlineLvl w:val="1"/>
        <w:rPr>
          <w:rFonts w:ascii="Times New Roman" w:eastAsia="Times New Roman" w:hAnsi="Times New Roman" w:cs="Times New Roman"/>
          <w:sz w:val="24"/>
          <w:szCs w:val="26"/>
        </w:rPr>
      </w:pPr>
      <w:r w:rsidRPr="00320447">
        <w:rPr>
          <w:rFonts w:ascii="Times New Roman" w:eastAsia="Times New Roman" w:hAnsi="Times New Roman" w:cs="Times New Roman"/>
          <w:sz w:val="24"/>
          <w:szCs w:val="26"/>
        </w:rPr>
        <w:t>W ramach przedmiotu zamówienia i ceny ofertowej wykonawca jest zobowiązany do:</w:t>
      </w:r>
    </w:p>
    <w:p w:rsidR="00320447" w:rsidRPr="00320447" w:rsidRDefault="00320447" w:rsidP="00A618AE">
      <w:pPr>
        <w:numPr>
          <w:ilvl w:val="1"/>
          <w:numId w:val="22"/>
        </w:numPr>
        <w:spacing w:after="0" w:line="240" w:lineRule="auto"/>
        <w:ind w:left="709" w:hanging="283"/>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Pozyskania wszystkich dodatkowych koniecznych materiałów wyjściowych do projektowania na własny koszt i we własnym zakresie tj.:</w:t>
      </w:r>
    </w:p>
    <w:p w:rsidR="00320447" w:rsidRPr="00320447" w:rsidRDefault="00320447" w:rsidP="00A618AE">
      <w:pPr>
        <w:widowControl w:val="0"/>
        <w:numPr>
          <w:ilvl w:val="1"/>
          <w:numId w:val="23"/>
        </w:numPr>
        <w:tabs>
          <w:tab w:val="num" w:pos="1134"/>
        </w:tabs>
        <w:autoSpaceDE w:val="0"/>
        <w:autoSpaceDN w:val="0"/>
        <w:adjustRightInd w:val="0"/>
        <w:spacing w:after="160" w:line="240" w:lineRule="auto"/>
        <w:ind w:left="993"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aktualnej mapy do celów projektowych;</w:t>
      </w:r>
    </w:p>
    <w:p w:rsidR="00320447" w:rsidRPr="00320447" w:rsidRDefault="00320447" w:rsidP="00A618AE">
      <w:pPr>
        <w:widowControl w:val="0"/>
        <w:numPr>
          <w:ilvl w:val="1"/>
          <w:numId w:val="23"/>
        </w:numPr>
        <w:tabs>
          <w:tab w:val="num" w:pos="1134"/>
        </w:tabs>
        <w:autoSpaceDE w:val="0"/>
        <w:autoSpaceDN w:val="0"/>
        <w:adjustRightInd w:val="0"/>
        <w:spacing w:after="0" w:line="240" w:lineRule="auto"/>
        <w:ind w:left="992" w:hanging="284"/>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warunków technicznych przyłączenia mediów;</w:t>
      </w:r>
    </w:p>
    <w:p w:rsidR="00320447" w:rsidRPr="00320447" w:rsidRDefault="00320447" w:rsidP="00A618AE">
      <w:pPr>
        <w:widowControl w:val="0"/>
        <w:numPr>
          <w:ilvl w:val="1"/>
          <w:numId w:val="23"/>
        </w:numPr>
        <w:tabs>
          <w:tab w:val="num" w:pos="1134"/>
        </w:tabs>
        <w:autoSpaceDE w:val="0"/>
        <w:autoSpaceDN w:val="0"/>
        <w:adjustRightInd w:val="0"/>
        <w:spacing w:after="0" w:line="240" w:lineRule="auto"/>
        <w:ind w:left="992" w:hanging="284"/>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inwentaryzacji zieleni z wykazami drzew i krzewów do zagospodarowania </w:t>
      </w:r>
      <w:r w:rsidRPr="00320447">
        <w:rPr>
          <w:rFonts w:ascii="Times New Roman" w:eastAsia="Calibri" w:hAnsi="Times New Roman" w:cs="Times New Roman"/>
          <w:sz w:val="24"/>
          <w:szCs w:val="24"/>
        </w:rPr>
        <w:br/>
        <w:t>i koniecznych wycinek.</w:t>
      </w:r>
    </w:p>
    <w:p w:rsidR="00320447" w:rsidRPr="00320447" w:rsidRDefault="00320447" w:rsidP="00A618AE">
      <w:pPr>
        <w:numPr>
          <w:ilvl w:val="0"/>
          <w:numId w:val="22"/>
        </w:numPr>
        <w:spacing w:after="0" w:line="240" w:lineRule="auto"/>
        <w:jc w:val="both"/>
        <w:outlineLvl w:val="4"/>
        <w:rPr>
          <w:rFonts w:ascii="Times New Roman" w:eastAsia="Times New Roman" w:hAnsi="Times New Roman" w:cs="Times New Roman"/>
          <w:sz w:val="24"/>
        </w:rPr>
      </w:pPr>
      <w:r w:rsidRPr="00320447">
        <w:rPr>
          <w:rFonts w:ascii="Times New Roman" w:eastAsia="Times New Roman" w:hAnsi="Times New Roman" w:cs="Times New Roman"/>
          <w:sz w:val="24"/>
        </w:rPr>
        <w:t>Wprowadzenia wymaganych przez Zamawiającego zmian do projektu koncepcji architektoniczno-budowlanej.</w:t>
      </w:r>
    </w:p>
    <w:p w:rsidR="00320447" w:rsidRPr="00320447" w:rsidRDefault="00320447" w:rsidP="00A618AE">
      <w:pPr>
        <w:numPr>
          <w:ilvl w:val="0"/>
          <w:numId w:val="22"/>
        </w:numPr>
        <w:spacing w:after="0" w:line="240" w:lineRule="auto"/>
        <w:jc w:val="both"/>
        <w:outlineLvl w:val="4"/>
        <w:rPr>
          <w:rFonts w:ascii="Times New Roman" w:eastAsia="Times New Roman" w:hAnsi="Times New Roman" w:cs="Times New Roman"/>
          <w:sz w:val="24"/>
        </w:rPr>
      </w:pPr>
      <w:r w:rsidRPr="00320447">
        <w:rPr>
          <w:rFonts w:ascii="Times New Roman" w:eastAsia="Times New Roman" w:hAnsi="Times New Roman" w:cs="Times New Roman"/>
          <w:sz w:val="24"/>
        </w:rPr>
        <w:lastRenderedPageBreak/>
        <w:t>Dokonania uzgodnień międzybranżowych.</w:t>
      </w:r>
    </w:p>
    <w:p w:rsidR="00320447" w:rsidRPr="00320447" w:rsidRDefault="00320447" w:rsidP="00A618AE">
      <w:pPr>
        <w:numPr>
          <w:ilvl w:val="0"/>
          <w:numId w:val="22"/>
        </w:numPr>
        <w:spacing w:after="0" w:line="240" w:lineRule="auto"/>
        <w:jc w:val="both"/>
        <w:outlineLvl w:val="4"/>
        <w:rPr>
          <w:rFonts w:ascii="Times New Roman" w:eastAsia="Times New Roman" w:hAnsi="Times New Roman" w:cs="Times New Roman"/>
          <w:sz w:val="24"/>
        </w:rPr>
      </w:pPr>
      <w:r w:rsidRPr="00320447">
        <w:rPr>
          <w:rFonts w:ascii="Times New Roman" w:eastAsia="Times New Roman" w:hAnsi="Times New Roman" w:cs="Times New Roman"/>
          <w:sz w:val="24"/>
        </w:rPr>
        <w:t>Sprawdzenia dokumentacji przez osoby uprawnione.</w:t>
      </w:r>
    </w:p>
    <w:p w:rsidR="00320447" w:rsidRPr="006F0C2E" w:rsidRDefault="00320447" w:rsidP="00A618AE">
      <w:pPr>
        <w:numPr>
          <w:ilvl w:val="0"/>
          <w:numId w:val="22"/>
        </w:numPr>
        <w:spacing w:after="0" w:line="240" w:lineRule="auto"/>
        <w:jc w:val="both"/>
        <w:outlineLvl w:val="4"/>
        <w:rPr>
          <w:rFonts w:ascii="Times New Roman" w:eastAsia="Times New Roman" w:hAnsi="Times New Roman" w:cs="Times New Roman"/>
          <w:sz w:val="24"/>
        </w:rPr>
      </w:pPr>
      <w:r w:rsidRPr="00320447">
        <w:rPr>
          <w:rFonts w:ascii="Times New Roman" w:eastAsia="Times New Roman" w:hAnsi="Times New Roman" w:cs="Times New Roman"/>
          <w:sz w:val="24"/>
        </w:rPr>
        <w:t>Wykonania wszelkich innych niezbędnych opracowań, które są konieczne do realizacji inwestycji w ramach zleconej kompleksowej dokumentacji projektowo – kosztorysowej budowy.</w:t>
      </w:r>
    </w:p>
    <w:p w:rsidR="00320447" w:rsidRPr="00320447" w:rsidRDefault="00320447" w:rsidP="00320447">
      <w:pPr>
        <w:keepNext/>
        <w:keepLines/>
        <w:spacing w:before="200" w:line="256" w:lineRule="auto"/>
        <w:ind w:left="720" w:hanging="360"/>
        <w:outlineLvl w:val="0"/>
        <w:rPr>
          <w:rFonts w:ascii="Times New Roman" w:eastAsia="Times New Roman" w:hAnsi="Times New Roman" w:cs="Times New Roman"/>
          <w:b/>
          <w:sz w:val="32"/>
          <w:szCs w:val="32"/>
        </w:rPr>
      </w:pPr>
      <w:r w:rsidRPr="00320447">
        <w:rPr>
          <w:rFonts w:ascii="Times New Roman" w:eastAsia="Times New Roman" w:hAnsi="Times New Roman" w:cs="Times New Roman"/>
          <w:b/>
          <w:sz w:val="32"/>
          <w:szCs w:val="32"/>
        </w:rPr>
        <w:t>Dodatkowe wytyczne projektowe.</w:t>
      </w:r>
    </w:p>
    <w:p w:rsidR="00320447" w:rsidRPr="00320447" w:rsidRDefault="00320447" w:rsidP="00A618AE">
      <w:pPr>
        <w:numPr>
          <w:ilvl w:val="2"/>
          <w:numId w:val="24"/>
        </w:numPr>
        <w:spacing w:before="120" w:after="120" w:line="240" w:lineRule="auto"/>
        <w:ind w:hanging="322"/>
        <w:outlineLvl w:val="5"/>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Budynek</w:t>
      </w:r>
    </w:p>
    <w:p w:rsidR="00320447" w:rsidRPr="00320447" w:rsidRDefault="00320447" w:rsidP="00320447">
      <w:pPr>
        <w:spacing w:before="120" w:after="120"/>
        <w:ind w:firstLine="567"/>
        <w:jc w:val="both"/>
        <w:outlineLvl w:val="5"/>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Budynek dydaktyczny czterokondygnacyjny, podpiwniczony, będzie przeznaczony na cele edukacyjne dla uczniów klas podstawowych I-III i IV-VI oraz gimnazjalnych - planowana ilość uczniów około 70 osób. </w:t>
      </w:r>
    </w:p>
    <w:p w:rsidR="00320447" w:rsidRPr="00320447" w:rsidRDefault="00320447" w:rsidP="00320447">
      <w:pPr>
        <w:spacing w:after="160"/>
        <w:ind w:firstLine="567"/>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Lokalizacja planowanej inwestycji: miejscowość Krosno Odrzańskie, ul. Piastów 7 działka nr 372/62 o powierzchni 4.473 m2.</w:t>
      </w:r>
    </w:p>
    <w:p w:rsidR="00320447" w:rsidRPr="00320447" w:rsidRDefault="00320447" w:rsidP="00320447">
      <w:pPr>
        <w:spacing w:after="160"/>
        <w:ind w:firstLine="567"/>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W budynku należy zaprojektować ok. 40 pomieszczeń w tym sale lekcyjne, odpowiednio wyposażone pracownie oraz gabinety specjalistyczne przeznaczon</w:t>
      </w:r>
      <w:r w:rsidR="0008205F">
        <w:rPr>
          <w:rFonts w:ascii="Times New Roman" w:eastAsia="Calibri" w:hAnsi="Times New Roman" w:cs="Times New Roman"/>
          <w:sz w:val="24"/>
          <w:szCs w:val="24"/>
          <w:lang w:eastAsia="pl-PL"/>
        </w:rPr>
        <w:t>e do indywidualnej pracy </w:t>
      </w:r>
      <w:r w:rsidRPr="00320447">
        <w:rPr>
          <w:rFonts w:ascii="Times New Roman" w:eastAsia="Calibri" w:hAnsi="Times New Roman" w:cs="Times New Roman"/>
          <w:sz w:val="24"/>
          <w:szCs w:val="24"/>
          <w:lang w:eastAsia="pl-PL"/>
        </w:rPr>
        <w:t xml:space="preserve">z dziećmi, gabinet pielęgniarki/higienistki, zaplecze nauczycielskie, aneks kuchenny, stołówkę, świetlicę, salę gimnastyczną, aulę, </w:t>
      </w:r>
      <w:r w:rsidR="0008205F">
        <w:rPr>
          <w:rFonts w:ascii="Times New Roman" w:eastAsia="Calibri" w:hAnsi="Times New Roman" w:cs="Times New Roman"/>
          <w:sz w:val="24"/>
          <w:szCs w:val="24"/>
          <w:lang w:eastAsia="pl-PL"/>
        </w:rPr>
        <w:t xml:space="preserve">siłownię. Pomieszczenia powinny zostać zaprojektowane </w:t>
      </w:r>
      <w:r w:rsidRPr="00320447">
        <w:rPr>
          <w:rFonts w:ascii="Times New Roman" w:eastAsia="Calibri" w:hAnsi="Times New Roman" w:cs="Times New Roman"/>
          <w:sz w:val="24"/>
          <w:szCs w:val="24"/>
          <w:lang w:eastAsia="pl-PL"/>
        </w:rPr>
        <w:t>z uwzględnieniem schematu funkcjonalno-użytkowego (załącznik nr 11).</w:t>
      </w:r>
    </w:p>
    <w:p w:rsidR="00320447" w:rsidRPr="00320447" w:rsidRDefault="00320447" w:rsidP="00320447">
      <w:pPr>
        <w:spacing w:after="0"/>
        <w:ind w:firstLine="567"/>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 xml:space="preserve">Obiekt powinien być dostosowany dla osób niepełnosprawnych (toalety, winda, ewentualne podjazdy, okna z zabezpieczeniem przed otwarciem przez ucznia). </w:t>
      </w:r>
    </w:p>
    <w:p w:rsidR="00320447" w:rsidRPr="00320447" w:rsidRDefault="00320447" w:rsidP="00320447">
      <w:pPr>
        <w:spacing w:after="0"/>
        <w:ind w:firstLine="567"/>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 xml:space="preserve">Zaplecze gospodarcze  - kotłownia gazowa, w ramach zadań </w:t>
      </w:r>
      <w:proofErr w:type="spellStart"/>
      <w:r w:rsidRPr="00320447">
        <w:rPr>
          <w:rFonts w:ascii="Times New Roman" w:eastAsia="Calibri" w:hAnsi="Times New Roman" w:cs="Times New Roman"/>
          <w:sz w:val="24"/>
          <w:szCs w:val="24"/>
          <w:lang w:eastAsia="pl-PL"/>
        </w:rPr>
        <w:t>termomodernizacyjnych</w:t>
      </w:r>
      <w:proofErr w:type="spellEnd"/>
      <w:r w:rsidRPr="00320447">
        <w:rPr>
          <w:rFonts w:ascii="Times New Roman" w:eastAsia="Calibri" w:hAnsi="Times New Roman" w:cs="Times New Roman"/>
          <w:sz w:val="24"/>
          <w:szCs w:val="24"/>
          <w:lang w:eastAsia="pl-PL"/>
        </w:rPr>
        <w:t xml:space="preserve"> powinna zostać zaprojektowana na zewnątrz budynku. </w:t>
      </w:r>
    </w:p>
    <w:p w:rsidR="00320447" w:rsidRPr="00320447" w:rsidRDefault="00320447" w:rsidP="00320447">
      <w:pPr>
        <w:spacing w:after="0"/>
        <w:ind w:left="142" w:firstLine="425"/>
        <w:contextualSpacing/>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Inne niewymienione pomieszczenia, należy zaprojektować w przypadku, jeżeli przepisy tego wymagają lub w przypadku, gdy projektant wykaże Zamawiającemu zasadność zaprojektowania innych pomieszczeń w celu usprawnienia funkcjonowania obiektu.</w:t>
      </w:r>
    </w:p>
    <w:p w:rsidR="00320447" w:rsidRPr="00320447" w:rsidRDefault="00320447" w:rsidP="00A618AE">
      <w:pPr>
        <w:numPr>
          <w:ilvl w:val="2"/>
          <w:numId w:val="24"/>
        </w:numPr>
        <w:tabs>
          <w:tab w:val="left" w:pos="709"/>
        </w:tabs>
        <w:spacing w:before="120" w:after="120" w:line="240" w:lineRule="auto"/>
        <w:jc w:val="both"/>
        <w:outlineLvl w:val="5"/>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Architektura:</w:t>
      </w:r>
    </w:p>
    <w:p w:rsidR="00320447" w:rsidRPr="00320447" w:rsidRDefault="00320447" w:rsidP="00320447">
      <w:pPr>
        <w:spacing w:after="160"/>
        <w:ind w:firstLine="567"/>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Wymagana jest architektura podkreślająca </w:t>
      </w:r>
      <w:r w:rsidR="0008205F">
        <w:rPr>
          <w:rFonts w:ascii="Times New Roman" w:eastAsia="Calibri" w:hAnsi="Times New Roman" w:cs="Times New Roman"/>
          <w:sz w:val="24"/>
          <w:szCs w:val="24"/>
        </w:rPr>
        <w:t>funkcję obiektu, wkomponowana w </w:t>
      </w:r>
      <w:r w:rsidRPr="00320447">
        <w:rPr>
          <w:rFonts w:ascii="Times New Roman" w:eastAsia="Calibri" w:hAnsi="Times New Roman" w:cs="Times New Roman"/>
          <w:sz w:val="24"/>
          <w:szCs w:val="24"/>
        </w:rPr>
        <w:t>istniejący teren i otoczenie. Zarazem koszty realizacji związane z arch</w:t>
      </w:r>
      <w:r w:rsidR="0008205F">
        <w:rPr>
          <w:rFonts w:ascii="Times New Roman" w:eastAsia="Calibri" w:hAnsi="Times New Roman" w:cs="Times New Roman"/>
          <w:sz w:val="24"/>
          <w:szCs w:val="24"/>
        </w:rPr>
        <w:t xml:space="preserve">itekturą powinny być optymalne </w:t>
      </w:r>
      <w:r w:rsidRPr="00320447">
        <w:rPr>
          <w:rFonts w:ascii="Times New Roman" w:eastAsia="Calibri" w:hAnsi="Times New Roman" w:cs="Times New Roman"/>
          <w:sz w:val="24"/>
          <w:szCs w:val="24"/>
        </w:rPr>
        <w:t>i uzasadnione.</w:t>
      </w:r>
    </w:p>
    <w:p w:rsidR="00320447" w:rsidRPr="00320447" w:rsidRDefault="00320447" w:rsidP="00320447">
      <w:pPr>
        <w:spacing w:after="160"/>
        <w:ind w:firstLine="567"/>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Do istniejącego obiektu należy przewidzieć dobudowanie kotłowni gazowej w zakresie termomodernizacji. Kotłownia gazowa powinna być ujęta w zestawieniu kosztów i prac związanych z termomodernizacją.</w:t>
      </w:r>
    </w:p>
    <w:p w:rsidR="00320447" w:rsidRPr="00320447" w:rsidRDefault="00320447" w:rsidP="00A618AE">
      <w:pPr>
        <w:numPr>
          <w:ilvl w:val="0"/>
          <w:numId w:val="24"/>
        </w:numPr>
        <w:tabs>
          <w:tab w:val="left" w:pos="426"/>
          <w:tab w:val="left" w:pos="567"/>
        </w:tabs>
        <w:spacing w:before="120" w:after="120" w:line="240" w:lineRule="auto"/>
        <w:jc w:val="both"/>
        <w:outlineLvl w:val="5"/>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Konstrukcja:</w:t>
      </w:r>
    </w:p>
    <w:p w:rsidR="00320447" w:rsidRPr="00320447" w:rsidRDefault="00320447" w:rsidP="00320447">
      <w:pPr>
        <w:spacing w:after="160"/>
        <w:ind w:firstLine="567"/>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Powinna współgrać z architekturą, być optymalną dla tego ty</w:t>
      </w:r>
      <w:r w:rsidR="0008205F">
        <w:rPr>
          <w:rFonts w:ascii="Times New Roman" w:eastAsia="Calibri" w:hAnsi="Times New Roman" w:cs="Times New Roman"/>
          <w:sz w:val="24"/>
          <w:szCs w:val="24"/>
        </w:rPr>
        <w:t xml:space="preserve">pu obiektów, być bezpieczną </w:t>
      </w:r>
      <w:r w:rsidRPr="00320447">
        <w:rPr>
          <w:rFonts w:ascii="Times New Roman" w:eastAsia="Calibri" w:hAnsi="Times New Roman" w:cs="Times New Roman"/>
          <w:sz w:val="24"/>
          <w:szCs w:val="24"/>
        </w:rPr>
        <w:t>i trwałą oraz prostą w utrzymaniu i niskimi kosztami eksploatacji.</w:t>
      </w:r>
    </w:p>
    <w:p w:rsidR="00320447" w:rsidRPr="00320447" w:rsidRDefault="00320447" w:rsidP="00320447">
      <w:pPr>
        <w:spacing w:after="160"/>
        <w:ind w:firstLine="567"/>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Należy zaprojektować bariery przeciwśniegowe na dachu.</w:t>
      </w:r>
    </w:p>
    <w:p w:rsidR="00320447" w:rsidRPr="00320447" w:rsidRDefault="00320447" w:rsidP="00A618AE">
      <w:pPr>
        <w:numPr>
          <w:ilvl w:val="0"/>
          <w:numId w:val="24"/>
        </w:numPr>
        <w:spacing w:before="120" w:after="120" w:line="240" w:lineRule="auto"/>
        <w:jc w:val="both"/>
        <w:outlineLvl w:val="5"/>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Zagospodarowanie terenu:</w:t>
      </w:r>
    </w:p>
    <w:p w:rsidR="00320447" w:rsidRPr="00320447" w:rsidRDefault="00320447" w:rsidP="00A618AE">
      <w:pPr>
        <w:keepNext/>
        <w:keepLines/>
        <w:numPr>
          <w:ilvl w:val="1"/>
          <w:numId w:val="22"/>
        </w:numPr>
        <w:spacing w:before="120" w:after="0" w:line="240" w:lineRule="auto"/>
        <w:ind w:left="426" w:hanging="284"/>
        <w:jc w:val="both"/>
        <w:outlineLvl w:val="6"/>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lastRenderedPageBreak/>
        <w:t>Zagospodarowanie terenu powinno współgrać z otoczeniem, stosownie eksponować projektowany obiekt i kierunek głównego wejścia, zapewnić niezbędną komunikację pieszą i kołową, dostawę materiałów eksploatacyjnych, zapewniać dostateczną ilość miejsc do zajęć i zabaw na wolnym powietrzu wraz z urządzeniami i wyposażeniem, spełniać warunki ochrony ppoż. itp.</w:t>
      </w:r>
    </w:p>
    <w:p w:rsidR="00320447" w:rsidRPr="00320447" w:rsidRDefault="00320447" w:rsidP="00A618AE">
      <w:pPr>
        <w:keepNext/>
        <w:keepLines/>
        <w:numPr>
          <w:ilvl w:val="1"/>
          <w:numId w:val="22"/>
        </w:numPr>
        <w:spacing w:before="120" w:after="0" w:line="240" w:lineRule="auto"/>
        <w:ind w:left="426" w:hanging="284"/>
        <w:jc w:val="both"/>
        <w:outlineLvl w:val="6"/>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Na terenie objętym inwestycją należy uwzględnić:</w:t>
      </w:r>
    </w:p>
    <w:p w:rsidR="00320447" w:rsidRPr="00320447" w:rsidRDefault="00320447" w:rsidP="00320447">
      <w:pPr>
        <w:spacing w:after="0"/>
        <w:ind w:left="567" w:hanging="283"/>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a)</w:t>
      </w:r>
      <w:r w:rsidRPr="00320447">
        <w:rPr>
          <w:rFonts w:ascii="Times New Roman" w:eastAsia="Calibri" w:hAnsi="Times New Roman" w:cs="Times New Roman"/>
          <w:sz w:val="24"/>
          <w:szCs w:val="24"/>
          <w:lang w:eastAsia="pl-PL"/>
        </w:rPr>
        <w:tab/>
        <w:t>plac zabaw dla dzieci klas I-III</w:t>
      </w:r>
    </w:p>
    <w:p w:rsidR="00320447" w:rsidRPr="00320447" w:rsidRDefault="00320447" w:rsidP="00320447">
      <w:pPr>
        <w:spacing w:after="0"/>
        <w:ind w:left="567" w:hanging="283"/>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b)</w:t>
      </w:r>
      <w:r w:rsidRPr="00320447">
        <w:rPr>
          <w:rFonts w:ascii="Times New Roman" w:eastAsia="Calibri" w:hAnsi="Times New Roman" w:cs="Times New Roman"/>
          <w:sz w:val="24"/>
          <w:szCs w:val="24"/>
          <w:lang w:eastAsia="pl-PL"/>
        </w:rPr>
        <w:tab/>
        <w:t>boisko wielofunkcyjne (15 x 28 m)</w:t>
      </w:r>
    </w:p>
    <w:p w:rsidR="00320447" w:rsidRPr="00320447" w:rsidRDefault="00320447" w:rsidP="00320447">
      <w:pPr>
        <w:spacing w:after="0"/>
        <w:ind w:left="567" w:hanging="283"/>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c)</w:t>
      </w:r>
      <w:r w:rsidRPr="00320447">
        <w:rPr>
          <w:rFonts w:ascii="Times New Roman" w:eastAsia="Calibri" w:hAnsi="Times New Roman" w:cs="Times New Roman"/>
          <w:sz w:val="24"/>
          <w:szCs w:val="24"/>
          <w:lang w:eastAsia="pl-PL"/>
        </w:rPr>
        <w:tab/>
        <w:t>plan zieleni i nasadzeń</w:t>
      </w:r>
    </w:p>
    <w:p w:rsidR="00320447" w:rsidRPr="00320447" w:rsidRDefault="00320447" w:rsidP="00320447">
      <w:pPr>
        <w:spacing w:after="0"/>
        <w:ind w:left="567" w:hanging="283"/>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d)</w:t>
      </w:r>
      <w:r w:rsidRPr="00320447">
        <w:rPr>
          <w:rFonts w:ascii="Times New Roman" w:eastAsia="Calibri" w:hAnsi="Times New Roman" w:cs="Times New Roman"/>
          <w:sz w:val="24"/>
          <w:szCs w:val="24"/>
          <w:lang w:eastAsia="pl-PL"/>
        </w:rPr>
        <w:tab/>
        <w:t>oświetlenie zewnętrzne</w:t>
      </w:r>
    </w:p>
    <w:p w:rsidR="00320447" w:rsidRPr="00320447" w:rsidRDefault="00320447" w:rsidP="00320447">
      <w:pPr>
        <w:spacing w:after="0"/>
        <w:ind w:left="567" w:hanging="283"/>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e)</w:t>
      </w:r>
      <w:r w:rsidRPr="00320447">
        <w:rPr>
          <w:rFonts w:ascii="Times New Roman" w:eastAsia="Calibri" w:hAnsi="Times New Roman" w:cs="Times New Roman"/>
          <w:sz w:val="24"/>
          <w:szCs w:val="24"/>
          <w:lang w:eastAsia="pl-PL"/>
        </w:rPr>
        <w:tab/>
        <w:t>elementy małej architektury typu: ławki, kosze na śmieci</w:t>
      </w:r>
    </w:p>
    <w:p w:rsidR="00320447" w:rsidRPr="00320447" w:rsidRDefault="00320447" w:rsidP="00320447">
      <w:pPr>
        <w:spacing w:after="0"/>
        <w:ind w:left="567" w:hanging="283"/>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f)</w:t>
      </w:r>
      <w:r w:rsidRPr="00320447">
        <w:rPr>
          <w:rFonts w:ascii="Times New Roman" w:eastAsia="Calibri" w:hAnsi="Times New Roman" w:cs="Times New Roman"/>
          <w:sz w:val="24"/>
          <w:szCs w:val="24"/>
          <w:lang w:eastAsia="pl-PL"/>
        </w:rPr>
        <w:tab/>
        <w:t>ciągi komunikacyjne ( tj. miejsca parkingowe z drogami dojazdowymi, chodniki)</w:t>
      </w:r>
    </w:p>
    <w:p w:rsidR="00320447" w:rsidRPr="00320447" w:rsidRDefault="00320447" w:rsidP="00320447">
      <w:pPr>
        <w:spacing w:after="0"/>
        <w:ind w:left="567" w:hanging="283"/>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g)</w:t>
      </w:r>
      <w:r w:rsidRPr="00320447">
        <w:rPr>
          <w:rFonts w:ascii="Times New Roman" w:eastAsia="Calibri" w:hAnsi="Times New Roman" w:cs="Times New Roman"/>
          <w:sz w:val="24"/>
          <w:szCs w:val="24"/>
          <w:lang w:eastAsia="pl-PL"/>
        </w:rPr>
        <w:tab/>
        <w:t>podjazd dla karetki na dziedzińcu szkoły w pobliżu wejść do budynku</w:t>
      </w:r>
    </w:p>
    <w:p w:rsidR="00320447" w:rsidRPr="00320447" w:rsidRDefault="00320447" w:rsidP="00320447">
      <w:pPr>
        <w:spacing w:after="0"/>
        <w:ind w:left="567" w:hanging="283"/>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h)</w:t>
      </w:r>
      <w:r w:rsidRPr="00320447">
        <w:rPr>
          <w:rFonts w:ascii="Times New Roman" w:eastAsia="Calibri" w:hAnsi="Times New Roman" w:cs="Times New Roman"/>
          <w:sz w:val="24"/>
          <w:szCs w:val="24"/>
          <w:lang w:eastAsia="pl-PL"/>
        </w:rPr>
        <w:tab/>
        <w:t>miejsce przystankowe dla 2 busów</w:t>
      </w:r>
    </w:p>
    <w:p w:rsidR="00320447" w:rsidRPr="00320447" w:rsidRDefault="00320447" w:rsidP="00320447">
      <w:pPr>
        <w:spacing w:after="0"/>
        <w:ind w:left="567" w:hanging="283"/>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j)</w:t>
      </w:r>
      <w:r w:rsidRPr="00320447">
        <w:rPr>
          <w:rFonts w:ascii="Times New Roman" w:eastAsia="Calibri" w:hAnsi="Times New Roman" w:cs="Times New Roman"/>
          <w:sz w:val="24"/>
          <w:szCs w:val="24"/>
          <w:lang w:eastAsia="pl-PL"/>
        </w:rPr>
        <w:tab/>
        <w:t>miejsce na ogródek dydaktyczny</w:t>
      </w:r>
    </w:p>
    <w:p w:rsidR="00320447" w:rsidRPr="00320447" w:rsidRDefault="00320447" w:rsidP="00A618AE">
      <w:pPr>
        <w:keepNext/>
        <w:keepLines/>
        <w:numPr>
          <w:ilvl w:val="1"/>
          <w:numId w:val="22"/>
        </w:numPr>
        <w:tabs>
          <w:tab w:val="left" w:pos="284"/>
        </w:tabs>
        <w:spacing w:before="120" w:after="0" w:line="240" w:lineRule="auto"/>
        <w:ind w:left="426" w:hanging="284"/>
        <w:jc w:val="both"/>
        <w:outlineLvl w:val="6"/>
        <w:rPr>
          <w:rFonts w:ascii="Times New Roman" w:eastAsia="Times New Roman" w:hAnsi="Times New Roman" w:cs="Times New Roman"/>
          <w:iCs/>
          <w:sz w:val="24"/>
          <w:szCs w:val="24"/>
          <w:lang w:eastAsia="pl-PL"/>
        </w:rPr>
      </w:pPr>
      <w:r w:rsidRPr="00320447">
        <w:rPr>
          <w:rFonts w:ascii="Times New Roman" w:eastAsia="Times New Roman" w:hAnsi="Times New Roman" w:cs="Times New Roman"/>
          <w:iCs/>
          <w:sz w:val="24"/>
          <w:szCs w:val="24"/>
          <w:lang w:eastAsia="pl-PL"/>
        </w:rPr>
        <w:t xml:space="preserve">W związku z koniecznością dostosowania całego obiektu do korzystania przez osoby niepełnosprawne należy wyeliminować przeszkody i zaprojektować podjazdy. </w:t>
      </w:r>
    </w:p>
    <w:p w:rsidR="00320447" w:rsidRPr="00320447" w:rsidRDefault="00320447" w:rsidP="00A618AE">
      <w:pPr>
        <w:numPr>
          <w:ilvl w:val="0"/>
          <w:numId w:val="24"/>
        </w:numPr>
        <w:spacing w:before="120" w:after="120" w:line="256" w:lineRule="auto"/>
        <w:outlineLvl w:val="5"/>
        <w:rPr>
          <w:rFonts w:ascii="Times New Roman" w:eastAsia="Times New Roman" w:hAnsi="Times New Roman" w:cs="Times New Roman"/>
          <w:b/>
          <w:sz w:val="24"/>
          <w:lang w:eastAsia="pl-PL"/>
        </w:rPr>
      </w:pPr>
      <w:r w:rsidRPr="00320447">
        <w:rPr>
          <w:rFonts w:ascii="Times New Roman" w:eastAsia="Times New Roman" w:hAnsi="Times New Roman" w:cs="Times New Roman"/>
          <w:b/>
          <w:sz w:val="24"/>
          <w:lang w:eastAsia="pl-PL"/>
        </w:rPr>
        <w:t>Założenia dotyczące instalacji:</w:t>
      </w:r>
    </w:p>
    <w:p w:rsidR="00320447" w:rsidRPr="00320447" w:rsidRDefault="00320447" w:rsidP="00320447">
      <w:pPr>
        <w:spacing w:after="160"/>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Projektowany obiekt należy wyposażyć w następujące instalacje oraz urządzenia:</w:t>
      </w:r>
    </w:p>
    <w:p w:rsidR="00320447" w:rsidRPr="00320447" w:rsidRDefault="00320447" w:rsidP="00A618AE">
      <w:pPr>
        <w:numPr>
          <w:ilvl w:val="0"/>
          <w:numId w:val="25"/>
        </w:numPr>
        <w:spacing w:after="0" w:line="240" w:lineRule="auto"/>
        <w:ind w:left="426"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instalacja centralnego ogrzewania dostarczająca czynnik grzewczy dla potrzeb: instalacji </w:t>
      </w:r>
      <w:proofErr w:type="spellStart"/>
      <w:r w:rsidRPr="00320447">
        <w:rPr>
          <w:rFonts w:ascii="Times New Roman" w:eastAsia="Times New Roman" w:hAnsi="Times New Roman" w:cs="Times New Roman"/>
          <w:sz w:val="24"/>
          <w:szCs w:val="24"/>
          <w:lang w:eastAsia="pl-PL"/>
        </w:rPr>
        <w:t>c.o</w:t>
      </w:r>
      <w:proofErr w:type="spellEnd"/>
      <w:r w:rsidRPr="00320447">
        <w:rPr>
          <w:rFonts w:ascii="Times New Roman" w:eastAsia="Times New Roman" w:hAnsi="Times New Roman" w:cs="Times New Roman"/>
          <w:sz w:val="24"/>
          <w:szCs w:val="24"/>
          <w:lang w:eastAsia="pl-PL"/>
        </w:rPr>
        <w:t xml:space="preserve">. i </w:t>
      </w:r>
      <w:proofErr w:type="spellStart"/>
      <w:r w:rsidRPr="00320447">
        <w:rPr>
          <w:rFonts w:ascii="Times New Roman" w:eastAsia="Times New Roman" w:hAnsi="Times New Roman" w:cs="Times New Roman"/>
          <w:sz w:val="24"/>
          <w:szCs w:val="24"/>
          <w:lang w:eastAsia="pl-PL"/>
        </w:rPr>
        <w:t>c.w.u</w:t>
      </w:r>
      <w:proofErr w:type="spellEnd"/>
      <w:r w:rsidRPr="00320447">
        <w:rPr>
          <w:rFonts w:ascii="Times New Roman" w:eastAsia="Times New Roman" w:hAnsi="Times New Roman" w:cs="Times New Roman"/>
          <w:sz w:val="24"/>
          <w:szCs w:val="24"/>
          <w:lang w:eastAsia="pl-PL"/>
        </w:rPr>
        <w:t>. wraz z przyłączem instalacji gazowej do sieci gazowej przebiegającej w pobliżu działki oraz technologia kotłowni gazowej;</w:t>
      </w:r>
    </w:p>
    <w:p w:rsidR="00320447" w:rsidRPr="00320447" w:rsidRDefault="00320447" w:rsidP="00A618AE">
      <w:pPr>
        <w:numPr>
          <w:ilvl w:val="0"/>
          <w:numId w:val="25"/>
        </w:numPr>
        <w:spacing w:after="0" w:line="240" w:lineRule="auto"/>
        <w:ind w:left="426"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instalacja wentylacji mechanicznej nawiewno-wywiewnej - zaprojektować system wentylacji mechanicznej nawiewno-wywiewnej z odzyskiem ciepła dla sali gimnastycznej, auli oraz pomieszczenia aneksu kuchenne</w:t>
      </w:r>
      <w:r w:rsidR="0008205F">
        <w:rPr>
          <w:rFonts w:ascii="Times New Roman" w:eastAsia="Times New Roman" w:hAnsi="Times New Roman" w:cs="Times New Roman"/>
          <w:sz w:val="24"/>
          <w:szCs w:val="24"/>
          <w:lang w:eastAsia="pl-PL"/>
        </w:rPr>
        <w:t>go. Należy przewidzieć ręczne i </w:t>
      </w:r>
      <w:r w:rsidRPr="00320447">
        <w:rPr>
          <w:rFonts w:ascii="Times New Roman" w:eastAsia="Times New Roman" w:hAnsi="Times New Roman" w:cs="Times New Roman"/>
          <w:sz w:val="24"/>
          <w:szCs w:val="24"/>
          <w:lang w:eastAsia="pl-PL"/>
        </w:rPr>
        <w:t>automatyczne sterowanie systemem wentylacji (sala gimnastyczna, aula oraz pomieszczenia z aneksem kuchennym). Centrale went</w:t>
      </w:r>
      <w:r w:rsidR="0008205F">
        <w:rPr>
          <w:rFonts w:ascii="Times New Roman" w:eastAsia="Times New Roman" w:hAnsi="Times New Roman" w:cs="Times New Roman"/>
          <w:sz w:val="24"/>
          <w:szCs w:val="24"/>
          <w:lang w:eastAsia="pl-PL"/>
        </w:rPr>
        <w:t xml:space="preserve">ylacyjne muszą być wyposażone w system odzysku ciepła. </w:t>
      </w:r>
      <w:r w:rsidRPr="00320447">
        <w:rPr>
          <w:rFonts w:ascii="Times New Roman" w:eastAsia="Times New Roman" w:hAnsi="Times New Roman" w:cs="Times New Roman"/>
          <w:sz w:val="24"/>
          <w:szCs w:val="24"/>
          <w:lang w:eastAsia="pl-PL"/>
        </w:rPr>
        <w:t>W toaletach należy przewidzieć system wentylacji grawitacyjnej wspomaganej wentylatorami sterowanymi czujnikami ruchu;</w:t>
      </w:r>
    </w:p>
    <w:p w:rsidR="00320447" w:rsidRPr="00320447" w:rsidRDefault="00320447" w:rsidP="00A618AE">
      <w:pPr>
        <w:numPr>
          <w:ilvl w:val="0"/>
          <w:numId w:val="25"/>
        </w:numPr>
        <w:spacing w:before="120" w:after="120" w:line="240" w:lineRule="auto"/>
        <w:ind w:left="426"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instalacja wodociągowo-kanalizacyjna - kompleksowo zaprojektowana z rozprowadzeniem wody ciepłej z węzła cieplnego. W ramach projektu instalacji sanitarnych należy zaprojektować sieć wodno-kanalizacyjną wraz z przyłączami w uzgodnieniu z właścicielem sieci;</w:t>
      </w:r>
    </w:p>
    <w:p w:rsidR="00320447" w:rsidRPr="00320447" w:rsidRDefault="00320447" w:rsidP="00A618AE">
      <w:pPr>
        <w:numPr>
          <w:ilvl w:val="0"/>
          <w:numId w:val="25"/>
        </w:numPr>
        <w:spacing w:before="120" w:after="120" w:line="240" w:lineRule="auto"/>
        <w:ind w:left="426"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instalacja hydrantowa wewnętrzna i zewnętrzna (zgodnie z przepisami szczegółowymi);</w:t>
      </w:r>
    </w:p>
    <w:p w:rsidR="00320447" w:rsidRPr="00320447" w:rsidRDefault="00320447" w:rsidP="00A618AE">
      <w:pPr>
        <w:numPr>
          <w:ilvl w:val="0"/>
          <w:numId w:val="25"/>
        </w:numPr>
        <w:spacing w:after="0" w:line="240" w:lineRule="auto"/>
        <w:ind w:left="426"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instalacja elektryczna: </w:t>
      </w:r>
    </w:p>
    <w:p w:rsidR="00320447" w:rsidRPr="00320447" w:rsidRDefault="00320447" w:rsidP="00320447">
      <w:pPr>
        <w:spacing w:after="0"/>
        <w:ind w:left="709" w:hanging="284"/>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a)</w:t>
      </w:r>
      <w:r w:rsidRPr="00320447">
        <w:rPr>
          <w:rFonts w:ascii="Times New Roman" w:eastAsia="Calibri" w:hAnsi="Times New Roman" w:cs="Times New Roman"/>
          <w:sz w:val="24"/>
          <w:szCs w:val="24"/>
          <w:lang w:eastAsia="pl-PL"/>
        </w:rPr>
        <w:tab/>
        <w:t>oświetlenie dozorowe sterowane przez wyłącznik zmier</w:t>
      </w:r>
      <w:r w:rsidR="0008205F">
        <w:rPr>
          <w:rFonts w:ascii="Times New Roman" w:eastAsia="Calibri" w:hAnsi="Times New Roman" w:cs="Times New Roman"/>
          <w:sz w:val="24"/>
          <w:szCs w:val="24"/>
          <w:lang w:eastAsia="pl-PL"/>
        </w:rPr>
        <w:t xml:space="preserve">zchowy, pozostała część terenu </w:t>
      </w:r>
      <w:r w:rsidRPr="00320447">
        <w:rPr>
          <w:rFonts w:ascii="Times New Roman" w:eastAsia="Calibri" w:hAnsi="Times New Roman" w:cs="Times New Roman"/>
          <w:sz w:val="24"/>
          <w:szCs w:val="24"/>
          <w:lang w:eastAsia="pl-PL"/>
        </w:rPr>
        <w:t>w granicach objętych planem zagospodarowania oświetlona na zasadzie oświetlenia parkowego sterowanego wyłącznikiem zmierzchowym,</w:t>
      </w:r>
    </w:p>
    <w:p w:rsidR="00320447" w:rsidRPr="00320447" w:rsidRDefault="00320447" w:rsidP="00320447">
      <w:pPr>
        <w:spacing w:after="0"/>
        <w:ind w:left="709" w:hanging="284"/>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b)</w:t>
      </w:r>
      <w:r w:rsidRPr="00320447">
        <w:rPr>
          <w:rFonts w:ascii="Times New Roman" w:eastAsia="Calibri" w:hAnsi="Times New Roman" w:cs="Times New Roman"/>
          <w:sz w:val="24"/>
          <w:szCs w:val="24"/>
          <w:lang w:eastAsia="pl-PL"/>
        </w:rPr>
        <w:tab/>
        <w:t xml:space="preserve">instalacja oświetleniowa wewnętrzna wraz z doborem opraw oświetleniowych </w:t>
      </w:r>
      <w:r w:rsidRPr="00320447">
        <w:rPr>
          <w:rFonts w:ascii="Times New Roman" w:eastAsia="Calibri" w:hAnsi="Times New Roman" w:cs="Times New Roman"/>
          <w:sz w:val="24"/>
          <w:szCs w:val="24"/>
          <w:lang w:eastAsia="pl-PL"/>
        </w:rPr>
        <w:br/>
        <w:t>i osprzętu dla całego obiektu (natężenia oświetlenia dostosowane do obecnie obowiązujących wymagań normowych),</w:t>
      </w:r>
    </w:p>
    <w:p w:rsidR="00320447" w:rsidRPr="00320447" w:rsidRDefault="00320447" w:rsidP="00320447">
      <w:pPr>
        <w:spacing w:after="0"/>
        <w:ind w:left="709" w:hanging="284"/>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c)</w:t>
      </w:r>
      <w:r w:rsidRPr="00320447">
        <w:rPr>
          <w:rFonts w:ascii="Times New Roman" w:eastAsia="Calibri" w:hAnsi="Times New Roman" w:cs="Times New Roman"/>
          <w:sz w:val="24"/>
          <w:szCs w:val="24"/>
          <w:lang w:eastAsia="pl-PL"/>
        </w:rPr>
        <w:tab/>
        <w:t>instalacje oświetlenia awaryjnego, ewakuacyjnego dla potrzeb całego projektowanego obiektu,</w:t>
      </w:r>
    </w:p>
    <w:p w:rsidR="00320447" w:rsidRPr="00320447" w:rsidRDefault="00320447" w:rsidP="00320447">
      <w:pPr>
        <w:spacing w:after="0"/>
        <w:ind w:left="709" w:hanging="284"/>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lastRenderedPageBreak/>
        <w:t>d)</w:t>
      </w:r>
      <w:r w:rsidRPr="00320447">
        <w:rPr>
          <w:rFonts w:ascii="Times New Roman" w:eastAsia="Calibri" w:hAnsi="Times New Roman" w:cs="Times New Roman"/>
          <w:sz w:val="24"/>
          <w:szCs w:val="24"/>
          <w:lang w:eastAsia="pl-PL"/>
        </w:rPr>
        <w:tab/>
        <w:t>instalacja gniazdowa 230 V, 400 V wraz z doborem osprzętu w zakresie niezbędnym do funkcjonowania poszczególnych pomieszczeń (zgodnie z aranżacją pomieszczeń),</w:t>
      </w:r>
    </w:p>
    <w:p w:rsidR="00320447" w:rsidRPr="00320447" w:rsidRDefault="00320447" w:rsidP="00320447">
      <w:pPr>
        <w:spacing w:after="0"/>
        <w:ind w:left="709" w:hanging="284"/>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e)</w:t>
      </w:r>
      <w:r w:rsidRPr="00320447">
        <w:rPr>
          <w:rFonts w:ascii="Times New Roman" w:eastAsia="Calibri" w:hAnsi="Times New Roman" w:cs="Times New Roman"/>
          <w:sz w:val="24"/>
          <w:szCs w:val="24"/>
          <w:lang w:eastAsia="pl-PL"/>
        </w:rPr>
        <w:tab/>
        <w:t>instalacje odgromowe, wyrównawcze, zabezpieczenia przepięciowe,</w:t>
      </w:r>
    </w:p>
    <w:p w:rsidR="00320447" w:rsidRPr="00320447" w:rsidRDefault="00320447" w:rsidP="00320447">
      <w:pPr>
        <w:spacing w:after="0"/>
        <w:ind w:left="709" w:hanging="284"/>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f)</w:t>
      </w:r>
      <w:r w:rsidRPr="00320447">
        <w:rPr>
          <w:rFonts w:ascii="Times New Roman" w:eastAsia="Calibri" w:hAnsi="Times New Roman" w:cs="Times New Roman"/>
          <w:sz w:val="24"/>
          <w:szCs w:val="24"/>
          <w:lang w:eastAsia="pl-PL"/>
        </w:rPr>
        <w:tab/>
        <w:t>rozwiązania narzucone ekspertyzami rzeczoznawców, jak i wynikające z warunków technicznych,</w:t>
      </w:r>
    </w:p>
    <w:p w:rsidR="00320447" w:rsidRPr="00320447" w:rsidRDefault="00320447" w:rsidP="00320447">
      <w:pPr>
        <w:spacing w:after="0"/>
        <w:ind w:left="709" w:hanging="284"/>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g)</w:t>
      </w:r>
      <w:r w:rsidRPr="00320447">
        <w:rPr>
          <w:rFonts w:ascii="Times New Roman" w:eastAsia="Calibri" w:hAnsi="Times New Roman" w:cs="Times New Roman"/>
          <w:sz w:val="24"/>
          <w:szCs w:val="24"/>
          <w:lang w:eastAsia="pl-PL"/>
        </w:rPr>
        <w:tab/>
        <w:t>wykonanie bilansów mocy elektrycznej w zakresie umożliwiającym prawidłowe zasilenie projektowanego obiektu wraz z przyłączem do sieci elektroenergetycznej,</w:t>
      </w:r>
    </w:p>
    <w:p w:rsidR="00320447" w:rsidRPr="00320447" w:rsidRDefault="00320447" w:rsidP="00320447">
      <w:pPr>
        <w:spacing w:after="0"/>
        <w:ind w:left="709" w:hanging="284"/>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h)</w:t>
      </w:r>
      <w:r w:rsidRPr="00320447">
        <w:rPr>
          <w:rFonts w:ascii="Times New Roman" w:eastAsia="Calibri" w:hAnsi="Times New Roman" w:cs="Times New Roman"/>
          <w:sz w:val="24"/>
          <w:szCs w:val="24"/>
          <w:lang w:eastAsia="pl-PL"/>
        </w:rPr>
        <w:tab/>
        <w:t>zaprojektowanie rozdzielni głównej;</w:t>
      </w:r>
    </w:p>
    <w:p w:rsidR="00320447" w:rsidRPr="00320447" w:rsidRDefault="00320447" w:rsidP="00A618AE">
      <w:pPr>
        <w:numPr>
          <w:ilvl w:val="0"/>
          <w:numId w:val="25"/>
        </w:numPr>
        <w:spacing w:before="120" w:after="120" w:line="240" w:lineRule="auto"/>
        <w:ind w:left="426"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 Instalacje niskoprądowe:</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a)</w:t>
      </w:r>
      <w:r w:rsidRPr="00320447">
        <w:rPr>
          <w:rFonts w:ascii="Times New Roman" w:eastAsia="Calibri" w:hAnsi="Times New Roman" w:cs="Times New Roman"/>
          <w:sz w:val="24"/>
          <w:szCs w:val="24"/>
          <w:lang w:eastAsia="pl-PL"/>
        </w:rPr>
        <w:tab/>
        <w:t>instalacja telefoniczna zgodnie z wymogami funkcjonalno - użytkowymi dla poszczególnych pomieszczeń,</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b)</w:t>
      </w:r>
      <w:r w:rsidRPr="00320447">
        <w:rPr>
          <w:rFonts w:ascii="Times New Roman" w:eastAsia="Calibri" w:hAnsi="Times New Roman" w:cs="Times New Roman"/>
          <w:sz w:val="24"/>
          <w:szCs w:val="24"/>
          <w:lang w:eastAsia="pl-PL"/>
        </w:rPr>
        <w:tab/>
        <w:t xml:space="preserve">przyłącze telefoniczne do budynku (kompleksowe rozwiązanie łączności telefonicznej </w:t>
      </w:r>
      <w:r w:rsidRPr="00320447">
        <w:rPr>
          <w:rFonts w:ascii="Times New Roman" w:eastAsia="Calibri" w:hAnsi="Times New Roman" w:cs="Times New Roman"/>
          <w:sz w:val="24"/>
          <w:szCs w:val="24"/>
          <w:lang w:eastAsia="pl-PL"/>
        </w:rPr>
        <w:br/>
        <w:t>w oparciu o istniejące numery miejskie i centrale telefoniczną),</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c)</w:t>
      </w:r>
      <w:r w:rsidRPr="00320447">
        <w:rPr>
          <w:rFonts w:ascii="Times New Roman" w:eastAsia="Calibri" w:hAnsi="Times New Roman" w:cs="Times New Roman"/>
          <w:sz w:val="24"/>
          <w:szCs w:val="24"/>
          <w:lang w:eastAsia="pl-PL"/>
        </w:rPr>
        <w:tab/>
        <w:t>instalacje komputerowe (łącza internetowe) zgodnie z wymogami funkcjonalno – użytkowymi dla poszczególnych pomieszczeń,</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d)</w:t>
      </w:r>
      <w:r w:rsidRPr="00320447">
        <w:rPr>
          <w:rFonts w:ascii="Times New Roman" w:eastAsia="Calibri" w:hAnsi="Times New Roman" w:cs="Times New Roman"/>
          <w:sz w:val="24"/>
          <w:szCs w:val="24"/>
          <w:lang w:eastAsia="pl-PL"/>
        </w:rPr>
        <w:tab/>
        <w:t xml:space="preserve">przyłącze internetowe (kompleksowe rozwiązania z doborem urządzeń aktywnych </w:t>
      </w:r>
      <w:r w:rsidRPr="00320447">
        <w:rPr>
          <w:rFonts w:ascii="Times New Roman" w:eastAsia="Calibri" w:hAnsi="Times New Roman" w:cs="Times New Roman"/>
          <w:sz w:val="24"/>
          <w:szCs w:val="24"/>
          <w:lang w:eastAsia="pl-PL"/>
        </w:rPr>
        <w:br/>
        <w:t>w celu uruchomienia sieci internetowej w pomieszczeniach jak wyżej),</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e)</w:t>
      </w:r>
      <w:r w:rsidRPr="00320447">
        <w:rPr>
          <w:rFonts w:ascii="Times New Roman" w:eastAsia="Calibri" w:hAnsi="Times New Roman" w:cs="Times New Roman"/>
          <w:sz w:val="24"/>
          <w:szCs w:val="24"/>
          <w:lang w:eastAsia="pl-PL"/>
        </w:rPr>
        <w:tab/>
        <w:t>instalację domofonową zewnętrzną (alternatywnie video-domofonową),</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f)</w:t>
      </w:r>
      <w:r w:rsidRPr="00320447">
        <w:rPr>
          <w:rFonts w:ascii="Times New Roman" w:eastAsia="Calibri" w:hAnsi="Times New Roman" w:cs="Times New Roman"/>
          <w:sz w:val="24"/>
          <w:szCs w:val="24"/>
          <w:lang w:eastAsia="pl-PL"/>
        </w:rPr>
        <w:tab/>
        <w:t>instalacja anteny telewizyjnej,</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g)</w:t>
      </w:r>
      <w:r w:rsidRPr="00320447">
        <w:rPr>
          <w:rFonts w:ascii="Times New Roman" w:eastAsia="Calibri" w:hAnsi="Times New Roman" w:cs="Times New Roman"/>
          <w:sz w:val="24"/>
          <w:szCs w:val="24"/>
          <w:lang w:eastAsia="pl-PL"/>
        </w:rPr>
        <w:tab/>
        <w:t>instalacje rozwiązań multimedialnych (projektor, nagłośnienie, ekran) w zależności od wymogów funkcjonalno - użytkowych dla poszczególnych pomieszczeń obiektu,</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h)</w:t>
      </w:r>
      <w:r w:rsidRPr="00320447">
        <w:rPr>
          <w:rFonts w:ascii="Times New Roman" w:eastAsia="Calibri" w:hAnsi="Times New Roman" w:cs="Times New Roman"/>
          <w:sz w:val="24"/>
          <w:szCs w:val="24"/>
          <w:lang w:eastAsia="pl-PL"/>
        </w:rPr>
        <w:tab/>
        <w:t>sygnalizacja alarmowa,</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i)</w:t>
      </w:r>
      <w:r w:rsidRPr="00320447">
        <w:rPr>
          <w:rFonts w:ascii="Times New Roman" w:eastAsia="Calibri" w:hAnsi="Times New Roman" w:cs="Times New Roman"/>
          <w:sz w:val="24"/>
          <w:szCs w:val="24"/>
          <w:lang w:eastAsia="pl-PL"/>
        </w:rPr>
        <w:tab/>
        <w:t>monitoring cyfrowy (ciągi komunikacyjne w budynku), teren zewnętrzny,</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j)</w:t>
      </w:r>
      <w:r w:rsidRPr="00320447">
        <w:rPr>
          <w:rFonts w:ascii="Times New Roman" w:eastAsia="Calibri" w:hAnsi="Times New Roman" w:cs="Times New Roman"/>
          <w:sz w:val="24"/>
          <w:szCs w:val="24"/>
          <w:lang w:eastAsia="pl-PL"/>
        </w:rPr>
        <w:tab/>
        <w:t>nagłośnienie obiektu auli,</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k)</w:t>
      </w:r>
      <w:r w:rsidRPr="00320447">
        <w:rPr>
          <w:rFonts w:ascii="Times New Roman" w:eastAsia="Calibri" w:hAnsi="Times New Roman" w:cs="Times New Roman"/>
          <w:sz w:val="24"/>
          <w:szCs w:val="24"/>
          <w:lang w:eastAsia="pl-PL"/>
        </w:rPr>
        <w:tab/>
        <w:t>instalację odgromową,</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l)</w:t>
      </w:r>
      <w:r w:rsidRPr="00320447">
        <w:rPr>
          <w:rFonts w:ascii="Times New Roman" w:eastAsia="Calibri" w:hAnsi="Times New Roman" w:cs="Times New Roman"/>
          <w:sz w:val="24"/>
          <w:szCs w:val="24"/>
          <w:lang w:eastAsia="pl-PL"/>
        </w:rPr>
        <w:tab/>
        <w:t>instalację połączeń wyrównawczych;</w:t>
      </w:r>
    </w:p>
    <w:p w:rsidR="00320447" w:rsidRPr="00320447" w:rsidRDefault="00320447" w:rsidP="00A618AE">
      <w:pPr>
        <w:numPr>
          <w:ilvl w:val="0"/>
          <w:numId w:val="24"/>
        </w:numPr>
        <w:spacing w:before="120" w:after="120" w:line="256" w:lineRule="auto"/>
        <w:outlineLvl w:val="5"/>
        <w:rPr>
          <w:rFonts w:ascii="Times New Roman" w:eastAsia="Times New Roman" w:hAnsi="Times New Roman" w:cs="Times New Roman"/>
          <w:b/>
          <w:sz w:val="24"/>
          <w:lang w:eastAsia="pl-PL"/>
        </w:rPr>
      </w:pPr>
      <w:r w:rsidRPr="00320447">
        <w:rPr>
          <w:rFonts w:ascii="Times New Roman" w:eastAsia="Times New Roman" w:hAnsi="Times New Roman" w:cs="Times New Roman"/>
          <w:b/>
          <w:sz w:val="24"/>
          <w:lang w:eastAsia="pl-PL"/>
        </w:rPr>
        <w:t>Wykonawca zobowiązany jest do uzyskania:</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a)</w:t>
      </w:r>
      <w:r w:rsidRPr="00320447">
        <w:rPr>
          <w:rFonts w:ascii="Times New Roman" w:eastAsia="Calibri" w:hAnsi="Times New Roman" w:cs="Times New Roman"/>
          <w:sz w:val="24"/>
          <w:szCs w:val="24"/>
          <w:lang w:eastAsia="pl-PL"/>
        </w:rPr>
        <w:tab/>
        <w:t>technicznych warunków przyłączenia do sieci energetycznej,</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b)</w:t>
      </w:r>
      <w:r w:rsidRPr="00320447">
        <w:rPr>
          <w:rFonts w:ascii="Times New Roman" w:eastAsia="Calibri" w:hAnsi="Times New Roman" w:cs="Times New Roman"/>
          <w:sz w:val="24"/>
          <w:szCs w:val="24"/>
          <w:lang w:eastAsia="pl-PL"/>
        </w:rPr>
        <w:tab/>
        <w:t>technicznych warunków przyłączenia do sieci telefonicznej,</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c)</w:t>
      </w:r>
      <w:r w:rsidRPr="00320447">
        <w:rPr>
          <w:rFonts w:ascii="Times New Roman" w:eastAsia="Calibri" w:hAnsi="Times New Roman" w:cs="Times New Roman"/>
          <w:sz w:val="24"/>
          <w:szCs w:val="24"/>
          <w:lang w:eastAsia="pl-PL"/>
        </w:rPr>
        <w:tab/>
        <w:t>uzgodnienia usytuowania szafki złącza kablowego we właściwym Zakładzie Energetycznym,</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d)</w:t>
      </w:r>
      <w:r w:rsidRPr="00320447">
        <w:rPr>
          <w:rFonts w:ascii="Times New Roman" w:eastAsia="Calibri" w:hAnsi="Times New Roman" w:cs="Times New Roman"/>
          <w:sz w:val="24"/>
          <w:szCs w:val="24"/>
          <w:lang w:eastAsia="pl-PL"/>
        </w:rPr>
        <w:tab/>
        <w:t>uzgodnienia układu pomiarowego we właściwym Zakładzie Energetycznym,</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e)</w:t>
      </w:r>
      <w:r w:rsidRPr="00320447">
        <w:rPr>
          <w:rFonts w:ascii="Times New Roman" w:eastAsia="Calibri" w:hAnsi="Times New Roman" w:cs="Times New Roman"/>
          <w:sz w:val="24"/>
          <w:szCs w:val="24"/>
          <w:lang w:eastAsia="pl-PL"/>
        </w:rPr>
        <w:tab/>
        <w:t>warunków przyłączenia wody i włączenia kanalizacji do sieci ze wszystkimi uzgodnieniami,</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f)</w:t>
      </w:r>
      <w:r w:rsidRPr="00320447">
        <w:rPr>
          <w:rFonts w:ascii="Times New Roman" w:eastAsia="Calibri" w:hAnsi="Times New Roman" w:cs="Times New Roman"/>
          <w:sz w:val="24"/>
          <w:szCs w:val="24"/>
          <w:lang w:eastAsia="pl-PL"/>
        </w:rPr>
        <w:tab/>
        <w:t>warunków przyłączenia do sieci gazowej ze wszystkimi uzgodnieniami,</w:t>
      </w:r>
    </w:p>
    <w:p w:rsidR="00320447" w:rsidRPr="00320447" w:rsidRDefault="00320447" w:rsidP="00320447">
      <w:pPr>
        <w:spacing w:after="0"/>
        <w:ind w:left="567" w:hanging="142"/>
        <w:jc w:val="both"/>
        <w:rPr>
          <w:rFonts w:ascii="Times New Roman" w:eastAsia="Calibri" w:hAnsi="Times New Roman" w:cs="Times New Roman"/>
          <w:sz w:val="24"/>
          <w:szCs w:val="24"/>
          <w:lang w:eastAsia="pl-PL"/>
        </w:rPr>
      </w:pPr>
      <w:r w:rsidRPr="00320447">
        <w:rPr>
          <w:rFonts w:ascii="Times New Roman" w:eastAsia="Calibri" w:hAnsi="Times New Roman" w:cs="Times New Roman"/>
          <w:sz w:val="24"/>
          <w:szCs w:val="24"/>
          <w:lang w:eastAsia="pl-PL"/>
        </w:rPr>
        <w:t>g)</w:t>
      </w:r>
      <w:r w:rsidRPr="00320447">
        <w:rPr>
          <w:rFonts w:ascii="Times New Roman" w:eastAsia="Calibri" w:hAnsi="Times New Roman" w:cs="Times New Roman"/>
          <w:sz w:val="24"/>
          <w:szCs w:val="24"/>
          <w:lang w:eastAsia="pl-PL"/>
        </w:rPr>
        <w:tab/>
        <w:t xml:space="preserve">uzgodnień projektów przez  rzeczoznawców BHP, ppoż. oraz Sanepid a także </w:t>
      </w:r>
      <w:r w:rsidRPr="00320447">
        <w:rPr>
          <w:rFonts w:ascii="Times New Roman" w:eastAsia="Calibri" w:hAnsi="Times New Roman" w:cs="Times New Roman"/>
          <w:sz w:val="24"/>
          <w:szCs w:val="24"/>
          <w:lang w:eastAsia="pl-PL"/>
        </w:rPr>
        <w:br/>
        <w:t>z wymogami PIP.</w:t>
      </w:r>
    </w:p>
    <w:p w:rsidR="00320447" w:rsidRPr="00320447" w:rsidRDefault="00320447" w:rsidP="00A618AE">
      <w:pPr>
        <w:numPr>
          <w:ilvl w:val="0"/>
          <w:numId w:val="24"/>
        </w:numPr>
        <w:spacing w:before="120" w:after="120" w:line="240" w:lineRule="auto"/>
        <w:jc w:val="both"/>
        <w:outlineLvl w:val="5"/>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 koszt projektu powinny być wkalkulowane (bez dodatkowego wynagrodzenia) wszelkie materiały, uzgodnienia i opłaty niezbędne do wykonania pe</w:t>
      </w:r>
      <w:r w:rsidR="0008205F">
        <w:rPr>
          <w:rFonts w:ascii="Times New Roman" w:eastAsia="Times New Roman" w:hAnsi="Times New Roman" w:cs="Times New Roman"/>
          <w:sz w:val="24"/>
          <w:szCs w:val="24"/>
          <w:lang w:eastAsia="pl-PL"/>
        </w:rPr>
        <w:t xml:space="preserve">łnego zakresu robót związanych </w:t>
      </w:r>
      <w:r w:rsidRPr="00320447">
        <w:rPr>
          <w:rFonts w:ascii="Times New Roman" w:eastAsia="Times New Roman" w:hAnsi="Times New Roman" w:cs="Times New Roman"/>
          <w:sz w:val="24"/>
          <w:szCs w:val="24"/>
          <w:lang w:eastAsia="pl-PL"/>
        </w:rPr>
        <w:t>z przedmiotowymi projektami branżowymi. Załatwianie wszelkich formalności należy do Wykonawcy. Przy projektowaniu instalacji należy stosować nowoczesne rozwiązania ekologiczne i energooszczędne, zapewniające wymagane parametry temperaturowe, wilgotnościowe, oświetleniowe i inne.</w:t>
      </w:r>
    </w:p>
    <w:p w:rsidR="00320447" w:rsidRPr="00320447" w:rsidRDefault="00320447" w:rsidP="00A618AE">
      <w:pPr>
        <w:numPr>
          <w:ilvl w:val="0"/>
          <w:numId w:val="24"/>
        </w:numPr>
        <w:spacing w:before="120" w:after="120" w:line="240" w:lineRule="auto"/>
        <w:jc w:val="both"/>
        <w:outlineLvl w:val="5"/>
        <w:rPr>
          <w:rFonts w:ascii="Times New Roman" w:eastAsia="Times New Roman" w:hAnsi="Times New Roman" w:cs="Times New Roman"/>
          <w:sz w:val="24"/>
          <w:lang w:eastAsia="pl-PL"/>
        </w:rPr>
      </w:pPr>
      <w:r w:rsidRPr="00320447">
        <w:rPr>
          <w:rFonts w:ascii="Times New Roman" w:eastAsia="Times New Roman" w:hAnsi="Times New Roman" w:cs="Times New Roman"/>
          <w:sz w:val="24"/>
          <w:szCs w:val="24"/>
          <w:lang w:eastAsia="pl-PL"/>
        </w:rPr>
        <w:lastRenderedPageBreak/>
        <w:t>Wykończenie: Należy zastosować materiały estetyczne, trwałe i łatwe w utrzymaniu, dostosowane do funkcji i klasy o</w:t>
      </w:r>
      <w:r w:rsidRPr="00320447">
        <w:rPr>
          <w:rFonts w:ascii="Times New Roman" w:eastAsia="Times New Roman" w:hAnsi="Times New Roman" w:cs="Times New Roman"/>
          <w:sz w:val="24"/>
          <w:lang w:eastAsia="pl-PL"/>
        </w:rPr>
        <w:t>biektu.</w:t>
      </w:r>
    </w:p>
    <w:p w:rsidR="00320447" w:rsidRPr="00320447" w:rsidRDefault="00320447" w:rsidP="00320447">
      <w:pPr>
        <w:keepNext/>
        <w:keepLines/>
        <w:spacing w:before="200" w:line="256" w:lineRule="auto"/>
        <w:ind w:left="720" w:hanging="360"/>
        <w:outlineLvl w:val="0"/>
        <w:rPr>
          <w:rFonts w:ascii="Times New Roman" w:eastAsia="Times New Roman" w:hAnsi="Times New Roman" w:cs="Times New Roman"/>
          <w:b/>
          <w:sz w:val="32"/>
          <w:szCs w:val="32"/>
          <w:lang w:eastAsia="pl-PL"/>
        </w:rPr>
      </w:pPr>
      <w:r w:rsidRPr="00320447">
        <w:rPr>
          <w:rFonts w:ascii="Times New Roman" w:eastAsia="Times New Roman" w:hAnsi="Times New Roman" w:cs="Times New Roman"/>
          <w:b/>
          <w:sz w:val="32"/>
          <w:szCs w:val="32"/>
          <w:lang w:eastAsia="pl-PL"/>
        </w:rPr>
        <w:t>Współpraca z wykonawcą</w:t>
      </w:r>
    </w:p>
    <w:p w:rsidR="00320447" w:rsidRPr="00320447" w:rsidRDefault="00320447" w:rsidP="00A618AE">
      <w:pPr>
        <w:numPr>
          <w:ilvl w:val="0"/>
          <w:numId w:val="26"/>
        </w:numPr>
        <w:spacing w:after="160" w:line="240" w:lineRule="auto"/>
        <w:ind w:left="284"/>
        <w:contextualSpacing/>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Wykonawca dostarczy w terminie 3 tygodni od podpisania umowy wstępny projekt koncepcyjny w celu akceptacji przez Zamawiającego i zatwierdzenia.</w:t>
      </w:r>
    </w:p>
    <w:p w:rsidR="00320447" w:rsidRPr="00320447" w:rsidRDefault="00320447" w:rsidP="00A618AE">
      <w:pPr>
        <w:numPr>
          <w:ilvl w:val="0"/>
          <w:numId w:val="26"/>
        </w:numPr>
        <w:spacing w:after="160" w:line="240" w:lineRule="auto"/>
        <w:ind w:left="284"/>
        <w:contextualSpacing/>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Spotkanie dot. koncepcji odbędzie się w siedzibie Zamawiającego po ustaleniu terminu przez obie strony.</w:t>
      </w:r>
    </w:p>
    <w:p w:rsidR="00320447" w:rsidRPr="00320447" w:rsidRDefault="00320447" w:rsidP="00A618AE">
      <w:pPr>
        <w:numPr>
          <w:ilvl w:val="0"/>
          <w:numId w:val="26"/>
        </w:numPr>
        <w:spacing w:after="160" w:line="240" w:lineRule="auto"/>
        <w:ind w:left="284"/>
        <w:contextualSpacing/>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 xml:space="preserve">Zamawiający dopuszcza porozumiewanie się również telefonicznie, </w:t>
      </w:r>
      <w:proofErr w:type="spellStart"/>
      <w:r w:rsidRPr="00320447">
        <w:rPr>
          <w:rFonts w:ascii="Times New Roman" w:eastAsia="Calibri" w:hAnsi="Times New Roman" w:cs="Times New Roman"/>
          <w:sz w:val="24"/>
          <w:lang w:eastAsia="pl-PL"/>
        </w:rPr>
        <w:t>fax-em</w:t>
      </w:r>
      <w:proofErr w:type="spellEnd"/>
      <w:r w:rsidRPr="00320447">
        <w:rPr>
          <w:rFonts w:ascii="Times New Roman" w:eastAsia="Calibri" w:hAnsi="Times New Roman" w:cs="Times New Roman"/>
          <w:sz w:val="24"/>
          <w:lang w:eastAsia="pl-PL"/>
        </w:rPr>
        <w:t>, pocztą tradycyjną, pocztą elektroniczną.</w:t>
      </w:r>
    </w:p>
    <w:p w:rsidR="00320447" w:rsidRPr="00320447" w:rsidRDefault="00320447" w:rsidP="00A618AE">
      <w:pPr>
        <w:numPr>
          <w:ilvl w:val="0"/>
          <w:numId w:val="26"/>
        </w:numPr>
        <w:spacing w:after="160" w:line="240" w:lineRule="auto"/>
        <w:ind w:left="284"/>
        <w:contextualSpacing/>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W przypadku pojawienia się jakichkolwiek problemów dotyczących realizacji projektu będą one omawiane na spotkaniach w siedzibie Zamawiającego przy udziale przedstawicieli obu stron.</w:t>
      </w:r>
    </w:p>
    <w:p w:rsidR="00320447" w:rsidRPr="00320447" w:rsidRDefault="00320447" w:rsidP="00A618AE">
      <w:pPr>
        <w:numPr>
          <w:ilvl w:val="0"/>
          <w:numId w:val="26"/>
        </w:numPr>
        <w:spacing w:after="160" w:line="240" w:lineRule="auto"/>
        <w:ind w:left="284"/>
        <w:contextualSpacing/>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Wykonawca będzie sprawował nadzór autorski nad projektem.</w:t>
      </w:r>
    </w:p>
    <w:p w:rsidR="00320447" w:rsidRPr="00320447" w:rsidRDefault="00320447" w:rsidP="00A618AE">
      <w:pPr>
        <w:numPr>
          <w:ilvl w:val="0"/>
          <w:numId w:val="26"/>
        </w:numPr>
        <w:spacing w:after="160" w:line="240" w:lineRule="auto"/>
        <w:ind w:left="284"/>
        <w:contextualSpacing/>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 xml:space="preserve">Obowiązkiem Wykonawcy jest udzielanie odpowiedzi na zapytania uczestników postępowania przetargowego  na etapie przeprowadzania przetargu na roboty budowlane </w:t>
      </w:r>
      <w:r w:rsidRPr="00320447">
        <w:rPr>
          <w:rFonts w:ascii="Times New Roman" w:eastAsia="Calibri" w:hAnsi="Times New Roman" w:cs="Times New Roman"/>
          <w:sz w:val="24"/>
          <w:lang w:eastAsia="pl-PL"/>
        </w:rPr>
        <w:br/>
        <w:t>w oparciu o niniejszą dokumentację projektową.</w:t>
      </w:r>
    </w:p>
    <w:p w:rsidR="00320447" w:rsidRPr="00320447" w:rsidRDefault="00320447" w:rsidP="00A618AE">
      <w:pPr>
        <w:numPr>
          <w:ilvl w:val="0"/>
          <w:numId w:val="26"/>
        </w:numPr>
        <w:spacing w:after="160" w:line="240" w:lineRule="auto"/>
        <w:ind w:left="284"/>
        <w:contextualSpacing/>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Wykonawca dokona aktualizacji kosztorysu inwestorskiego w zależności od potrzeb Zamawiającego.</w:t>
      </w:r>
    </w:p>
    <w:p w:rsidR="00320447" w:rsidRPr="00320447" w:rsidRDefault="00320447" w:rsidP="00A618AE">
      <w:pPr>
        <w:numPr>
          <w:ilvl w:val="0"/>
          <w:numId w:val="26"/>
        </w:numPr>
        <w:spacing w:after="160" w:line="240" w:lineRule="auto"/>
        <w:ind w:left="283" w:hanging="357"/>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 xml:space="preserve">Zamawiający upoważni Wykonawcę do wystąpienia w jego imieniu w </w:t>
      </w:r>
      <w:r w:rsidR="00340D87">
        <w:rPr>
          <w:rFonts w:ascii="Times New Roman" w:eastAsia="Calibri" w:hAnsi="Times New Roman" w:cs="Times New Roman"/>
          <w:sz w:val="24"/>
          <w:lang w:eastAsia="pl-PL"/>
        </w:rPr>
        <w:t xml:space="preserve">sprawach związanych z wykonaniem projektu budowlanego oraz uzyskania w tym zakresie wszelkich opinii i uzgodnień, warunków przyłączy itp.  </w:t>
      </w:r>
    </w:p>
    <w:p w:rsidR="00320447" w:rsidRPr="00320447" w:rsidRDefault="00320447" w:rsidP="00320447">
      <w:pPr>
        <w:keepNext/>
        <w:keepLines/>
        <w:spacing w:before="240" w:line="256" w:lineRule="auto"/>
        <w:ind w:left="714" w:hanging="357"/>
        <w:outlineLvl w:val="0"/>
        <w:rPr>
          <w:rFonts w:ascii="Times New Roman" w:eastAsia="Times New Roman" w:hAnsi="Times New Roman" w:cs="Times New Roman"/>
          <w:b/>
          <w:sz w:val="32"/>
          <w:szCs w:val="32"/>
          <w:lang w:eastAsia="pl-PL"/>
        </w:rPr>
      </w:pPr>
      <w:r w:rsidRPr="00320447">
        <w:rPr>
          <w:rFonts w:ascii="Times New Roman" w:eastAsia="Times New Roman" w:hAnsi="Times New Roman" w:cs="Times New Roman"/>
          <w:b/>
          <w:sz w:val="32"/>
          <w:szCs w:val="32"/>
          <w:lang w:eastAsia="pl-PL"/>
        </w:rPr>
        <w:t>Uwagi końcowe.</w:t>
      </w:r>
    </w:p>
    <w:p w:rsidR="00320447" w:rsidRPr="00320447" w:rsidRDefault="00320447" w:rsidP="00320447">
      <w:pPr>
        <w:spacing w:after="160" w:line="256" w:lineRule="auto"/>
        <w:ind w:firstLine="567"/>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 xml:space="preserve">Opracowanie we wszystkich branżach musi spełniać wymogi projektu budowlanego, wykonawczego oraz powinno być zgodne z prawem zamówień publicznych. Rozwiązywać </w:t>
      </w:r>
      <w:r w:rsidRPr="00320447">
        <w:rPr>
          <w:rFonts w:ascii="Times New Roman" w:eastAsia="Calibri" w:hAnsi="Times New Roman" w:cs="Times New Roman"/>
          <w:sz w:val="24"/>
          <w:lang w:eastAsia="pl-PL"/>
        </w:rPr>
        <w:br/>
        <w:t xml:space="preserve">w sposób kompleksowy potrzeby wynikające z charakteru obiektu, rozwiązań przyjętych </w:t>
      </w:r>
      <w:r w:rsidRPr="00320447">
        <w:rPr>
          <w:rFonts w:ascii="Times New Roman" w:eastAsia="Calibri" w:hAnsi="Times New Roman" w:cs="Times New Roman"/>
          <w:sz w:val="24"/>
          <w:lang w:eastAsia="pl-PL"/>
        </w:rPr>
        <w:br/>
        <w:t xml:space="preserve">w każdej z branż: architektonicznej, elektrycznej i sanitarnej oraz rozwiązań narzuconych </w:t>
      </w:r>
      <w:r w:rsidRPr="00320447">
        <w:rPr>
          <w:rFonts w:ascii="Times New Roman" w:eastAsia="Calibri" w:hAnsi="Times New Roman" w:cs="Times New Roman"/>
          <w:sz w:val="24"/>
          <w:lang w:eastAsia="pl-PL"/>
        </w:rPr>
        <w:br/>
        <w:t xml:space="preserve">w ekspertyzach. </w:t>
      </w:r>
    </w:p>
    <w:p w:rsidR="00320447" w:rsidRPr="00320447" w:rsidRDefault="00320447" w:rsidP="00320447">
      <w:pPr>
        <w:spacing w:after="160" w:line="256" w:lineRule="auto"/>
        <w:ind w:firstLine="567"/>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Opracowanie musi być kompletne, umożliwić uzyskanie pozwolenia na budowę, decyzji zezwalającej na użytkowanie, jak i funkcjonowanie obiektu zgodnie z jego przeznaczeniem.</w:t>
      </w:r>
    </w:p>
    <w:p w:rsidR="00320447" w:rsidRPr="00320447" w:rsidRDefault="00320447" w:rsidP="00320447">
      <w:pPr>
        <w:spacing w:after="160" w:line="256" w:lineRule="auto"/>
        <w:ind w:firstLine="567"/>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Należy przewidzieć inne, niewymienione powyżej roboty budowlane oraz wyposażenie, jeżeli są one niezbędne do prawidłowego wykonania i funkcjonowania projektowanego obiektu. W ramach zlecenia należy przewidzieć aktualizację kosztorysu inwestorskiego.</w:t>
      </w:r>
    </w:p>
    <w:p w:rsidR="00320447" w:rsidRPr="00320447" w:rsidRDefault="00320447" w:rsidP="00320447">
      <w:pPr>
        <w:autoSpaceDE w:val="0"/>
        <w:autoSpaceDN w:val="0"/>
        <w:adjustRightInd w:val="0"/>
        <w:spacing w:after="160" w:line="256" w:lineRule="auto"/>
        <w:ind w:firstLine="567"/>
        <w:jc w:val="both"/>
        <w:rPr>
          <w:rFonts w:ascii="Times New Roman" w:eastAsia="ArialNarrow" w:hAnsi="Times New Roman" w:cs="Times New Roman"/>
          <w:sz w:val="24"/>
        </w:rPr>
      </w:pPr>
      <w:r w:rsidRPr="00320447">
        <w:rPr>
          <w:rFonts w:ascii="Times New Roman" w:eastAsia="ArialNarrow" w:hAnsi="Times New Roman" w:cs="Times New Roman"/>
          <w:sz w:val="24"/>
        </w:rPr>
        <w:t xml:space="preserve">Kolorystyka zewnętrzna powinna zostać wykonana według uzgodnień z inwestorem </w:t>
      </w:r>
      <w:r w:rsidRPr="00320447">
        <w:rPr>
          <w:rFonts w:ascii="Times New Roman" w:eastAsia="ArialNarrow" w:hAnsi="Times New Roman" w:cs="Times New Roman"/>
          <w:sz w:val="24"/>
        </w:rPr>
        <w:br/>
        <w:t>w fazie projektowania.</w:t>
      </w:r>
    </w:p>
    <w:p w:rsidR="00320447" w:rsidRPr="00320447" w:rsidRDefault="00320447" w:rsidP="00320447">
      <w:pPr>
        <w:spacing w:after="160" w:line="256" w:lineRule="auto"/>
        <w:ind w:firstLine="567"/>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Dla budynku i jego elementów należy zapewnić właściwe parametry wytrzymałościowe, izolacyjności cieplnej, akustycznej, przeciwwilgo</w:t>
      </w:r>
      <w:r w:rsidR="0008205F">
        <w:rPr>
          <w:rFonts w:ascii="Times New Roman" w:eastAsia="Calibri" w:hAnsi="Times New Roman" w:cs="Times New Roman"/>
          <w:sz w:val="24"/>
          <w:lang w:eastAsia="pl-PL"/>
        </w:rPr>
        <w:t xml:space="preserve">ciowej i przeciwwodnej zgodnie </w:t>
      </w:r>
      <w:r w:rsidRPr="00320447">
        <w:rPr>
          <w:rFonts w:ascii="Times New Roman" w:eastAsia="Calibri" w:hAnsi="Times New Roman" w:cs="Times New Roman"/>
          <w:sz w:val="24"/>
          <w:lang w:eastAsia="pl-PL"/>
        </w:rPr>
        <w:t>z obowiązującymi przepisami.</w:t>
      </w:r>
    </w:p>
    <w:p w:rsidR="00320447" w:rsidRPr="00320447" w:rsidRDefault="00320447" w:rsidP="00320447">
      <w:pPr>
        <w:keepNext/>
        <w:keepLines/>
        <w:spacing w:before="200" w:line="256" w:lineRule="auto"/>
        <w:ind w:left="720" w:hanging="360"/>
        <w:outlineLvl w:val="0"/>
        <w:rPr>
          <w:rFonts w:ascii="Times New Roman" w:eastAsia="Times New Roman" w:hAnsi="Times New Roman" w:cs="Times New Roman"/>
          <w:b/>
          <w:sz w:val="32"/>
          <w:szCs w:val="32"/>
          <w:lang w:eastAsia="pl-PL"/>
        </w:rPr>
      </w:pPr>
      <w:r w:rsidRPr="00320447">
        <w:rPr>
          <w:rFonts w:ascii="Times New Roman" w:eastAsia="Times New Roman" w:hAnsi="Times New Roman" w:cs="Times New Roman"/>
          <w:b/>
          <w:sz w:val="32"/>
          <w:szCs w:val="32"/>
          <w:lang w:eastAsia="pl-PL"/>
        </w:rPr>
        <w:t>Sposób ustalenia ceny oferty.</w:t>
      </w:r>
    </w:p>
    <w:p w:rsidR="00320447" w:rsidRPr="00320447" w:rsidRDefault="00320447" w:rsidP="00320447">
      <w:pPr>
        <w:spacing w:after="160" w:line="256" w:lineRule="auto"/>
        <w:ind w:firstLine="567"/>
        <w:jc w:val="both"/>
        <w:rPr>
          <w:rFonts w:ascii="Times New Roman" w:eastAsia="Calibri" w:hAnsi="Times New Roman" w:cs="Times New Roman"/>
          <w:sz w:val="24"/>
          <w:lang w:eastAsia="pl-PL"/>
        </w:rPr>
      </w:pPr>
      <w:r w:rsidRPr="00320447">
        <w:rPr>
          <w:rFonts w:ascii="Times New Roman" w:eastAsia="Calibri" w:hAnsi="Times New Roman" w:cs="Times New Roman"/>
          <w:sz w:val="24"/>
          <w:lang w:eastAsia="pl-PL"/>
        </w:rPr>
        <w:t xml:space="preserve">Cena oferty winna obejmować  całkowity koszt  realizacji zamówienia, tj. wykonania </w:t>
      </w:r>
      <w:r w:rsidRPr="00320447">
        <w:rPr>
          <w:rFonts w:ascii="Times New Roman" w:eastAsia="Calibri" w:hAnsi="Times New Roman" w:cs="Times New Roman"/>
          <w:sz w:val="24"/>
          <w:lang w:eastAsia="pl-PL"/>
        </w:rPr>
        <w:br/>
        <w:t xml:space="preserve">w formie papierowej i elektronicznej dokumentacji projektowo-kosztorysowej wg </w:t>
      </w:r>
      <w:r w:rsidRPr="00320447">
        <w:rPr>
          <w:rFonts w:ascii="Times New Roman" w:eastAsia="Calibri" w:hAnsi="Times New Roman" w:cs="Times New Roman"/>
          <w:sz w:val="24"/>
          <w:lang w:eastAsia="pl-PL"/>
        </w:rPr>
        <w:lastRenderedPageBreak/>
        <w:t>powyższych założeń, uzyskania podkładów geodezyjnych, niezbędnych uzgodnień, warunków technicznych przyłączenia do sieci zewnętrznych, aktualizację kosztorysu inwestorskiego</w:t>
      </w:r>
      <w:r w:rsidR="001B0A51">
        <w:rPr>
          <w:rFonts w:ascii="Times New Roman" w:eastAsia="Calibri" w:hAnsi="Times New Roman" w:cs="Times New Roman"/>
          <w:sz w:val="24"/>
          <w:lang w:eastAsia="pl-PL"/>
        </w:rPr>
        <w:t>, nadzór autorski</w:t>
      </w:r>
      <w:r w:rsidRPr="00320447">
        <w:rPr>
          <w:rFonts w:ascii="Times New Roman" w:eastAsia="Calibri" w:hAnsi="Times New Roman" w:cs="Times New Roman"/>
          <w:sz w:val="24"/>
          <w:lang w:eastAsia="pl-PL"/>
        </w:rPr>
        <w:t xml:space="preserve"> oraz podatek VAT.</w:t>
      </w:r>
    </w:p>
    <w:p w:rsidR="00320447" w:rsidRPr="00320447" w:rsidRDefault="00320447" w:rsidP="00320447">
      <w:pPr>
        <w:keepNext/>
        <w:keepLines/>
        <w:spacing w:before="200" w:line="256" w:lineRule="auto"/>
        <w:ind w:left="720" w:hanging="360"/>
        <w:outlineLvl w:val="0"/>
        <w:rPr>
          <w:rFonts w:ascii="Times New Roman" w:eastAsia="Times New Roman" w:hAnsi="Times New Roman" w:cs="Times New Roman"/>
          <w:b/>
          <w:sz w:val="32"/>
          <w:szCs w:val="32"/>
          <w:lang w:eastAsia="pl-PL"/>
        </w:rPr>
      </w:pPr>
      <w:r w:rsidRPr="00320447">
        <w:rPr>
          <w:rFonts w:ascii="Times New Roman" w:eastAsia="Times New Roman" w:hAnsi="Times New Roman" w:cs="Times New Roman"/>
          <w:b/>
          <w:sz w:val="32"/>
          <w:szCs w:val="32"/>
          <w:lang w:eastAsia="pl-PL"/>
        </w:rPr>
        <w:t>Termin realizacji zamówienia.</w:t>
      </w:r>
    </w:p>
    <w:p w:rsidR="00320447" w:rsidRPr="00320447" w:rsidRDefault="00320447" w:rsidP="00320447">
      <w:pPr>
        <w:spacing w:after="160" w:line="256" w:lineRule="auto"/>
        <w:ind w:firstLine="567"/>
        <w:jc w:val="both"/>
        <w:rPr>
          <w:rFonts w:ascii="Times New Roman" w:eastAsia="Calibri" w:hAnsi="Times New Roman" w:cs="Times New Roman"/>
          <w:sz w:val="24"/>
        </w:rPr>
      </w:pPr>
      <w:r w:rsidRPr="00320447">
        <w:rPr>
          <w:rFonts w:ascii="Times New Roman" w:eastAsia="Calibri" w:hAnsi="Times New Roman" w:cs="Times New Roman"/>
          <w:sz w:val="24"/>
        </w:rPr>
        <w:t xml:space="preserve">Termin wykonania przedmiotu umowy:  </w:t>
      </w:r>
      <w:r w:rsidRPr="00320447">
        <w:rPr>
          <w:rFonts w:ascii="Times New Roman" w:eastAsia="Times New Roman" w:hAnsi="Times New Roman" w:cs="Times New Roman"/>
          <w:sz w:val="24"/>
          <w:szCs w:val="24"/>
          <w:lang w:eastAsia="pl-PL"/>
        </w:rPr>
        <w:t>Wykonawca wskaże w ofercie termin wykonania zamówienia, który będzie obowiązujący jako termin realizacji zamówienia</w:t>
      </w:r>
      <w:r w:rsidRPr="00320447">
        <w:rPr>
          <w:rFonts w:ascii="Times New Roman" w:eastAsia="Calibri" w:hAnsi="Times New Roman" w:cs="Times New Roman"/>
          <w:sz w:val="24"/>
        </w:rPr>
        <w:t>.</w:t>
      </w:r>
    </w:p>
    <w:p w:rsidR="00320447" w:rsidRPr="00320447" w:rsidRDefault="00320447" w:rsidP="00320447">
      <w:pPr>
        <w:spacing w:after="0" w:line="240" w:lineRule="auto"/>
        <w:rPr>
          <w:rFonts w:ascii="Times New Roman" w:eastAsia="Calibri" w:hAnsi="Times New Roman" w:cs="Times New Roman"/>
          <w:sz w:val="24"/>
        </w:rPr>
      </w:pPr>
    </w:p>
    <w:p w:rsidR="00320447" w:rsidRPr="00320447" w:rsidRDefault="00320447" w:rsidP="00320447">
      <w:pPr>
        <w:spacing w:after="0" w:line="300" w:lineRule="exact"/>
        <w:jc w:val="both"/>
        <w:rPr>
          <w:rFonts w:ascii="Times New Roman" w:eastAsia="Calibri" w:hAnsi="Times New Roman" w:cs="Times New Roman"/>
          <w:sz w:val="24"/>
          <w:szCs w:val="24"/>
        </w:rPr>
      </w:pPr>
    </w:p>
    <w:p w:rsidR="00320447" w:rsidRPr="00320447" w:rsidRDefault="00320447" w:rsidP="00320447">
      <w:pPr>
        <w:spacing w:after="0" w:line="300" w:lineRule="exact"/>
        <w:jc w:val="both"/>
        <w:rPr>
          <w:rFonts w:ascii="Times New Roman" w:eastAsia="Calibri" w:hAnsi="Times New Roman" w:cs="Times New Roman"/>
          <w:sz w:val="24"/>
          <w:szCs w:val="24"/>
        </w:rPr>
      </w:pPr>
    </w:p>
    <w:p w:rsidR="00320447" w:rsidRPr="00320447" w:rsidRDefault="00320447" w:rsidP="00320447">
      <w:pPr>
        <w:spacing w:after="0" w:line="300" w:lineRule="exact"/>
        <w:jc w:val="both"/>
        <w:rPr>
          <w:rFonts w:ascii="Times New Roman" w:eastAsia="Calibri" w:hAnsi="Times New Roman" w:cs="Times New Roman"/>
          <w:sz w:val="24"/>
          <w:szCs w:val="24"/>
        </w:rPr>
      </w:pPr>
    </w:p>
    <w:p w:rsidR="00320447" w:rsidRPr="00320447" w:rsidRDefault="00320447" w:rsidP="00320447">
      <w:pPr>
        <w:spacing w:after="0" w:line="300" w:lineRule="exact"/>
        <w:jc w:val="both"/>
        <w:rPr>
          <w:rFonts w:ascii="Times New Roman" w:eastAsia="Calibri" w:hAnsi="Times New Roman" w:cs="Times New Roman"/>
          <w:sz w:val="24"/>
          <w:szCs w:val="24"/>
        </w:rPr>
      </w:pPr>
    </w:p>
    <w:p w:rsidR="00320447" w:rsidRPr="00320447" w:rsidRDefault="00320447" w:rsidP="00320447">
      <w:pPr>
        <w:spacing w:after="0" w:line="300" w:lineRule="exact"/>
        <w:jc w:val="both"/>
        <w:rPr>
          <w:rFonts w:ascii="Times New Roman" w:eastAsia="Calibri" w:hAnsi="Times New Roman" w:cs="Times New Roman"/>
          <w:sz w:val="24"/>
          <w:szCs w:val="24"/>
        </w:rPr>
      </w:pPr>
    </w:p>
    <w:p w:rsidR="00320447" w:rsidRPr="00320447" w:rsidRDefault="00320447" w:rsidP="00320447">
      <w:pPr>
        <w:spacing w:after="0" w:line="300" w:lineRule="exact"/>
        <w:jc w:val="both"/>
        <w:rPr>
          <w:rFonts w:ascii="Times New Roman" w:eastAsia="Calibri" w:hAnsi="Times New Roman" w:cs="Times New Roman"/>
          <w:sz w:val="24"/>
          <w:szCs w:val="24"/>
        </w:rPr>
      </w:pPr>
    </w:p>
    <w:p w:rsidR="00320447" w:rsidRPr="00320447" w:rsidRDefault="00320447"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96362F" w:rsidRDefault="0096362F" w:rsidP="00320447">
      <w:pPr>
        <w:spacing w:after="0" w:line="300" w:lineRule="exact"/>
        <w:jc w:val="both"/>
        <w:rPr>
          <w:rFonts w:ascii="Times New Roman" w:eastAsia="Calibri" w:hAnsi="Times New Roman" w:cs="Times New Roman"/>
          <w:sz w:val="24"/>
          <w:szCs w:val="24"/>
        </w:rPr>
      </w:pPr>
    </w:p>
    <w:p w:rsidR="00A6154D" w:rsidRDefault="00A6154D" w:rsidP="00320447">
      <w:pPr>
        <w:spacing w:after="0" w:line="300" w:lineRule="exact"/>
        <w:jc w:val="both"/>
        <w:rPr>
          <w:rFonts w:ascii="Times New Roman" w:eastAsia="Calibri" w:hAnsi="Times New Roman" w:cs="Times New Roman"/>
          <w:sz w:val="24"/>
          <w:szCs w:val="24"/>
        </w:rPr>
      </w:pPr>
    </w:p>
    <w:p w:rsidR="00A6154D" w:rsidRDefault="00A6154D" w:rsidP="00320447">
      <w:pPr>
        <w:spacing w:after="0" w:line="300" w:lineRule="exact"/>
        <w:jc w:val="both"/>
        <w:rPr>
          <w:rFonts w:ascii="Times New Roman" w:eastAsia="Calibri" w:hAnsi="Times New Roman" w:cs="Times New Roman"/>
          <w:sz w:val="24"/>
          <w:szCs w:val="24"/>
        </w:rPr>
      </w:pPr>
    </w:p>
    <w:p w:rsidR="00A6154D" w:rsidRDefault="00A6154D" w:rsidP="00320447">
      <w:pPr>
        <w:spacing w:after="0" w:line="300" w:lineRule="exact"/>
        <w:jc w:val="both"/>
        <w:rPr>
          <w:rFonts w:ascii="Times New Roman" w:eastAsia="Calibri" w:hAnsi="Times New Roman" w:cs="Times New Roman"/>
          <w:sz w:val="24"/>
          <w:szCs w:val="24"/>
        </w:rPr>
      </w:pPr>
    </w:p>
    <w:p w:rsidR="00A6154D" w:rsidRDefault="00A6154D" w:rsidP="00320447">
      <w:pPr>
        <w:spacing w:after="0" w:line="300" w:lineRule="exact"/>
        <w:jc w:val="both"/>
        <w:rPr>
          <w:rFonts w:ascii="Times New Roman" w:eastAsia="Calibri" w:hAnsi="Times New Roman" w:cs="Times New Roman"/>
          <w:sz w:val="24"/>
          <w:szCs w:val="24"/>
        </w:rPr>
      </w:pPr>
    </w:p>
    <w:p w:rsidR="00A6154D" w:rsidRDefault="00A6154D" w:rsidP="00320447">
      <w:pPr>
        <w:spacing w:after="0" w:line="300" w:lineRule="exact"/>
        <w:jc w:val="both"/>
        <w:rPr>
          <w:rFonts w:ascii="Times New Roman" w:eastAsia="Calibri" w:hAnsi="Times New Roman" w:cs="Times New Roman"/>
          <w:sz w:val="24"/>
          <w:szCs w:val="24"/>
        </w:rPr>
      </w:pPr>
    </w:p>
    <w:p w:rsidR="004A54C6" w:rsidRDefault="004A54C6" w:rsidP="00320447">
      <w:pPr>
        <w:spacing w:after="0" w:line="300" w:lineRule="exact"/>
        <w:jc w:val="both"/>
        <w:rPr>
          <w:rFonts w:ascii="Times New Roman" w:eastAsia="Calibri" w:hAnsi="Times New Roman" w:cs="Times New Roman"/>
          <w:sz w:val="24"/>
          <w:szCs w:val="24"/>
        </w:rPr>
      </w:pPr>
    </w:p>
    <w:p w:rsidR="00320447" w:rsidRPr="00320447" w:rsidRDefault="00320447" w:rsidP="00320447">
      <w:pPr>
        <w:spacing w:after="0" w:line="300" w:lineRule="exact"/>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lastRenderedPageBreak/>
        <w:t>OR.272.002.2015</w:t>
      </w:r>
      <w:r w:rsidRPr="00320447">
        <w:rPr>
          <w:rFonts w:ascii="Times New Roman" w:eastAsia="Calibri" w:hAnsi="Times New Roman" w:cs="Times New Roman"/>
          <w:sz w:val="24"/>
          <w:szCs w:val="24"/>
        </w:rPr>
        <w:tab/>
      </w:r>
    </w:p>
    <w:p w:rsidR="00320447" w:rsidRPr="00320447" w:rsidRDefault="00320447" w:rsidP="00320447">
      <w:pPr>
        <w:spacing w:after="0" w:line="300" w:lineRule="exact"/>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t> </w:t>
      </w:r>
      <w:r w:rsidRPr="00320447">
        <w:rPr>
          <w:rFonts w:ascii="Times New Roman" w:eastAsia="Calibri" w:hAnsi="Times New Roman" w:cs="Times New Roman"/>
          <w:b/>
          <w:sz w:val="24"/>
          <w:szCs w:val="24"/>
        </w:rPr>
        <w:t>Załącznik nr 10</w:t>
      </w:r>
    </w:p>
    <w:p w:rsidR="00320447" w:rsidRPr="00320447" w:rsidRDefault="00320447" w:rsidP="00320447">
      <w:pPr>
        <w:spacing w:after="0" w:line="300" w:lineRule="exact"/>
        <w:ind w:left="3685"/>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do Specyfikacji Istotnych Warunków Zamówienia</w:t>
      </w:r>
    </w:p>
    <w:p w:rsidR="00320447" w:rsidRPr="00320447" w:rsidRDefault="00320447" w:rsidP="00320447">
      <w:pPr>
        <w:spacing w:after="0" w:line="300" w:lineRule="exact"/>
        <w:jc w:val="both"/>
        <w:rPr>
          <w:rFonts w:ascii="Times New Roman" w:eastAsia="Calibri" w:hAnsi="Times New Roman" w:cs="Times New Roman"/>
          <w:sz w:val="24"/>
          <w:szCs w:val="24"/>
        </w:rPr>
      </w:pPr>
    </w:p>
    <w:p w:rsidR="00320447" w:rsidRPr="00320447" w:rsidRDefault="00320447" w:rsidP="00320447">
      <w:pPr>
        <w:tabs>
          <w:tab w:val="left" w:pos="-180"/>
        </w:tabs>
        <w:spacing w:after="0" w:line="240" w:lineRule="auto"/>
        <w:rPr>
          <w:rFonts w:ascii="Times New Roman" w:eastAsia="Times New Roman" w:hAnsi="Times New Roman" w:cs="Times New Roman"/>
          <w:b/>
          <w:color w:val="000000"/>
          <w:sz w:val="24"/>
          <w:szCs w:val="24"/>
          <w:lang w:eastAsia="pl-PL"/>
        </w:rPr>
      </w:pPr>
    </w:p>
    <w:p w:rsidR="00320447" w:rsidRPr="00320447" w:rsidRDefault="00320447" w:rsidP="00320447">
      <w:pPr>
        <w:spacing w:after="160" w:line="256" w:lineRule="auto"/>
        <w:jc w:val="both"/>
        <w:rPr>
          <w:rFonts w:ascii="Times New Roman" w:eastAsia="Calibri" w:hAnsi="Times New Roman" w:cs="Times New Roman"/>
          <w:b/>
          <w:sz w:val="24"/>
          <w:szCs w:val="24"/>
        </w:rPr>
      </w:pPr>
      <w:r w:rsidRPr="00320447">
        <w:rPr>
          <w:rFonts w:ascii="Times New Roman" w:eastAsia="Times New Roman" w:hAnsi="Times New Roman" w:cs="Times New Roman"/>
          <w:b/>
          <w:color w:val="000000"/>
          <w:sz w:val="24"/>
          <w:szCs w:val="24"/>
          <w:lang w:eastAsia="pl-PL"/>
        </w:rPr>
        <w:t xml:space="preserve">Nazwa zamówienia: </w:t>
      </w:r>
      <w:r w:rsidR="0096362F" w:rsidRPr="00734427">
        <w:rPr>
          <w:rFonts w:ascii="Times New Roman" w:eastAsia="Times New Roman" w:hAnsi="Times New Roman" w:cs="Times New Roman"/>
          <w:b/>
          <w:bCs/>
          <w:sz w:val="24"/>
          <w:szCs w:val="24"/>
          <w:lang w:eastAsia="pl-PL"/>
        </w:rPr>
        <w:t>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sidR="0096362F">
        <w:rPr>
          <w:rFonts w:ascii="Times New Roman" w:eastAsia="Times New Roman" w:hAnsi="Times New Roman" w:cs="Times New Roman"/>
          <w:b/>
          <w:bCs/>
          <w:sz w:val="24"/>
          <w:szCs w:val="24"/>
          <w:lang w:eastAsia="pl-PL"/>
        </w:rPr>
        <w:t>h w Krośnie Odrzańskim przy ul. </w:t>
      </w:r>
      <w:r w:rsidR="0096362F" w:rsidRPr="00734427">
        <w:rPr>
          <w:rFonts w:ascii="Times New Roman" w:eastAsia="Times New Roman" w:hAnsi="Times New Roman" w:cs="Times New Roman"/>
          <w:b/>
          <w:bCs/>
          <w:sz w:val="24"/>
          <w:szCs w:val="24"/>
          <w:lang w:eastAsia="pl-PL"/>
        </w:rPr>
        <w:t>Piastów 7 wraz z pełnieniem nadzoru autorskiego</w:t>
      </w:r>
      <w:r w:rsidR="0096362F" w:rsidRPr="00320447">
        <w:rPr>
          <w:rFonts w:ascii="Times New Roman" w:eastAsia="Times New Roman" w:hAnsi="Times New Roman" w:cs="Times New Roman"/>
          <w:b/>
          <w:sz w:val="24"/>
          <w:szCs w:val="24"/>
          <w:lang w:eastAsia="pl-PL"/>
        </w:rPr>
        <w:t>.</w:t>
      </w:r>
    </w:p>
    <w:p w:rsidR="00320447" w:rsidRPr="00320447" w:rsidRDefault="00320447" w:rsidP="00320447">
      <w:pPr>
        <w:spacing w:after="0" w:line="300" w:lineRule="exact"/>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ZAMAWIAJĄCY:</w:t>
      </w:r>
    </w:p>
    <w:p w:rsidR="00320447" w:rsidRPr="00320447" w:rsidRDefault="00320447" w:rsidP="00320447">
      <w:pPr>
        <w:spacing w:after="0" w:line="300" w:lineRule="exact"/>
        <w:jc w:val="both"/>
        <w:rPr>
          <w:rFonts w:ascii="Times New Roman" w:eastAsia="Calibri" w:hAnsi="Times New Roman" w:cs="Times New Roman"/>
          <w:b/>
          <w:bCs/>
          <w:sz w:val="24"/>
          <w:szCs w:val="24"/>
        </w:rPr>
      </w:pPr>
      <w:r w:rsidRPr="00320447">
        <w:rPr>
          <w:rFonts w:ascii="Times New Roman" w:eastAsia="Calibri" w:hAnsi="Times New Roman" w:cs="Times New Roman"/>
          <w:b/>
          <w:bCs/>
          <w:sz w:val="24"/>
          <w:szCs w:val="24"/>
        </w:rPr>
        <w:t>Powiat Krośnieński reprezentowany przez Zarząd Powiatu Krośnieńskiego</w:t>
      </w:r>
    </w:p>
    <w:p w:rsidR="00320447" w:rsidRPr="00320447" w:rsidRDefault="00320447" w:rsidP="00320447">
      <w:pPr>
        <w:spacing w:after="0" w:line="300" w:lineRule="exact"/>
        <w:jc w:val="both"/>
        <w:rPr>
          <w:rFonts w:ascii="Times New Roman" w:eastAsia="Calibri" w:hAnsi="Times New Roman" w:cs="Times New Roman"/>
          <w:b/>
          <w:sz w:val="24"/>
          <w:szCs w:val="24"/>
        </w:rPr>
      </w:pPr>
      <w:r w:rsidRPr="00320447">
        <w:rPr>
          <w:rFonts w:ascii="Times New Roman" w:eastAsia="Calibri" w:hAnsi="Times New Roman" w:cs="Times New Roman"/>
          <w:b/>
          <w:sz w:val="24"/>
          <w:szCs w:val="24"/>
        </w:rPr>
        <w:t>ul. Piastów 10B</w:t>
      </w:r>
    </w:p>
    <w:p w:rsidR="00320447" w:rsidRPr="00320447" w:rsidRDefault="00320447" w:rsidP="00320447">
      <w:pPr>
        <w:spacing w:after="0" w:line="300" w:lineRule="exact"/>
        <w:jc w:val="both"/>
        <w:rPr>
          <w:rFonts w:ascii="Times New Roman" w:eastAsia="Calibri" w:hAnsi="Times New Roman" w:cs="Times New Roman"/>
          <w:b/>
          <w:sz w:val="24"/>
          <w:szCs w:val="24"/>
        </w:rPr>
      </w:pPr>
      <w:r w:rsidRPr="00320447">
        <w:rPr>
          <w:rFonts w:ascii="Times New Roman" w:eastAsia="Calibri" w:hAnsi="Times New Roman" w:cs="Times New Roman"/>
          <w:b/>
          <w:sz w:val="24"/>
          <w:szCs w:val="24"/>
        </w:rPr>
        <w:t>66-600 Krosno Odrzańskie</w:t>
      </w:r>
    </w:p>
    <w:p w:rsidR="00320447" w:rsidRPr="00320447" w:rsidRDefault="00320447" w:rsidP="00320447">
      <w:pPr>
        <w:spacing w:after="0" w:line="300" w:lineRule="exact"/>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Nazwa i adres Wykonawcy:</w:t>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r w:rsidRPr="00320447">
        <w:rPr>
          <w:rFonts w:ascii="Times New Roman" w:eastAsia="Calibri" w:hAnsi="Times New Roman" w:cs="Times New Roman"/>
          <w:sz w:val="24"/>
          <w:szCs w:val="24"/>
        </w:rPr>
        <w:tab/>
      </w:r>
    </w:p>
    <w:p w:rsidR="00320447" w:rsidRPr="00320447" w:rsidRDefault="00320447" w:rsidP="00320447">
      <w:pPr>
        <w:spacing w:after="0" w:line="240" w:lineRule="auto"/>
        <w:jc w:val="center"/>
        <w:rPr>
          <w:rFonts w:ascii="Times New Roman" w:eastAsia="Times New Roman" w:hAnsi="Times New Roman" w:cs="Times New Roman"/>
          <w:b/>
          <w:sz w:val="28"/>
          <w:szCs w:val="24"/>
        </w:rPr>
      </w:pPr>
    </w:p>
    <w:p w:rsidR="00320447" w:rsidRPr="00320447" w:rsidRDefault="00320447" w:rsidP="00320447">
      <w:pPr>
        <w:spacing w:after="0" w:line="240" w:lineRule="auto"/>
        <w:jc w:val="center"/>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Wzór umowy nr  OR.273……2015</w:t>
      </w:r>
    </w:p>
    <w:p w:rsidR="00320447" w:rsidRPr="00320447" w:rsidRDefault="00320447" w:rsidP="00320447">
      <w:pPr>
        <w:spacing w:before="240" w:after="0"/>
        <w:jc w:val="both"/>
        <w:rPr>
          <w:rFonts w:ascii="Times New Roman" w:eastAsia="Times New Roman" w:hAnsi="Times New Roman" w:cs="Times New Roman"/>
          <w:b/>
          <w:i/>
          <w:sz w:val="24"/>
          <w:szCs w:val="24"/>
        </w:rPr>
      </w:pPr>
      <w:r w:rsidRPr="00320447">
        <w:rPr>
          <w:rFonts w:ascii="Times New Roman" w:eastAsia="Times New Roman" w:hAnsi="Times New Roman" w:cs="Times New Roman"/>
          <w:b/>
          <w:i/>
          <w:sz w:val="24"/>
          <w:szCs w:val="24"/>
        </w:rPr>
        <w:t>Umowa zawarta w dniu ....................................... w Krośnie Odrzańskim pomiędzy:</w:t>
      </w:r>
    </w:p>
    <w:p w:rsidR="00320447" w:rsidRPr="00320447" w:rsidRDefault="00320447" w:rsidP="00320447">
      <w:pPr>
        <w:spacing w:after="0"/>
        <w:jc w:val="both"/>
        <w:rPr>
          <w:rFonts w:ascii="Times New Roman" w:eastAsia="Times New Roman" w:hAnsi="Times New Roman" w:cs="Times New Roman"/>
          <w:i/>
          <w:sz w:val="24"/>
          <w:szCs w:val="24"/>
        </w:rPr>
      </w:pPr>
      <w:r w:rsidRPr="00320447">
        <w:rPr>
          <w:rFonts w:ascii="Times New Roman" w:eastAsia="Times New Roman" w:hAnsi="Times New Roman" w:cs="Times New Roman"/>
          <w:b/>
          <w:i/>
          <w:sz w:val="24"/>
          <w:szCs w:val="24"/>
        </w:rPr>
        <w:t xml:space="preserve">Powiatem Krośnieńskim z siedzibą w Krośnie Odrzańskim przy ul. Piastów 10B, </w:t>
      </w:r>
      <w:r w:rsidRPr="00320447">
        <w:rPr>
          <w:rFonts w:ascii="Times New Roman" w:eastAsia="Times New Roman" w:hAnsi="Times New Roman" w:cs="Times New Roman"/>
          <w:b/>
          <w:i/>
          <w:sz w:val="24"/>
          <w:szCs w:val="24"/>
        </w:rPr>
        <w:br/>
        <w:t>NIP 926-14-76-924,</w:t>
      </w:r>
    </w:p>
    <w:p w:rsidR="00320447" w:rsidRPr="00320447" w:rsidRDefault="00320447" w:rsidP="00320447">
      <w:pPr>
        <w:spacing w:after="0"/>
        <w:jc w:val="both"/>
        <w:rPr>
          <w:rFonts w:ascii="Times New Roman" w:eastAsia="Times New Roman" w:hAnsi="Times New Roman" w:cs="Times New Roman"/>
          <w:b/>
          <w:i/>
          <w:sz w:val="24"/>
          <w:szCs w:val="24"/>
        </w:rPr>
      </w:pPr>
      <w:r w:rsidRPr="00320447">
        <w:rPr>
          <w:rFonts w:ascii="Times New Roman" w:eastAsia="Times New Roman" w:hAnsi="Times New Roman" w:cs="Times New Roman"/>
          <w:b/>
          <w:i/>
          <w:sz w:val="24"/>
          <w:szCs w:val="24"/>
        </w:rPr>
        <w:t xml:space="preserve"> reprezentowanym przez Zarząd Powiatu, w imieniu którego działają:</w:t>
      </w:r>
    </w:p>
    <w:p w:rsidR="00320447" w:rsidRPr="00320447" w:rsidRDefault="00320447" w:rsidP="00320447">
      <w:pPr>
        <w:spacing w:after="0"/>
        <w:ind w:firstLine="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1. Pan Mirosław </w:t>
      </w:r>
      <w:proofErr w:type="spellStart"/>
      <w:r w:rsidRPr="00320447">
        <w:rPr>
          <w:rFonts w:ascii="Times New Roman" w:eastAsia="Times New Roman" w:hAnsi="Times New Roman" w:cs="Times New Roman"/>
          <w:sz w:val="24"/>
          <w:szCs w:val="24"/>
          <w:lang w:eastAsia="pl-PL"/>
        </w:rPr>
        <w:t>Glaz</w:t>
      </w:r>
      <w:proofErr w:type="spellEnd"/>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t>- Starosta Krośnieński</w:t>
      </w:r>
    </w:p>
    <w:p w:rsidR="00320447" w:rsidRPr="00320447" w:rsidRDefault="00320447" w:rsidP="00320447">
      <w:pPr>
        <w:spacing w:after="0"/>
        <w:ind w:firstLine="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2. Pan Grzegorz Świtalski</w:t>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r>
      <w:r w:rsidRPr="00320447">
        <w:rPr>
          <w:rFonts w:ascii="Times New Roman" w:eastAsia="Times New Roman" w:hAnsi="Times New Roman" w:cs="Times New Roman"/>
          <w:sz w:val="24"/>
          <w:szCs w:val="24"/>
          <w:lang w:eastAsia="pl-PL"/>
        </w:rPr>
        <w:tab/>
        <w:t>- Wicestarosta Krośnieński</w:t>
      </w:r>
    </w:p>
    <w:p w:rsidR="00320447" w:rsidRPr="00320447" w:rsidRDefault="00320447" w:rsidP="00320447">
      <w:pPr>
        <w:spacing w:after="0"/>
        <w:ind w:left="284" w:firstLine="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przy kontrasygnacie Skarbnika, Pani Ewy Obary;</w:t>
      </w:r>
    </w:p>
    <w:p w:rsidR="00320447" w:rsidRPr="00320447" w:rsidRDefault="00320447" w:rsidP="00320447">
      <w:pPr>
        <w:spacing w:after="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zwanym w dalszej części umowy </w:t>
      </w:r>
      <w:r w:rsidRPr="00320447">
        <w:rPr>
          <w:rFonts w:ascii="Times New Roman" w:eastAsia="Times New Roman" w:hAnsi="Times New Roman" w:cs="Times New Roman"/>
          <w:b/>
          <w:sz w:val="24"/>
          <w:szCs w:val="24"/>
          <w:lang w:eastAsia="pl-PL"/>
        </w:rPr>
        <w:t>Zamawiającym</w:t>
      </w:r>
    </w:p>
    <w:p w:rsidR="00320447" w:rsidRPr="00320447" w:rsidRDefault="00320447" w:rsidP="00320447">
      <w:pPr>
        <w:spacing w:after="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a</w:t>
      </w:r>
    </w:p>
    <w:p w:rsidR="00320447" w:rsidRPr="00320447" w:rsidRDefault="00320447" w:rsidP="00320447">
      <w:pPr>
        <w:keepNext/>
        <w:tabs>
          <w:tab w:val="left" w:pos="708"/>
        </w:tabs>
        <w:spacing w:after="0"/>
        <w:ind w:left="720" w:hanging="720"/>
        <w:outlineLvl w:val="1"/>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w:t>
      </w:r>
    </w:p>
    <w:p w:rsidR="00320447" w:rsidRPr="00320447" w:rsidRDefault="00320447" w:rsidP="00320447">
      <w:pPr>
        <w:spacing w:after="0"/>
        <w:jc w:val="center"/>
        <w:rPr>
          <w:rFonts w:ascii="Times New Roman" w:eastAsia="Times New Roman" w:hAnsi="Times New Roman" w:cs="Times New Roman"/>
          <w:i/>
          <w:sz w:val="24"/>
          <w:szCs w:val="24"/>
          <w:vertAlign w:val="superscript"/>
          <w:lang w:eastAsia="pl-PL"/>
        </w:rPr>
      </w:pPr>
      <w:r w:rsidRPr="00320447">
        <w:rPr>
          <w:rFonts w:ascii="Times New Roman" w:eastAsia="Times New Roman" w:hAnsi="Times New Roman" w:cs="Times New Roman"/>
          <w:i/>
          <w:sz w:val="24"/>
          <w:szCs w:val="24"/>
          <w:vertAlign w:val="superscript"/>
          <w:lang w:eastAsia="pl-PL"/>
        </w:rPr>
        <w:t>(pełna nazwa Wykonawcy)</w:t>
      </w:r>
    </w:p>
    <w:p w:rsidR="00320447" w:rsidRPr="00320447" w:rsidRDefault="00320447" w:rsidP="00320447">
      <w:pPr>
        <w:spacing w:after="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320447">
      <w:pPr>
        <w:spacing w:after="0"/>
        <w:jc w:val="center"/>
        <w:rPr>
          <w:rFonts w:ascii="Times New Roman" w:eastAsia="Times New Roman" w:hAnsi="Times New Roman" w:cs="Times New Roman"/>
          <w:i/>
          <w:sz w:val="24"/>
          <w:szCs w:val="24"/>
          <w:vertAlign w:val="superscript"/>
          <w:lang w:eastAsia="pl-PL"/>
        </w:rPr>
      </w:pPr>
      <w:r w:rsidRPr="00320447">
        <w:rPr>
          <w:rFonts w:ascii="Times New Roman" w:eastAsia="Times New Roman" w:hAnsi="Times New Roman" w:cs="Times New Roman"/>
          <w:i/>
          <w:sz w:val="24"/>
          <w:szCs w:val="24"/>
          <w:vertAlign w:val="superscript"/>
          <w:lang w:eastAsia="pl-PL"/>
        </w:rPr>
        <w:t>(adres siedziby Wykonawcy)</w:t>
      </w:r>
    </w:p>
    <w:p w:rsidR="00320447" w:rsidRPr="00320447" w:rsidRDefault="00320447" w:rsidP="00320447">
      <w:pPr>
        <w:spacing w:after="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reprezentowanym przez:</w:t>
      </w:r>
    </w:p>
    <w:p w:rsidR="00320447" w:rsidRPr="00320447" w:rsidRDefault="00320447" w:rsidP="00320447">
      <w:pPr>
        <w:spacing w:after="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t>
      </w:r>
    </w:p>
    <w:p w:rsidR="00320447" w:rsidRPr="00320447" w:rsidRDefault="00320447" w:rsidP="00320447">
      <w:pPr>
        <w:spacing w:after="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zwanym dalej </w:t>
      </w:r>
      <w:r w:rsidRPr="00320447">
        <w:rPr>
          <w:rFonts w:ascii="Times New Roman" w:eastAsia="Times New Roman" w:hAnsi="Times New Roman" w:cs="Times New Roman"/>
          <w:b/>
          <w:sz w:val="24"/>
          <w:szCs w:val="24"/>
          <w:lang w:eastAsia="pl-PL"/>
        </w:rPr>
        <w:t>Wykonawcą</w:t>
      </w:r>
      <w:r w:rsidRPr="00320447">
        <w:rPr>
          <w:rFonts w:ascii="Times New Roman" w:eastAsia="Times New Roman" w:hAnsi="Times New Roman" w:cs="Times New Roman"/>
          <w:sz w:val="24"/>
          <w:szCs w:val="24"/>
          <w:lang w:eastAsia="pl-PL"/>
        </w:rPr>
        <w:t>.</w:t>
      </w:r>
    </w:p>
    <w:p w:rsidR="00320447" w:rsidRPr="00320447" w:rsidRDefault="00320447" w:rsidP="00320447">
      <w:pPr>
        <w:spacing w:after="0"/>
        <w:rPr>
          <w:rFonts w:ascii="Times New Roman" w:eastAsia="Times New Roman" w:hAnsi="Times New Roman" w:cs="Times New Roman"/>
          <w:sz w:val="24"/>
          <w:szCs w:val="24"/>
          <w:lang w:eastAsia="pl-PL"/>
        </w:rPr>
      </w:pP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Niniejsza umowa zostaje zawarta w rezultacie dokonania przez Zamawiającego wyboru oferty Wykonawcy w postępowaniu o udzielenie zamówienia publicznego w trybie przetargu nieograniczonego na:</w:t>
      </w:r>
    </w:p>
    <w:p w:rsidR="00320447" w:rsidRPr="00320447" w:rsidRDefault="00320447" w:rsidP="00320447">
      <w:pPr>
        <w:spacing w:after="0" w:line="240" w:lineRule="auto"/>
        <w:jc w:val="center"/>
        <w:rPr>
          <w:rFonts w:ascii="Times New Roman" w:eastAsia="Times New Roman" w:hAnsi="Times New Roman" w:cs="Times New Roman"/>
          <w:b/>
          <w:color w:val="000000"/>
          <w:sz w:val="24"/>
          <w:szCs w:val="24"/>
          <w:lang w:eastAsia="pl-PL"/>
        </w:rPr>
      </w:pPr>
      <w:r w:rsidRPr="00320447">
        <w:rPr>
          <w:rFonts w:ascii="Times New Roman" w:eastAsia="Times New Roman" w:hAnsi="Times New Roman" w:cs="Times New Roman"/>
          <w:b/>
          <w:color w:val="000000"/>
          <w:sz w:val="24"/>
          <w:szCs w:val="24"/>
          <w:lang w:eastAsia="pl-PL"/>
        </w:rPr>
        <w:t>„</w:t>
      </w:r>
      <w:r w:rsidR="00913712" w:rsidRPr="00734427">
        <w:rPr>
          <w:rFonts w:ascii="Times New Roman" w:eastAsia="Times New Roman" w:hAnsi="Times New Roman" w:cs="Times New Roman"/>
          <w:b/>
          <w:bCs/>
          <w:sz w:val="24"/>
          <w:szCs w:val="24"/>
          <w:lang w:eastAsia="pl-PL"/>
        </w:rPr>
        <w:t>Opracowanie 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w:t>
      </w:r>
      <w:r w:rsidR="00913712">
        <w:rPr>
          <w:rFonts w:ascii="Times New Roman" w:eastAsia="Times New Roman" w:hAnsi="Times New Roman" w:cs="Times New Roman"/>
          <w:b/>
          <w:bCs/>
          <w:sz w:val="24"/>
          <w:szCs w:val="24"/>
          <w:lang w:eastAsia="pl-PL"/>
        </w:rPr>
        <w:t>h w Krośnie Odrzańskim przy ul. </w:t>
      </w:r>
      <w:r w:rsidR="00913712" w:rsidRPr="00734427">
        <w:rPr>
          <w:rFonts w:ascii="Times New Roman" w:eastAsia="Times New Roman" w:hAnsi="Times New Roman" w:cs="Times New Roman"/>
          <w:b/>
          <w:bCs/>
          <w:sz w:val="24"/>
          <w:szCs w:val="24"/>
          <w:lang w:eastAsia="pl-PL"/>
        </w:rPr>
        <w:t>Piastów 7 wraz z pełnieniem nadzoru autorskiego</w:t>
      </w:r>
      <w:r w:rsidR="00913712" w:rsidRPr="00320447">
        <w:rPr>
          <w:rFonts w:ascii="Times New Roman" w:eastAsia="Times New Roman" w:hAnsi="Times New Roman" w:cs="Times New Roman"/>
          <w:b/>
          <w:sz w:val="24"/>
          <w:szCs w:val="24"/>
          <w:lang w:eastAsia="pl-PL"/>
        </w:rPr>
        <w:t>.</w:t>
      </w:r>
      <w:r w:rsidRPr="00320447">
        <w:rPr>
          <w:rFonts w:ascii="Times New Roman" w:eastAsia="Times New Roman" w:hAnsi="Times New Roman" w:cs="Times New Roman"/>
          <w:b/>
          <w:color w:val="000000"/>
          <w:sz w:val="24"/>
          <w:szCs w:val="24"/>
          <w:lang w:eastAsia="pl-PL"/>
        </w:rPr>
        <w:t>”</w:t>
      </w: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lastRenderedPageBreak/>
        <w:t>na podstawie ustawy z dnia 29 stycznia 2004 roku Prawo zamówień publicznych (Dz. U. z 2013</w:t>
      </w:r>
      <w:r w:rsidR="00A6154D">
        <w:rPr>
          <w:rFonts w:ascii="Times New Roman" w:eastAsia="Times New Roman" w:hAnsi="Times New Roman" w:cs="Times New Roman"/>
          <w:sz w:val="24"/>
          <w:szCs w:val="24"/>
          <w:lang w:eastAsia="pl-PL"/>
        </w:rPr>
        <w:t xml:space="preserve"> </w:t>
      </w:r>
      <w:r w:rsidRPr="00320447">
        <w:rPr>
          <w:rFonts w:ascii="Times New Roman" w:eastAsia="Times New Roman" w:hAnsi="Times New Roman" w:cs="Times New Roman"/>
          <w:sz w:val="24"/>
          <w:szCs w:val="24"/>
          <w:lang w:eastAsia="pl-PL"/>
        </w:rPr>
        <w:t xml:space="preserve">r.  poz. 907, z </w:t>
      </w:r>
      <w:proofErr w:type="spellStart"/>
      <w:r w:rsidRPr="00320447">
        <w:rPr>
          <w:rFonts w:ascii="Times New Roman" w:eastAsia="Times New Roman" w:hAnsi="Times New Roman" w:cs="Times New Roman"/>
          <w:sz w:val="24"/>
          <w:szCs w:val="24"/>
          <w:lang w:eastAsia="pl-PL"/>
        </w:rPr>
        <w:t>późn</w:t>
      </w:r>
      <w:proofErr w:type="spellEnd"/>
      <w:r w:rsidRPr="00320447">
        <w:rPr>
          <w:rFonts w:ascii="Times New Roman" w:eastAsia="Times New Roman" w:hAnsi="Times New Roman" w:cs="Times New Roman"/>
          <w:sz w:val="24"/>
          <w:szCs w:val="24"/>
          <w:lang w:eastAsia="pl-PL"/>
        </w:rPr>
        <w:t>. zm.).</w:t>
      </w:r>
    </w:p>
    <w:p w:rsidR="00320447" w:rsidRPr="00320447" w:rsidRDefault="00320447" w:rsidP="00320447">
      <w:pPr>
        <w:keepNext/>
        <w:spacing w:before="240" w:after="120" w:line="360" w:lineRule="auto"/>
        <w:jc w:val="center"/>
        <w:outlineLvl w:val="2"/>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I. POSTANOWIENIA OGÓLNE</w:t>
      </w:r>
    </w:p>
    <w:p w:rsidR="00320447" w:rsidRPr="00320447" w:rsidRDefault="00320447" w:rsidP="00320447">
      <w:pPr>
        <w:spacing w:before="120" w:after="12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1</w:t>
      </w:r>
    </w:p>
    <w:p w:rsidR="00320447" w:rsidRPr="00320447" w:rsidRDefault="00320447" w:rsidP="00A618AE">
      <w:pPr>
        <w:numPr>
          <w:ilvl w:val="0"/>
          <w:numId w:val="27"/>
        </w:numPr>
        <w:spacing w:after="0" w:line="240" w:lineRule="auto"/>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Zamawiający powierza Wykonawcy wykonanie usługi, polegającej na o</w:t>
      </w:r>
      <w:r w:rsidRPr="00320447">
        <w:rPr>
          <w:rFonts w:ascii="Times New Roman" w:eastAsia="Calibri" w:hAnsi="Times New Roman" w:cs="Times New Roman"/>
          <w:color w:val="000000"/>
          <w:sz w:val="24"/>
          <w:szCs w:val="24"/>
        </w:rPr>
        <w:t xml:space="preserve">pracowaniu </w:t>
      </w:r>
      <w:r w:rsidR="0094490E" w:rsidRPr="0094490E">
        <w:rPr>
          <w:rFonts w:ascii="Times New Roman" w:eastAsia="Calibri" w:hAnsi="Times New Roman" w:cs="Times New Roman"/>
          <w:bCs/>
          <w:color w:val="000000"/>
          <w:sz w:val="24"/>
          <w:szCs w:val="24"/>
        </w:rPr>
        <w:t>dokumentacji projektowo-kosztorysowej z wymaganymi w tym zakresie prawem uzgodnieniami, zezwoleniami i opiniami oraz innymi dokumentami wymaganymi przepisami szczególnymi do uzyskania pozwolenia na budowę  w ramach zadania: Przebudowa z rozbudową oraz zmianą sposobu użytkowania budynku powojskowego na potrzeby Zespołu Szkół Specjalnych w Krośnie Odrzańskim przy ul. </w:t>
      </w:r>
      <w:r w:rsidR="0094490E">
        <w:rPr>
          <w:rFonts w:ascii="Times New Roman" w:eastAsia="Calibri" w:hAnsi="Times New Roman" w:cs="Times New Roman"/>
          <w:bCs/>
          <w:color w:val="000000"/>
          <w:sz w:val="24"/>
          <w:szCs w:val="24"/>
        </w:rPr>
        <w:t>Piastów 7 wraz z </w:t>
      </w:r>
      <w:r w:rsidR="0094490E" w:rsidRPr="0094490E">
        <w:rPr>
          <w:rFonts w:ascii="Times New Roman" w:eastAsia="Calibri" w:hAnsi="Times New Roman" w:cs="Times New Roman"/>
          <w:bCs/>
          <w:color w:val="000000"/>
          <w:sz w:val="24"/>
          <w:szCs w:val="24"/>
        </w:rPr>
        <w:t>pełnieniem nadzoru autorskiego</w:t>
      </w:r>
      <w:r w:rsidRPr="00320447">
        <w:rPr>
          <w:rFonts w:ascii="Times New Roman" w:eastAsia="Calibri" w:hAnsi="Times New Roman" w:cs="Times New Roman"/>
          <w:color w:val="000000"/>
          <w:sz w:val="24"/>
          <w:szCs w:val="24"/>
        </w:rPr>
        <w:t xml:space="preserve"> </w:t>
      </w:r>
      <w:r w:rsidRPr="00320447">
        <w:rPr>
          <w:rFonts w:ascii="Times New Roman" w:eastAsia="Calibri" w:hAnsi="Times New Roman" w:cs="Times New Roman"/>
          <w:sz w:val="24"/>
          <w:szCs w:val="24"/>
        </w:rPr>
        <w:t xml:space="preserve">zgodnie z opisem przedmiotu zamówienia stanowiącym integralną część umowy, zwanej dalej przedmiotem umowy. </w:t>
      </w:r>
    </w:p>
    <w:p w:rsidR="00320447" w:rsidRPr="00320447" w:rsidRDefault="00320447" w:rsidP="00A618AE">
      <w:pPr>
        <w:numPr>
          <w:ilvl w:val="0"/>
          <w:numId w:val="27"/>
        </w:numPr>
        <w:tabs>
          <w:tab w:val="num" w:pos="284"/>
        </w:tabs>
        <w:spacing w:after="0" w:line="240" w:lineRule="auto"/>
        <w:ind w:left="284"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Integralnymi składnikami umowy są następujące dokumenty:</w:t>
      </w:r>
    </w:p>
    <w:p w:rsidR="00320447" w:rsidRPr="00320447" w:rsidRDefault="00320447" w:rsidP="00320447">
      <w:pPr>
        <w:spacing w:after="0"/>
        <w:ind w:left="360" w:hanging="218"/>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1) Specyfikacja Istotnych Warunków Zamówien</w:t>
      </w:r>
      <w:r w:rsidR="000D720E">
        <w:rPr>
          <w:rFonts w:ascii="Times New Roman" w:eastAsia="Times New Roman" w:hAnsi="Times New Roman" w:cs="Times New Roman"/>
          <w:sz w:val="24"/>
          <w:szCs w:val="24"/>
        </w:rPr>
        <w:t>ia (SIWZ) wraz z pytaniami i </w:t>
      </w:r>
      <w:r w:rsidRPr="00320447">
        <w:rPr>
          <w:rFonts w:ascii="Times New Roman" w:eastAsia="Times New Roman" w:hAnsi="Times New Roman" w:cs="Times New Roman"/>
          <w:sz w:val="24"/>
          <w:szCs w:val="24"/>
        </w:rPr>
        <w:t xml:space="preserve">odpowiedziami udzielonymi w trakcie postępowania; </w:t>
      </w:r>
    </w:p>
    <w:p w:rsidR="00320447" w:rsidRPr="00320447" w:rsidRDefault="00320447" w:rsidP="00320447">
      <w:pPr>
        <w:spacing w:after="0"/>
        <w:ind w:left="360" w:hanging="218"/>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2) Oferta Wykonawcy wraz z formularzami. </w:t>
      </w:r>
    </w:p>
    <w:p w:rsidR="00320447" w:rsidRPr="00320447" w:rsidRDefault="00320447" w:rsidP="00A618AE">
      <w:pPr>
        <w:numPr>
          <w:ilvl w:val="0"/>
          <w:numId w:val="27"/>
        </w:numPr>
        <w:tabs>
          <w:tab w:val="num" w:pos="284"/>
        </w:tabs>
        <w:spacing w:after="0" w:line="240" w:lineRule="auto"/>
        <w:ind w:left="284"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Wykonawca zobowiązuje się do wykonania przedmiotu zamówienia wskazanego w ust. 1 zgodnie z:</w:t>
      </w:r>
    </w:p>
    <w:p w:rsidR="00320447" w:rsidRPr="00320447" w:rsidRDefault="00320447" w:rsidP="00320447">
      <w:pPr>
        <w:spacing w:after="0"/>
        <w:ind w:left="426"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1) niniejszą umową;</w:t>
      </w:r>
    </w:p>
    <w:p w:rsidR="00320447" w:rsidRPr="00320447" w:rsidRDefault="000D720E" w:rsidP="00320447">
      <w:pPr>
        <w:spacing w:after="0"/>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320447" w:rsidRPr="00320447">
        <w:rPr>
          <w:rFonts w:ascii="Times New Roman" w:eastAsia="Times New Roman" w:hAnsi="Times New Roman" w:cs="Times New Roman"/>
          <w:sz w:val="24"/>
          <w:szCs w:val="24"/>
        </w:rPr>
        <w:t xml:space="preserve">powszechnie obowiązującymi w tym zakresie przepisami prawa krajowego </w:t>
      </w:r>
      <w:r w:rsidR="00320447" w:rsidRPr="00320447">
        <w:rPr>
          <w:rFonts w:ascii="Times New Roman" w:eastAsia="Times New Roman" w:hAnsi="Times New Roman" w:cs="Times New Roman"/>
          <w:sz w:val="24"/>
          <w:szCs w:val="24"/>
        </w:rPr>
        <w:br/>
        <w:t>i wspólnotowego, obowiązującymi na dzień przekazania przedmiotu umowy Zamawiającemu;</w:t>
      </w:r>
    </w:p>
    <w:p w:rsidR="00320447" w:rsidRPr="00320447" w:rsidRDefault="00320447" w:rsidP="00320447">
      <w:pPr>
        <w:spacing w:after="0"/>
        <w:ind w:left="426"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3) zasadami sztuki budowlanej; </w:t>
      </w:r>
    </w:p>
    <w:p w:rsidR="00320447" w:rsidRPr="00320447" w:rsidRDefault="00320447" w:rsidP="00320447">
      <w:pPr>
        <w:spacing w:after="0"/>
        <w:ind w:left="426"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4)  wiedzą techniczną;</w:t>
      </w:r>
    </w:p>
    <w:p w:rsidR="00320447" w:rsidRPr="00320447" w:rsidRDefault="00320447" w:rsidP="00320447">
      <w:pPr>
        <w:spacing w:after="0"/>
        <w:ind w:left="426"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5) Specyfikacją Istotnych Warunków Zamówienia (SIWZ) wraz z jej zmianami oraz modyfikacjami wynikającymi z  odpowiedzi udzielonych wykonawcom w trakcie postępowania o udzielenie zamówienia publicznego.</w:t>
      </w:r>
    </w:p>
    <w:p w:rsidR="00320447" w:rsidRPr="00320447" w:rsidRDefault="00320447" w:rsidP="00A618AE">
      <w:pPr>
        <w:numPr>
          <w:ilvl w:val="0"/>
          <w:numId w:val="27"/>
        </w:numPr>
        <w:tabs>
          <w:tab w:val="num" w:pos="284"/>
        </w:tabs>
        <w:spacing w:after="0" w:line="240" w:lineRule="auto"/>
        <w:ind w:left="284"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napToGrid w:val="0"/>
          <w:color w:val="000000"/>
          <w:sz w:val="24"/>
          <w:szCs w:val="24"/>
        </w:rPr>
        <w:t xml:space="preserve">Wykonawca oświadcza, że osoby uczestniczące w wykonaniu przedmiotu zamówienia </w:t>
      </w:r>
      <w:r w:rsidRPr="00320447">
        <w:rPr>
          <w:rFonts w:ascii="Times New Roman" w:eastAsia="Times New Roman" w:hAnsi="Times New Roman" w:cs="Times New Roman"/>
          <w:sz w:val="24"/>
          <w:szCs w:val="24"/>
        </w:rPr>
        <w:t xml:space="preserve">posiadają uprawnienia budowlane do projektowania </w:t>
      </w:r>
      <w:r w:rsidRPr="00320447">
        <w:rPr>
          <w:rFonts w:ascii="Times New Roman" w:eastAsia="Times New Roman" w:hAnsi="Times New Roman" w:cs="Times New Roman"/>
          <w:color w:val="000000"/>
          <w:sz w:val="24"/>
          <w:szCs w:val="24"/>
        </w:rPr>
        <w:t xml:space="preserve">bez ograniczeń </w:t>
      </w:r>
      <w:r w:rsidRPr="00320447">
        <w:rPr>
          <w:rFonts w:ascii="Times New Roman" w:eastAsia="Times New Roman" w:hAnsi="Times New Roman" w:cs="Times New Roman"/>
          <w:sz w:val="24"/>
          <w:szCs w:val="24"/>
        </w:rPr>
        <w:t>i pełnią samodzielną funkcję techniczną w budownictwie w zakresie niezbędnym do rea</w:t>
      </w:r>
      <w:r w:rsidRPr="00320447">
        <w:rPr>
          <w:rFonts w:ascii="Times New Roman" w:eastAsia="Times New Roman" w:hAnsi="Times New Roman" w:cs="Times New Roman"/>
          <w:color w:val="000000"/>
          <w:sz w:val="24"/>
          <w:szCs w:val="24"/>
        </w:rPr>
        <w:t xml:space="preserve">lizacji zadania lub odpowiadające im obowiązujące uprawnienia projektowe wydane na podstawie wcześniej obowiązujących przepisów oraz podsiadają </w:t>
      </w:r>
      <w:r w:rsidRPr="00320447">
        <w:rPr>
          <w:rFonts w:ascii="Times New Roman" w:eastAsia="Times New Roman" w:hAnsi="Times New Roman" w:cs="Times New Roman"/>
          <w:snapToGrid w:val="0"/>
          <w:color w:val="000000"/>
          <w:sz w:val="24"/>
          <w:szCs w:val="24"/>
        </w:rPr>
        <w:t>odpowiednią wiedzę i doświadczenie.</w:t>
      </w:r>
    </w:p>
    <w:p w:rsidR="00320447" w:rsidRPr="00320447" w:rsidRDefault="00320447" w:rsidP="00A618AE">
      <w:pPr>
        <w:numPr>
          <w:ilvl w:val="0"/>
          <w:numId w:val="27"/>
        </w:numPr>
        <w:tabs>
          <w:tab w:val="num" w:pos="284"/>
        </w:tabs>
        <w:spacing w:after="0" w:line="240" w:lineRule="auto"/>
        <w:ind w:left="284"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napToGrid w:val="0"/>
          <w:color w:val="000000"/>
          <w:sz w:val="24"/>
          <w:szCs w:val="24"/>
        </w:rPr>
        <w:t>Wykonawca oświadcza, że dysponuje wystarczającymi środkami technicznymi do wykonania niniejszego przedmiotu umowy oraz,  że wykona go z należytą starannością, zgodnie z obowiązującymi przepisami prawa oraz normami i normatywami stosowanymi w budownictwie.</w:t>
      </w:r>
    </w:p>
    <w:p w:rsidR="00320447" w:rsidRPr="00320447" w:rsidRDefault="00320447" w:rsidP="00320447">
      <w:pPr>
        <w:spacing w:before="120" w:after="12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2</w:t>
      </w:r>
    </w:p>
    <w:p w:rsidR="00320447" w:rsidRPr="00320447" w:rsidRDefault="00320447" w:rsidP="00A618AE">
      <w:pPr>
        <w:keepLines/>
        <w:numPr>
          <w:ilvl w:val="0"/>
          <w:numId w:val="28"/>
        </w:numPr>
        <w:tabs>
          <w:tab w:val="left" w:pos="284"/>
          <w:tab w:val="left" w:pos="9070"/>
        </w:tabs>
        <w:spacing w:after="0" w:line="240" w:lineRule="auto"/>
        <w:ind w:left="284" w:right="-2" w:hanging="284"/>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Wykonana dokumentacja projektowa zawierać będzie niżej wskazane opracowania projektowe wraz z wynikającymi z przepisów opiniami, uzgodnieniami i zatwierdzeniami niezbędnymi do uzyskania pozwolenia na budowę:</w:t>
      </w:r>
    </w:p>
    <w:tbl>
      <w:tblPr>
        <w:tblW w:w="8929" w:type="dxa"/>
        <w:tblInd w:w="142" w:type="dxa"/>
        <w:tblLook w:val="04A0"/>
      </w:tblPr>
      <w:tblGrid>
        <w:gridCol w:w="536"/>
        <w:gridCol w:w="6263"/>
        <w:gridCol w:w="2130"/>
      </w:tblGrid>
      <w:tr w:rsidR="00320447" w:rsidRPr="00320447" w:rsidTr="00C5618F">
        <w:tc>
          <w:tcPr>
            <w:tcW w:w="536"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1)</w:t>
            </w:r>
          </w:p>
        </w:tc>
        <w:tc>
          <w:tcPr>
            <w:tcW w:w="6263"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iCs/>
                <w:snapToGrid w:val="0"/>
                <w:color w:val="000000"/>
                <w:sz w:val="24"/>
                <w:szCs w:val="24"/>
                <w:lang w:eastAsia="pl-PL"/>
              </w:rPr>
              <w:t xml:space="preserve">Inwentaryzacja obiektu, umożliwiająca zaprojektowanie przebudowania budynku  </w:t>
            </w:r>
          </w:p>
        </w:tc>
        <w:tc>
          <w:tcPr>
            <w:tcW w:w="2130" w:type="dxa"/>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z w:val="24"/>
                <w:szCs w:val="24"/>
                <w:lang w:eastAsia="pl-PL"/>
              </w:rPr>
            </w:pPr>
          </w:p>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z w:val="24"/>
                <w:szCs w:val="24"/>
                <w:lang w:eastAsia="pl-PL"/>
              </w:rPr>
              <w:t>- 2 egzemplarze;</w:t>
            </w:r>
          </w:p>
        </w:tc>
      </w:tr>
      <w:tr w:rsidR="00320447" w:rsidRPr="00320447" w:rsidTr="00C5618F">
        <w:tc>
          <w:tcPr>
            <w:tcW w:w="536"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2)</w:t>
            </w:r>
          </w:p>
        </w:tc>
        <w:tc>
          <w:tcPr>
            <w:tcW w:w="6263"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Koncepcja</w:t>
            </w:r>
            <w:r w:rsidRPr="00320447">
              <w:rPr>
                <w:rFonts w:ascii="Times New Roman" w:eastAsia="Times New Roman" w:hAnsi="Times New Roman" w:cs="Times New Roman"/>
                <w:iCs/>
                <w:snapToGrid w:val="0"/>
                <w:color w:val="000000"/>
                <w:sz w:val="24"/>
                <w:szCs w:val="24"/>
                <w:lang w:eastAsia="pl-PL"/>
              </w:rPr>
              <w:t xml:space="preserve"> architektoniczno-budowlana z uwzględnieniem schematu funkcjonalno-użytkowego wraz z koncepcją </w:t>
            </w:r>
            <w:r w:rsidRPr="00320447">
              <w:rPr>
                <w:rFonts w:ascii="Times New Roman" w:eastAsia="Times New Roman" w:hAnsi="Times New Roman" w:cs="Times New Roman"/>
                <w:iCs/>
                <w:snapToGrid w:val="0"/>
                <w:color w:val="000000"/>
                <w:sz w:val="24"/>
                <w:szCs w:val="24"/>
                <w:lang w:eastAsia="pl-PL"/>
              </w:rPr>
              <w:lastRenderedPageBreak/>
              <w:t xml:space="preserve">zagospodarowania terenu przyległego do budynku szkoły specjalnej  </w:t>
            </w:r>
          </w:p>
        </w:tc>
        <w:tc>
          <w:tcPr>
            <w:tcW w:w="2130" w:type="dxa"/>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z w:val="24"/>
                <w:szCs w:val="24"/>
                <w:lang w:eastAsia="pl-PL"/>
              </w:rPr>
            </w:pPr>
          </w:p>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z w:val="24"/>
                <w:szCs w:val="24"/>
                <w:lang w:eastAsia="pl-PL"/>
              </w:rPr>
            </w:pPr>
          </w:p>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z w:val="24"/>
                <w:szCs w:val="24"/>
                <w:lang w:eastAsia="pl-PL"/>
              </w:rPr>
            </w:pPr>
          </w:p>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b/>
                <w:snapToGrid w:val="0"/>
                <w:color w:val="000000"/>
                <w:sz w:val="24"/>
                <w:szCs w:val="24"/>
                <w:lang w:eastAsia="pl-PL"/>
              </w:rPr>
            </w:pPr>
            <w:r w:rsidRPr="00320447">
              <w:rPr>
                <w:rFonts w:ascii="Times New Roman" w:eastAsia="Times New Roman" w:hAnsi="Times New Roman" w:cs="Times New Roman"/>
                <w:sz w:val="24"/>
                <w:szCs w:val="24"/>
                <w:lang w:eastAsia="pl-PL"/>
              </w:rPr>
              <w:t>- 3 egzemplarze;</w:t>
            </w:r>
          </w:p>
        </w:tc>
      </w:tr>
      <w:tr w:rsidR="00320447" w:rsidRPr="00320447" w:rsidTr="00C5618F">
        <w:tc>
          <w:tcPr>
            <w:tcW w:w="536"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lastRenderedPageBreak/>
              <w:t>3)</w:t>
            </w:r>
          </w:p>
        </w:tc>
        <w:tc>
          <w:tcPr>
            <w:tcW w:w="6263"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Projekt budowlany wraz z niezbędnymi uzgodnieniami, zezwoleniami i opiniami</w:t>
            </w:r>
          </w:p>
        </w:tc>
        <w:tc>
          <w:tcPr>
            <w:tcW w:w="2130"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z w:val="24"/>
                <w:szCs w:val="24"/>
                <w:lang w:eastAsia="pl-PL"/>
              </w:rPr>
              <w:t>- 6 egzemplarzy;</w:t>
            </w:r>
          </w:p>
        </w:tc>
      </w:tr>
      <w:tr w:rsidR="00320447" w:rsidRPr="00320447" w:rsidTr="00C5618F">
        <w:tc>
          <w:tcPr>
            <w:tcW w:w="536"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4)</w:t>
            </w:r>
          </w:p>
        </w:tc>
        <w:tc>
          <w:tcPr>
            <w:tcW w:w="6263"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z w:val="24"/>
                <w:szCs w:val="24"/>
                <w:lang w:eastAsia="pl-PL"/>
              </w:rPr>
              <w:t>Projekty wykonawcze</w:t>
            </w:r>
          </w:p>
        </w:tc>
        <w:tc>
          <w:tcPr>
            <w:tcW w:w="2130"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z w:val="24"/>
                <w:szCs w:val="24"/>
                <w:lang w:eastAsia="pl-PL"/>
              </w:rPr>
              <w:t>- po 6 egzemplarzy;</w:t>
            </w:r>
          </w:p>
        </w:tc>
      </w:tr>
      <w:tr w:rsidR="00320447" w:rsidRPr="00320447" w:rsidTr="00C5618F">
        <w:tc>
          <w:tcPr>
            <w:tcW w:w="536"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5)</w:t>
            </w:r>
          </w:p>
        </w:tc>
        <w:tc>
          <w:tcPr>
            <w:tcW w:w="6263"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z w:val="24"/>
                <w:szCs w:val="24"/>
                <w:lang w:eastAsia="pl-PL"/>
              </w:rPr>
              <w:t>Przedmiar robót</w:t>
            </w:r>
          </w:p>
        </w:tc>
        <w:tc>
          <w:tcPr>
            <w:tcW w:w="2130"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z w:val="24"/>
                <w:szCs w:val="24"/>
                <w:lang w:eastAsia="pl-PL"/>
              </w:rPr>
              <w:t>- 6 egzemplarzy;</w:t>
            </w:r>
          </w:p>
        </w:tc>
      </w:tr>
      <w:tr w:rsidR="00320447" w:rsidRPr="00320447" w:rsidTr="00C5618F">
        <w:tc>
          <w:tcPr>
            <w:tcW w:w="536"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6)</w:t>
            </w:r>
          </w:p>
        </w:tc>
        <w:tc>
          <w:tcPr>
            <w:tcW w:w="6263"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z w:val="24"/>
                <w:szCs w:val="24"/>
                <w:lang w:eastAsia="pl-PL"/>
              </w:rPr>
              <w:t>Kosztorys inwestorski</w:t>
            </w:r>
          </w:p>
        </w:tc>
        <w:tc>
          <w:tcPr>
            <w:tcW w:w="2130"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z w:val="24"/>
                <w:szCs w:val="24"/>
                <w:lang w:eastAsia="pl-PL"/>
              </w:rPr>
              <w:t>- 6 egzemplarzy;</w:t>
            </w:r>
          </w:p>
        </w:tc>
      </w:tr>
      <w:tr w:rsidR="00320447" w:rsidRPr="00320447" w:rsidTr="00C5618F">
        <w:tc>
          <w:tcPr>
            <w:tcW w:w="536"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7)</w:t>
            </w:r>
          </w:p>
        </w:tc>
        <w:tc>
          <w:tcPr>
            <w:tcW w:w="6263"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z w:val="24"/>
                <w:szCs w:val="24"/>
                <w:lang w:eastAsia="pl-PL"/>
              </w:rPr>
              <w:t xml:space="preserve">Specyfikacja Techniczna Wykonania i Odbioru Robót </w:t>
            </w:r>
            <w:r w:rsidRPr="00320447">
              <w:rPr>
                <w:rFonts w:ascii="Times New Roman" w:eastAsia="Times New Roman" w:hAnsi="Times New Roman" w:cs="Times New Roman"/>
                <w:iCs/>
                <w:snapToGrid w:val="0"/>
                <w:color w:val="000000"/>
                <w:sz w:val="24"/>
                <w:szCs w:val="24"/>
                <w:lang w:eastAsia="pl-PL"/>
              </w:rPr>
              <w:t>Budowlanych</w:t>
            </w:r>
          </w:p>
        </w:tc>
        <w:tc>
          <w:tcPr>
            <w:tcW w:w="2130"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z w:val="24"/>
                <w:szCs w:val="24"/>
                <w:lang w:eastAsia="pl-PL"/>
              </w:rPr>
              <w:t>- 6 egzemplarzy;</w:t>
            </w:r>
          </w:p>
        </w:tc>
      </w:tr>
      <w:tr w:rsidR="00320447" w:rsidRPr="00320447" w:rsidTr="00C5618F">
        <w:tc>
          <w:tcPr>
            <w:tcW w:w="536"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8)</w:t>
            </w:r>
          </w:p>
        </w:tc>
        <w:tc>
          <w:tcPr>
            <w:tcW w:w="6263"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iCs/>
                <w:snapToGrid w:val="0"/>
                <w:color w:val="000000"/>
                <w:sz w:val="24"/>
                <w:szCs w:val="24"/>
                <w:lang w:eastAsia="pl-PL"/>
              </w:rPr>
              <w:t xml:space="preserve">Informacją BIOZ </w:t>
            </w:r>
          </w:p>
        </w:tc>
        <w:tc>
          <w:tcPr>
            <w:tcW w:w="2130"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- 6 egzemplarzy;</w:t>
            </w:r>
          </w:p>
        </w:tc>
      </w:tr>
      <w:tr w:rsidR="00320447" w:rsidRPr="00320447" w:rsidTr="00C5618F">
        <w:tc>
          <w:tcPr>
            <w:tcW w:w="536"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9)</w:t>
            </w:r>
          </w:p>
        </w:tc>
        <w:tc>
          <w:tcPr>
            <w:tcW w:w="6263"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iCs/>
                <w:snapToGrid w:val="0"/>
                <w:color w:val="000000"/>
                <w:sz w:val="24"/>
                <w:szCs w:val="24"/>
                <w:lang w:eastAsia="pl-PL"/>
              </w:rPr>
              <w:t>Plan ewakuacji</w:t>
            </w:r>
          </w:p>
        </w:tc>
        <w:tc>
          <w:tcPr>
            <w:tcW w:w="2130"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- 6 egzemplarzy;</w:t>
            </w:r>
          </w:p>
        </w:tc>
      </w:tr>
      <w:tr w:rsidR="00320447" w:rsidRPr="00320447" w:rsidTr="00C5618F">
        <w:tc>
          <w:tcPr>
            <w:tcW w:w="536"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10)</w:t>
            </w:r>
          </w:p>
        </w:tc>
        <w:tc>
          <w:tcPr>
            <w:tcW w:w="6263" w:type="dxa"/>
            <w:hideMark/>
          </w:tcPr>
          <w:p w:rsidR="00320447" w:rsidRPr="00320447" w:rsidRDefault="00320447" w:rsidP="00320447">
            <w:pPr>
              <w:suppressAutoHyphens/>
              <w:overflowPunct w:val="0"/>
              <w:autoSpaceDE w:val="0"/>
              <w:spacing w:after="0"/>
              <w:ind w:left="16"/>
              <w:textAlignment w:val="baseline"/>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Zestawienie kosztów i prac związanych z termomodernizacją</w:t>
            </w:r>
          </w:p>
        </w:tc>
        <w:tc>
          <w:tcPr>
            <w:tcW w:w="2130" w:type="dxa"/>
            <w:hideMark/>
          </w:tcPr>
          <w:p w:rsidR="00320447" w:rsidRPr="00320447" w:rsidRDefault="00320447" w:rsidP="00320447">
            <w:pPr>
              <w:keepLines/>
              <w:tabs>
                <w:tab w:val="left" w:pos="360"/>
                <w:tab w:val="left" w:pos="540"/>
                <w:tab w:val="left" w:pos="9070"/>
              </w:tabs>
              <w:spacing w:after="0"/>
              <w:ind w:right="-2"/>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- 3 egzemplarze;</w:t>
            </w:r>
          </w:p>
        </w:tc>
      </w:tr>
    </w:tbl>
    <w:p w:rsidR="00320447" w:rsidRPr="00320447" w:rsidRDefault="00320447" w:rsidP="00A618AE">
      <w:pPr>
        <w:numPr>
          <w:ilvl w:val="0"/>
          <w:numId w:val="28"/>
        </w:numPr>
        <w:tabs>
          <w:tab w:val="num" w:pos="284"/>
        </w:tabs>
        <w:spacing w:before="240" w:after="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Jednocześnie całość dokumentacji należy przygotować w wersji elektronicznej, na płycie CD, stanowiącej integralną część przedmiotu umowy.</w:t>
      </w:r>
    </w:p>
    <w:p w:rsidR="00320447" w:rsidRPr="00320447" w:rsidRDefault="00320447" w:rsidP="00A618AE">
      <w:pPr>
        <w:keepLines/>
        <w:numPr>
          <w:ilvl w:val="0"/>
          <w:numId w:val="28"/>
        </w:numPr>
        <w:tabs>
          <w:tab w:val="num" w:pos="142"/>
          <w:tab w:val="left" w:pos="851"/>
          <w:tab w:val="left" w:pos="1080"/>
          <w:tab w:val="left" w:pos="8931"/>
          <w:tab w:val="left" w:pos="9072"/>
        </w:tabs>
        <w:snapToGrid w:val="0"/>
        <w:spacing w:after="0" w:line="240" w:lineRule="auto"/>
        <w:ind w:left="284" w:right="-2" w:hanging="284"/>
        <w:jc w:val="both"/>
        <w:rPr>
          <w:rFonts w:ascii="Times New Roman" w:eastAsia="Times New Roman" w:hAnsi="Times New Roman" w:cs="Times New Roman"/>
          <w:i/>
          <w:sz w:val="24"/>
          <w:szCs w:val="24"/>
        </w:rPr>
      </w:pPr>
      <w:r w:rsidRPr="00320447">
        <w:rPr>
          <w:rFonts w:ascii="Times New Roman" w:eastAsia="Times New Roman" w:hAnsi="Times New Roman" w:cs="Times New Roman"/>
          <w:sz w:val="24"/>
          <w:szCs w:val="24"/>
        </w:rPr>
        <w:t>W rozwiązaniach projektowych zastosowane zostaną wyroby budowlane dopuszczone do obrotu i powszechnego stosowania.</w:t>
      </w:r>
    </w:p>
    <w:p w:rsidR="00320447" w:rsidRPr="00320447" w:rsidRDefault="00320447" w:rsidP="00A618AE">
      <w:pPr>
        <w:keepLines/>
        <w:numPr>
          <w:ilvl w:val="0"/>
          <w:numId w:val="28"/>
        </w:numPr>
        <w:tabs>
          <w:tab w:val="num" w:pos="284"/>
          <w:tab w:val="left" w:pos="540"/>
          <w:tab w:val="left" w:pos="1080"/>
          <w:tab w:val="left" w:pos="8931"/>
          <w:tab w:val="left" w:pos="9072"/>
        </w:tabs>
        <w:snapToGrid w:val="0"/>
        <w:spacing w:after="0" w:line="240" w:lineRule="auto"/>
        <w:ind w:left="284" w:right="-2" w:hanging="284"/>
        <w:jc w:val="both"/>
        <w:rPr>
          <w:rFonts w:ascii="Times New Roman" w:eastAsia="Times New Roman" w:hAnsi="Times New Roman" w:cs="Times New Roman"/>
          <w:i/>
          <w:sz w:val="24"/>
          <w:szCs w:val="24"/>
        </w:rPr>
      </w:pPr>
      <w:r w:rsidRPr="00320447">
        <w:rPr>
          <w:rFonts w:ascii="Times New Roman" w:eastAsia="Times New Roman" w:hAnsi="Times New Roman" w:cs="Times New Roman"/>
          <w:sz w:val="24"/>
          <w:szCs w:val="24"/>
        </w:rPr>
        <w:t>W dokumentacji określone będą jedynie parametry techniczne i wymagania funkcjonalne zastosowanych wyrobów. W przypadku braku takiej możliwości, Wykonawca może wskazać nazwy handlowe kilku typowych wyrobów, ustalając jednocześnie prawo zastosowania wyrobów równoważnych.</w:t>
      </w:r>
    </w:p>
    <w:p w:rsidR="00320447" w:rsidRPr="00320447" w:rsidRDefault="00320447" w:rsidP="00320447">
      <w:pPr>
        <w:keepNext/>
        <w:spacing w:before="240" w:after="120" w:line="360" w:lineRule="auto"/>
        <w:jc w:val="center"/>
        <w:outlineLvl w:val="2"/>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II. PRAWA I OBOWIĄZKI STRON UMOWY</w:t>
      </w:r>
    </w:p>
    <w:p w:rsidR="00320447" w:rsidRPr="00320447" w:rsidRDefault="00320447" w:rsidP="00320447">
      <w:pPr>
        <w:spacing w:before="120" w:after="12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3</w:t>
      </w:r>
    </w:p>
    <w:p w:rsidR="00320447" w:rsidRPr="00320447" w:rsidRDefault="00320447" w:rsidP="00320447">
      <w:pPr>
        <w:spacing w:before="120" w:after="12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b/>
          <w:sz w:val="24"/>
          <w:szCs w:val="24"/>
          <w:lang w:eastAsia="pl-PL"/>
        </w:rPr>
        <w:t>1</w:t>
      </w:r>
      <w:r w:rsidRPr="00320447">
        <w:rPr>
          <w:rFonts w:ascii="Times New Roman" w:eastAsia="Times New Roman" w:hAnsi="Times New Roman" w:cs="Times New Roman"/>
          <w:sz w:val="24"/>
          <w:szCs w:val="24"/>
          <w:lang w:eastAsia="pl-PL"/>
        </w:rPr>
        <w:t xml:space="preserve">. Wykonawca wykona przedmiot umowy zgodnie z obowiązującymi przepisami, przede wszystkim z przepisami wynikającymi z ustawy z dnia 7 lipca 1994r. Prawo budowlane (Dz. U. z 2015 r. poz. 528, z </w:t>
      </w:r>
      <w:proofErr w:type="spellStart"/>
      <w:r w:rsidRPr="00320447">
        <w:rPr>
          <w:rFonts w:ascii="Times New Roman" w:eastAsia="Times New Roman" w:hAnsi="Times New Roman" w:cs="Times New Roman"/>
          <w:sz w:val="24"/>
          <w:szCs w:val="24"/>
          <w:lang w:eastAsia="pl-PL"/>
        </w:rPr>
        <w:t>późn</w:t>
      </w:r>
      <w:proofErr w:type="spellEnd"/>
      <w:r w:rsidRPr="00320447">
        <w:rPr>
          <w:rFonts w:ascii="Times New Roman" w:eastAsia="Times New Roman" w:hAnsi="Times New Roman" w:cs="Times New Roman"/>
          <w:sz w:val="24"/>
          <w:szCs w:val="24"/>
          <w:lang w:eastAsia="pl-PL"/>
        </w:rPr>
        <w:t xml:space="preserve">. zm.) i rozporządzenia Ministra Infrastruktury z dnia 2 września 2004 roku w sprawie szczegółowego zakresu i formy dokumentacji projektowej, specyfikacji technicznych wykonania i odbioru robót budowlanych oraz programu funkcjonalno-użytkowego (Dz. U. z 2013 r. poz. 1129) w zakresie i w sposób zgodny z wymaganiami określonymi </w:t>
      </w:r>
      <w:r w:rsidRPr="00320447">
        <w:rPr>
          <w:rFonts w:ascii="Times New Roman" w:eastAsia="Times New Roman" w:hAnsi="Times New Roman" w:cs="Times New Roman"/>
          <w:sz w:val="24"/>
          <w:szCs w:val="24"/>
          <w:lang w:eastAsia="pl-PL"/>
        </w:rPr>
        <w:br/>
        <w:t>w niniejszej umowie oraz jest zobowiązany do:</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realizacji umowy z należytą starannością przewidzianą dla prowadzącego działalność gospodarczą polegającą na opracowywaniu dokumentacji projektowej przy uwzględnieniu zawodowego charakteru tej działalności oraz do spe</w:t>
      </w:r>
      <w:r w:rsidR="00A6154D">
        <w:rPr>
          <w:rFonts w:ascii="Times New Roman" w:eastAsia="Calibri" w:hAnsi="Times New Roman" w:cs="Times New Roman"/>
          <w:sz w:val="24"/>
          <w:szCs w:val="24"/>
        </w:rPr>
        <w:t xml:space="preserve">łnienia wymagań przewidzianych </w:t>
      </w:r>
      <w:r w:rsidRPr="00320447">
        <w:rPr>
          <w:rFonts w:ascii="Times New Roman" w:eastAsia="Calibri" w:hAnsi="Times New Roman" w:cs="Times New Roman"/>
          <w:sz w:val="24"/>
          <w:szCs w:val="24"/>
        </w:rPr>
        <w:t>w przepisach prawa, w tym w ustawie Prawo budowlane;</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współpracy z Zamawiającym i działania na jego rzecz w całym okresie realizacji umowy;</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realizacji objętych treścią niniejszej umowy pisemnych poleceń Zamawiającego dotyczących przedmiotu niniejszej umowy;</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skierowania do wykonania przedmiotu umowy osób wskazanych w ofercie lub osób posiadających kwalifikacje nie mniejsze niż wymagane w SIWZ;</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nieodpłatnej aktualizacji kosztorysów inwestorskich w terminie wskazanym przez Zamawiającego;</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opracowania i dostarczenia Zamawiającemu, minimum na 3 dni robocze przed wyznaczonym terminem obrad, narad, spotkań wszelkich opracowań, rysunków i innych materiałów dotyczących przedmiotu umowy;</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lastRenderedPageBreak/>
        <w:t xml:space="preserve">udzielenia Zamawiającemu wszelkich informacji dotyczących przedmiotu umowy </w:t>
      </w:r>
      <w:r w:rsidRPr="00320447">
        <w:rPr>
          <w:rFonts w:ascii="Times New Roman" w:eastAsia="Calibri" w:hAnsi="Times New Roman" w:cs="Times New Roman"/>
          <w:sz w:val="24"/>
          <w:szCs w:val="24"/>
        </w:rPr>
        <w:br/>
        <w:t>w terminie 3 dni od daty wezwania;</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niezwłocznego, pisemnego informowania Zamawiającego o problemach lub okolicznościach mogących wpłynąć na jakość lub termin zakończenia całości umowy;</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opracowania odpowiedzi na uwagi w zakresie dokumentacji projektowej do protokołów </w:t>
      </w:r>
      <w:r w:rsidRPr="00320447">
        <w:rPr>
          <w:rFonts w:ascii="Times New Roman" w:eastAsia="Calibri" w:hAnsi="Times New Roman" w:cs="Times New Roman"/>
          <w:sz w:val="24"/>
          <w:szCs w:val="24"/>
        </w:rPr>
        <w:br/>
        <w:t>z wszelkich spotkań, narad i komisji wraz z przygotowaniem uzasadnienia odmowy uwzględnienia uwag do protokołu;</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uczestniczenia w naradach, spotkaniach, posiedzeniach organizowanych na prośbę własną lub żądanie Zamawiającego oraz sporządzania protokołów z tych spotkań oraz przekazywanie ich na bieżąco Zamawiającemu, w terminie </w:t>
      </w:r>
      <w:proofErr w:type="spellStart"/>
      <w:r w:rsidRPr="00320447">
        <w:rPr>
          <w:rFonts w:ascii="Times New Roman" w:eastAsia="Calibri" w:hAnsi="Times New Roman" w:cs="Times New Roman"/>
          <w:sz w:val="24"/>
          <w:szCs w:val="24"/>
        </w:rPr>
        <w:t>max</w:t>
      </w:r>
      <w:proofErr w:type="spellEnd"/>
      <w:r w:rsidRPr="00320447">
        <w:rPr>
          <w:rFonts w:ascii="Times New Roman" w:eastAsia="Calibri" w:hAnsi="Times New Roman" w:cs="Times New Roman"/>
          <w:sz w:val="24"/>
          <w:szCs w:val="24"/>
        </w:rPr>
        <w:t xml:space="preserve">. 3 dni licząc od dnia, </w:t>
      </w:r>
      <w:r w:rsidRPr="00320447">
        <w:rPr>
          <w:rFonts w:ascii="Times New Roman" w:eastAsia="Calibri" w:hAnsi="Times New Roman" w:cs="Times New Roman"/>
          <w:sz w:val="24"/>
          <w:szCs w:val="24"/>
        </w:rPr>
        <w:br/>
        <w:t>w którym odbyły się narady, spotkania, posiedzenia;</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uzgodnienia z Zamawiającym podziału dokumentacji projektowej, na stanowiące pod względem technologicznym i użytkowym samodzielne części; </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uzgodnienia z Zamawiającym wszystkich rozwiązań  w dokumentacji projektowej oraz uzyskanie pisemnej akceptacji Zamawiającego dla wszystkich rozwiązań zamiennych;</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ewentualne na żądanie Zamawiającego, d</w:t>
      </w:r>
      <w:r w:rsidR="00A6154D">
        <w:rPr>
          <w:rFonts w:ascii="Times New Roman" w:eastAsia="Calibri" w:hAnsi="Times New Roman" w:cs="Times New Roman"/>
          <w:sz w:val="24"/>
          <w:szCs w:val="24"/>
        </w:rPr>
        <w:t>oradztwo przy przygotowywaniu i </w:t>
      </w:r>
      <w:r w:rsidRPr="00320447">
        <w:rPr>
          <w:rFonts w:ascii="Times New Roman" w:eastAsia="Calibri" w:hAnsi="Times New Roman" w:cs="Times New Roman"/>
          <w:sz w:val="24"/>
          <w:szCs w:val="24"/>
        </w:rPr>
        <w:t>przeprowadzaniu postępowania o udzielenie zamówienia publicznego na wykonanie robót budowlanych realizowanych na podstawie przedmiotu niniejszej umowy;</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przygotowywania, w terminie </w:t>
      </w:r>
      <w:proofErr w:type="spellStart"/>
      <w:r w:rsidRPr="00320447">
        <w:rPr>
          <w:rFonts w:ascii="Times New Roman" w:eastAsia="Calibri" w:hAnsi="Times New Roman" w:cs="Times New Roman"/>
          <w:sz w:val="24"/>
          <w:szCs w:val="24"/>
        </w:rPr>
        <w:t>max</w:t>
      </w:r>
      <w:proofErr w:type="spellEnd"/>
      <w:r w:rsidRPr="00320447">
        <w:rPr>
          <w:rFonts w:ascii="Times New Roman" w:eastAsia="Calibri" w:hAnsi="Times New Roman" w:cs="Times New Roman"/>
          <w:sz w:val="24"/>
          <w:szCs w:val="24"/>
        </w:rPr>
        <w:t xml:space="preserve">. 2 dni od daty pisemnego (listem, pocztą elektroniczną lub </w:t>
      </w:r>
      <w:proofErr w:type="spellStart"/>
      <w:r w:rsidRPr="00320447">
        <w:rPr>
          <w:rFonts w:ascii="Times New Roman" w:eastAsia="Calibri" w:hAnsi="Times New Roman" w:cs="Times New Roman"/>
          <w:sz w:val="24"/>
          <w:szCs w:val="24"/>
        </w:rPr>
        <w:t>faxem</w:t>
      </w:r>
      <w:proofErr w:type="spellEnd"/>
      <w:r w:rsidRPr="00320447">
        <w:rPr>
          <w:rFonts w:ascii="Times New Roman" w:eastAsia="Calibri" w:hAnsi="Times New Roman" w:cs="Times New Roman"/>
          <w:sz w:val="24"/>
          <w:szCs w:val="24"/>
        </w:rPr>
        <w:t xml:space="preserve">) przekazania pytań przez Zamawiającego, wyczerpujących </w:t>
      </w:r>
      <w:r w:rsidRPr="00320447">
        <w:rPr>
          <w:rFonts w:ascii="Times New Roman" w:eastAsia="Calibri" w:hAnsi="Times New Roman" w:cs="Times New Roman"/>
          <w:sz w:val="24"/>
          <w:szCs w:val="24"/>
        </w:rPr>
        <w:br/>
        <w:t xml:space="preserve">i szczegółowych odpowiedzi na pytania oraz zarzuty dotyczące przedmiotu umowy złożone przez wykonawców w trakcie postępowania o udzielenie zamówienia publicznego na realizację robót budowlanych w oparciu o </w:t>
      </w:r>
      <w:r w:rsidR="00A6154D">
        <w:rPr>
          <w:rFonts w:ascii="Times New Roman" w:eastAsia="Calibri" w:hAnsi="Times New Roman" w:cs="Times New Roman"/>
          <w:sz w:val="24"/>
          <w:szCs w:val="24"/>
        </w:rPr>
        <w:t>przedmiot umowy, aż do zawarcia </w:t>
      </w:r>
      <w:r w:rsidRPr="00320447">
        <w:rPr>
          <w:rFonts w:ascii="Times New Roman" w:eastAsia="Calibri" w:hAnsi="Times New Roman" w:cs="Times New Roman"/>
          <w:sz w:val="24"/>
          <w:szCs w:val="24"/>
        </w:rPr>
        <w:t>um</w:t>
      </w:r>
      <w:r w:rsidR="00A6154D">
        <w:rPr>
          <w:rFonts w:ascii="Times New Roman" w:eastAsia="Calibri" w:hAnsi="Times New Roman" w:cs="Times New Roman"/>
          <w:sz w:val="24"/>
          <w:szCs w:val="24"/>
        </w:rPr>
        <w:t>owy  </w:t>
      </w:r>
      <w:r w:rsidRPr="00320447">
        <w:rPr>
          <w:rFonts w:ascii="Times New Roman" w:eastAsia="Calibri" w:hAnsi="Times New Roman" w:cs="Times New Roman"/>
          <w:sz w:val="24"/>
          <w:szCs w:val="24"/>
        </w:rPr>
        <w:t>z wykonawcą robót;</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przygotowywania koniecznych, wynikających z wad projektu modyfikacji dokumentacji projektowej ujawnionych w wyniku zapytań Wykonawców na etapie przeprowadzania postępowania o udzielenie zamówienia na roboty budowlane, w terminach wyznaczonych przez Zamawiającego. Zamawiający każdorazowo wyznaczy termin, o którym mowa w zdaniu poprzednim, nie dłuższy niż 4 dni robocze, a w przypadkach szczególnie złożonych nie dłuższy niż 7 dni roboczych od dnia pisemnego (listem, pocztą elektroniczną lub </w:t>
      </w:r>
      <w:proofErr w:type="spellStart"/>
      <w:r w:rsidRPr="00320447">
        <w:rPr>
          <w:rFonts w:ascii="Times New Roman" w:eastAsia="Calibri" w:hAnsi="Times New Roman" w:cs="Times New Roman"/>
          <w:sz w:val="24"/>
          <w:szCs w:val="24"/>
        </w:rPr>
        <w:t>faxem</w:t>
      </w:r>
      <w:proofErr w:type="spellEnd"/>
      <w:r w:rsidRPr="00320447">
        <w:rPr>
          <w:rFonts w:ascii="Times New Roman" w:eastAsia="Calibri" w:hAnsi="Times New Roman" w:cs="Times New Roman"/>
          <w:sz w:val="24"/>
          <w:szCs w:val="24"/>
        </w:rPr>
        <w:t>) przekazania przez Zamawiającego;</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na wezwanie i w terminie wskazanym przez Zamawiającego sprawdzania zgodności wykonywanych robót  z opracowaną dokumentacją budowlano-wykonawczą;</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uzgadniania możliwości wprowadzenia koniecznych rozwiązań zamiennych </w:t>
      </w:r>
      <w:r w:rsidRPr="00320447">
        <w:rPr>
          <w:rFonts w:ascii="Times New Roman" w:eastAsia="Calibri" w:hAnsi="Times New Roman" w:cs="Times New Roman"/>
          <w:sz w:val="24"/>
          <w:szCs w:val="24"/>
        </w:rPr>
        <w:br/>
        <w:t xml:space="preserve">w stosunku do przewidzianych w projekcie, zgłaszanych przez kierownika budowy lub inspektora nadzoru inwestorskiego w terminie 7 dni roboczych od daty otrzymania wniosku, </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zapewnienie wskazanego personalnie składu osobowego do uczestnictwa</w:t>
      </w:r>
      <w:r w:rsidRPr="00320447">
        <w:rPr>
          <w:rFonts w:ascii="Times New Roman" w:eastAsia="Calibri" w:hAnsi="Times New Roman" w:cs="Times New Roman"/>
          <w:sz w:val="24"/>
          <w:szCs w:val="24"/>
        </w:rPr>
        <w:br/>
        <w:t xml:space="preserve"> w spotkaniach z Zamawiającym;</w:t>
      </w:r>
    </w:p>
    <w:p w:rsidR="00320447" w:rsidRPr="00320447" w:rsidRDefault="00320447" w:rsidP="00A618AE">
      <w:pPr>
        <w:numPr>
          <w:ilvl w:val="0"/>
          <w:numId w:val="29"/>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wykonania przedmiotu umowy zgodnie z treścią art. 29 ustawy z dnia 29 stycznia 2004r. Prawo zamówień publicznych (</w:t>
      </w:r>
      <w:proofErr w:type="spellStart"/>
      <w:r w:rsidRPr="00320447">
        <w:rPr>
          <w:rFonts w:ascii="Times New Roman" w:eastAsia="Calibri" w:hAnsi="Times New Roman" w:cs="Times New Roman"/>
          <w:sz w:val="24"/>
          <w:szCs w:val="24"/>
        </w:rPr>
        <w:t>Dz.U</w:t>
      </w:r>
      <w:proofErr w:type="spellEnd"/>
      <w:r w:rsidRPr="00320447">
        <w:rPr>
          <w:rFonts w:ascii="Times New Roman" w:eastAsia="Calibri" w:hAnsi="Times New Roman" w:cs="Times New Roman"/>
          <w:sz w:val="24"/>
          <w:szCs w:val="24"/>
        </w:rPr>
        <w:t xml:space="preserve">. z 2013 r. poz. 907, z </w:t>
      </w:r>
      <w:proofErr w:type="spellStart"/>
      <w:r w:rsidRPr="00320447">
        <w:rPr>
          <w:rFonts w:ascii="Times New Roman" w:eastAsia="Calibri" w:hAnsi="Times New Roman" w:cs="Times New Roman"/>
          <w:sz w:val="24"/>
          <w:szCs w:val="24"/>
        </w:rPr>
        <w:t>późn</w:t>
      </w:r>
      <w:proofErr w:type="spellEnd"/>
      <w:r w:rsidRPr="00320447">
        <w:rPr>
          <w:rFonts w:ascii="Times New Roman" w:eastAsia="Calibri" w:hAnsi="Times New Roman" w:cs="Times New Roman"/>
          <w:sz w:val="24"/>
          <w:szCs w:val="24"/>
        </w:rPr>
        <w:t>. zm.) , w tym do opisania przedmiotu zamówienia za pomocą obiektywnych cech jakościowych i technicznych, używając w tym celu wyłącznie parametrów technicznych lub poprzez wskazanie wymagań funkcjonalnych.</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2. W przypadku zaistnienia niezależnej od Wykonawcy konieczności zastąpienia którejkolwiek ze wskazanych w ofercie do wykonania przedmiotu umowy osób, Wykonawca jest zobowiązany pisemnie uzasadnić zmianę i przedstawić propozycję nowej osoby do akceptacji Zamawiającego.</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lastRenderedPageBreak/>
        <w:t>3. W przypadku, gdy kwalifikacje i doświadczenie wskazanej przez Wykonawcę nowej osoby będą niższe od kwalifikacji i doświadczenia personelu wymaganego w SIWZ lub wprowadzona zmiana może w ocenie Zamawiającego spowodować wydłużenie terminu wykonania umowy Zamawiający w terminie 7 dni od dnia otrzymania propozycji zmiany jest uprawniony do jej odrzucenia.</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4.</w:t>
      </w:r>
      <w:r w:rsidRPr="00320447">
        <w:rPr>
          <w:rFonts w:ascii="Times New Roman" w:eastAsia="Times New Roman" w:hAnsi="Times New Roman" w:cs="Times New Roman"/>
          <w:sz w:val="24"/>
          <w:szCs w:val="24"/>
          <w:lang w:eastAsia="pl-PL"/>
        </w:rPr>
        <w:tab/>
        <w:t>Wprowadzenie zmiany, o której mowa w ust. 2, bez akceptacji Zamawiającego stanowi podstawę odstąpienia od umowy przez Zamawiającego z winy Wykonawcy.</w:t>
      </w:r>
    </w:p>
    <w:p w:rsidR="00320447" w:rsidRPr="00320447" w:rsidRDefault="00320447" w:rsidP="00320447">
      <w:pPr>
        <w:spacing w:before="240" w:after="12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III. TERMIN WYKONANIA PRZEDMIOTU UMOWY</w:t>
      </w:r>
    </w:p>
    <w:p w:rsidR="00320447" w:rsidRPr="00320447" w:rsidRDefault="00320447" w:rsidP="00320447">
      <w:pPr>
        <w:spacing w:before="120" w:after="12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4</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1.</w:t>
      </w:r>
      <w:r w:rsidRPr="00320447">
        <w:rPr>
          <w:rFonts w:ascii="Times New Roman" w:eastAsia="Times New Roman" w:hAnsi="Times New Roman" w:cs="Times New Roman"/>
          <w:sz w:val="24"/>
          <w:szCs w:val="24"/>
          <w:lang w:eastAsia="pl-PL"/>
        </w:rPr>
        <w:tab/>
        <w:t>Wykonawca zobowiązuje się wykonać opracowanie projektowe (zgodnie z wymaganiami Zamawiającego) w terminie końcowym do dnia ……………………...</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2.</w:t>
      </w:r>
      <w:r w:rsidRPr="00320447">
        <w:rPr>
          <w:rFonts w:ascii="Times New Roman" w:eastAsia="Times New Roman" w:hAnsi="Times New Roman" w:cs="Times New Roman"/>
          <w:sz w:val="24"/>
          <w:szCs w:val="24"/>
          <w:lang w:eastAsia="pl-PL"/>
        </w:rPr>
        <w:tab/>
        <w:t xml:space="preserve">Za termin wykonania przedmiotu umowy ustala się dzień obustronnego podpisania protokołu zdawczo - odbiorczego kompletnej </w:t>
      </w:r>
      <w:r w:rsidR="00A6154D">
        <w:rPr>
          <w:rFonts w:ascii="Times New Roman" w:eastAsia="Times New Roman" w:hAnsi="Times New Roman" w:cs="Times New Roman"/>
          <w:sz w:val="24"/>
          <w:szCs w:val="24"/>
          <w:lang w:eastAsia="pl-PL"/>
        </w:rPr>
        <w:t>dokumentacji projektowej wraz z </w:t>
      </w:r>
      <w:r w:rsidRPr="00320447">
        <w:rPr>
          <w:rFonts w:ascii="Times New Roman" w:eastAsia="Times New Roman" w:hAnsi="Times New Roman" w:cs="Times New Roman"/>
          <w:sz w:val="24"/>
          <w:szCs w:val="24"/>
          <w:lang w:eastAsia="pl-PL"/>
        </w:rPr>
        <w:t>uzyskaniem pozwolenia na budowę.</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3.</w:t>
      </w:r>
      <w:r w:rsidRPr="00320447">
        <w:rPr>
          <w:rFonts w:ascii="Times New Roman" w:eastAsia="Times New Roman" w:hAnsi="Times New Roman" w:cs="Times New Roman"/>
          <w:sz w:val="24"/>
          <w:szCs w:val="24"/>
          <w:lang w:eastAsia="pl-PL"/>
        </w:rPr>
        <w:tab/>
        <w:t xml:space="preserve">Miejscem przekazania i odbioru dokumentacji będzie siedziba Zamawiającego. </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4.</w:t>
      </w:r>
      <w:r w:rsidRPr="00320447">
        <w:rPr>
          <w:rFonts w:ascii="Times New Roman" w:eastAsia="Times New Roman" w:hAnsi="Times New Roman" w:cs="Times New Roman"/>
          <w:sz w:val="24"/>
          <w:szCs w:val="24"/>
          <w:lang w:eastAsia="pl-PL"/>
        </w:rPr>
        <w:tab/>
        <w:t>Odbiór dokumentacji projektowej będzie potwierdzony przez upoważnionych przedstawicieli Zamawiającego i Wykonawcy na podstawie protokołu zdawczo-odbiorczego.</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5.</w:t>
      </w:r>
      <w:r w:rsidRPr="00320447">
        <w:rPr>
          <w:rFonts w:ascii="Times New Roman" w:eastAsia="Times New Roman" w:hAnsi="Times New Roman" w:cs="Times New Roman"/>
          <w:sz w:val="24"/>
          <w:szCs w:val="24"/>
          <w:lang w:eastAsia="pl-PL"/>
        </w:rPr>
        <w:tab/>
        <w:t xml:space="preserve">Dokumentację stanowiącą przedmiot umowy zgłoszoną do odbioru, Wykonawca zaopatrzy </w:t>
      </w:r>
      <w:r w:rsidRPr="00320447">
        <w:rPr>
          <w:rFonts w:ascii="Times New Roman" w:eastAsia="Times New Roman" w:hAnsi="Times New Roman" w:cs="Times New Roman"/>
          <w:sz w:val="24"/>
          <w:szCs w:val="24"/>
          <w:lang w:eastAsia="pl-PL"/>
        </w:rPr>
        <w:br/>
        <w:t xml:space="preserve">w wykaz opracowań oraz pisemne oświadczenie, że dokumentacja jest wykonana zgodnie </w:t>
      </w:r>
      <w:r w:rsidRPr="00320447">
        <w:rPr>
          <w:rFonts w:ascii="Times New Roman" w:eastAsia="Times New Roman" w:hAnsi="Times New Roman" w:cs="Times New Roman"/>
          <w:sz w:val="24"/>
          <w:szCs w:val="24"/>
          <w:lang w:eastAsia="pl-PL"/>
        </w:rPr>
        <w:br/>
        <w:t xml:space="preserve">z umową, obowiązującymi przepisami prawa i normami techniczno-budowlanymi w stanie zupełnym (kompletna z punktu widzenia celu, któremu ma służyć). Wykaz opracowań </w:t>
      </w:r>
      <w:r w:rsidRPr="00320447">
        <w:rPr>
          <w:rFonts w:ascii="Times New Roman" w:eastAsia="Times New Roman" w:hAnsi="Times New Roman" w:cs="Times New Roman"/>
          <w:sz w:val="24"/>
          <w:szCs w:val="24"/>
          <w:lang w:eastAsia="pl-PL"/>
        </w:rPr>
        <w:br/>
        <w:t>i pisemne oświadczenie stanowić będą integralną część przedmiotu umowy.</w:t>
      </w:r>
    </w:p>
    <w:p w:rsidR="00320447" w:rsidRPr="00320447" w:rsidRDefault="00320447" w:rsidP="00320447">
      <w:pPr>
        <w:spacing w:before="240" w:after="12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xml:space="preserve">IV. WYNAGRODZENIE </w:t>
      </w:r>
    </w:p>
    <w:p w:rsidR="00320447" w:rsidRPr="00320447" w:rsidRDefault="00320447" w:rsidP="00320447">
      <w:pPr>
        <w:spacing w:before="120" w:after="12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5</w:t>
      </w:r>
    </w:p>
    <w:p w:rsidR="00320447" w:rsidRPr="00320447" w:rsidRDefault="00320447" w:rsidP="00A618AE">
      <w:pPr>
        <w:numPr>
          <w:ilvl w:val="0"/>
          <w:numId w:val="30"/>
        </w:numPr>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Zamawiający za wykonany przedmiot umowy zapłaci Wykonawcy wynagrodzenie określone w ofercie w wysokości:............................................. brutto (łącznie z podatkiem VAT) słownie:.......................................................................................................................... ................………………………………………………………………..………………….).</w:t>
      </w:r>
    </w:p>
    <w:p w:rsidR="00320447" w:rsidRPr="00320447" w:rsidRDefault="00320447" w:rsidP="00A618AE">
      <w:pPr>
        <w:numPr>
          <w:ilvl w:val="0"/>
          <w:numId w:val="30"/>
        </w:numPr>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Wykonawca uwzględni w swojej ofercie wszelkie koszty wynikające z wymagań określonych w umowie na podstawie własnych kalkulacji i szacunków, a w szczególności:</w:t>
      </w:r>
    </w:p>
    <w:p w:rsidR="00320447" w:rsidRPr="00320447" w:rsidRDefault="00320447" w:rsidP="00A618AE">
      <w:pPr>
        <w:numPr>
          <w:ilvl w:val="1"/>
          <w:numId w:val="30"/>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koszty wszelkich materiałów niezbędnych do opracowania dokumentów stanowiących przedmiot zamówienia, w tym: warunków technicznych, opinii, pozyskania map, uzgodnień niezbędnych do poprawnego opracowania przedmiotu zamówienia w przypadku wątpliwości przyjmuje się, że Wykonawca podejmuje się wszelkich prac (zadań) niezbędnych do prawidłowej realizacji przedmiotu umowy.</w:t>
      </w:r>
    </w:p>
    <w:p w:rsidR="00320447" w:rsidRPr="00320447" w:rsidRDefault="00320447" w:rsidP="00A618AE">
      <w:pPr>
        <w:numPr>
          <w:ilvl w:val="1"/>
          <w:numId w:val="30"/>
        </w:numPr>
        <w:spacing w:after="0" w:line="240" w:lineRule="auto"/>
        <w:ind w:left="426" w:hanging="284"/>
        <w:contextualSpacing/>
        <w:rPr>
          <w:rFonts w:ascii="Times New Roman" w:eastAsia="Calibri" w:hAnsi="Times New Roman" w:cs="Times New Roman"/>
          <w:sz w:val="24"/>
          <w:szCs w:val="24"/>
        </w:rPr>
      </w:pPr>
      <w:r w:rsidRPr="00320447">
        <w:rPr>
          <w:rFonts w:ascii="Times New Roman" w:eastAsia="Calibri" w:hAnsi="Times New Roman" w:cs="Times New Roman"/>
          <w:sz w:val="24"/>
          <w:szCs w:val="24"/>
        </w:rPr>
        <w:t>przekazania praw autorskich określonych w § 7 ust.1 i ust. 2 umowy.</w:t>
      </w:r>
    </w:p>
    <w:p w:rsidR="00320447" w:rsidRPr="00320447" w:rsidRDefault="00320447" w:rsidP="00A618AE">
      <w:pPr>
        <w:numPr>
          <w:ilvl w:val="0"/>
          <w:numId w:val="30"/>
        </w:numPr>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Zamawiający zobowiązuje się do zapłaty wynagrodzenia w terminie do 30 dni od dnia otrzymania prawidłowo wystawionej przez Wykonawcę faktury.</w:t>
      </w:r>
    </w:p>
    <w:p w:rsidR="00320447" w:rsidRPr="00320447" w:rsidRDefault="00320447" w:rsidP="00A618AE">
      <w:pPr>
        <w:numPr>
          <w:ilvl w:val="0"/>
          <w:numId w:val="30"/>
        </w:numPr>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Wynagrodzenie będzie płatne jednorazowo, na podstawie faktury wystawionej przez Wykonawcę po wcześniejszym dokonaniu protokolarnego przekazania przedmiotu umowy, tj. dokumentacji projektowej wraz z </w:t>
      </w:r>
      <w:r w:rsidR="00B747F3">
        <w:rPr>
          <w:rFonts w:ascii="Times New Roman" w:eastAsia="Calibri" w:hAnsi="Times New Roman" w:cs="Times New Roman"/>
          <w:sz w:val="24"/>
          <w:szCs w:val="24"/>
        </w:rPr>
        <w:t>wymaganymi w tym zakresie prawem uzgodnieniami, zezwoleniami i opiniami oraz innymi dokumentami wymaganymi przepisami szczególnymi do uzyskania pozwolenia na budowę</w:t>
      </w:r>
      <w:r w:rsidRPr="00320447">
        <w:rPr>
          <w:rFonts w:ascii="Times New Roman" w:eastAsia="Calibri" w:hAnsi="Times New Roman" w:cs="Times New Roman"/>
          <w:sz w:val="24"/>
          <w:szCs w:val="24"/>
        </w:rPr>
        <w:t xml:space="preserve">. W fakturze Wykonawca </w:t>
      </w:r>
      <w:r w:rsidRPr="00320447">
        <w:rPr>
          <w:rFonts w:ascii="Times New Roman" w:eastAsia="Calibri" w:hAnsi="Times New Roman" w:cs="Times New Roman"/>
          <w:sz w:val="24"/>
          <w:szCs w:val="24"/>
        </w:rPr>
        <w:lastRenderedPageBreak/>
        <w:t>zobowiązany jest wyszczególnić cenę brutto za opracowanie dokumentacji zagospodarowania terenu.</w:t>
      </w:r>
    </w:p>
    <w:p w:rsidR="00320447" w:rsidRPr="00320447" w:rsidRDefault="00320447" w:rsidP="00A618AE">
      <w:pPr>
        <w:numPr>
          <w:ilvl w:val="0"/>
          <w:numId w:val="30"/>
        </w:numPr>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Wynagrodzenie jest płatne przelewem na rachunek bankowy Wykonawcy o nr ………………………………………………………………………………………………..</w:t>
      </w:r>
    </w:p>
    <w:p w:rsidR="00320447" w:rsidRPr="00320447" w:rsidRDefault="00320447" w:rsidP="00320447">
      <w:pPr>
        <w:ind w:left="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t>
      </w:r>
      <w:r w:rsidRPr="00320447">
        <w:rPr>
          <w:rFonts w:ascii="Times New Roman" w:eastAsia="Calibri" w:hAnsi="Times New Roman" w:cs="Times New Roman"/>
          <w:sz w:val="24"/>
          <w:szCs w:val="24"/>
        </w:rPr>
        <w:br/>
        <w:t>Za dzień zapłaty Strony uznają dzień obciążenia rachunku Zamawiającego.</w:t>
      </w:r>
    </w:p>
    <w:p w:rsidR="00320447" w:rsidRPr="00320447" w:rsidRDefault="00320447" w:rsidP="00A618AE">
      <w:pPr>
        <w:numPr>
          <w:ilvl w:val="0"/>
          <w:numId w:val="30"/>
        </w:numPr>
        <w:tabs>
          <w:tab w:val="left" w:pos="426"/>
        </w:tabs>
        <w:spacing w:after="0" w:line="256" w:lineRule="auto"/>
        <w:ind w:left="284" w:hanging="284"/>
        <w:contextualSpacing/>
        <w:jc w:val="both"/>
        <w:rPr>
          <w:rFonts w:ascii="Times New Roman" w:eastAsia="Calibri" w:hAnsi="Times New Roman" w:cs="Times New Roman"/>
          <w:b/>
          <w:sz w:val="24"/>
          <w:szCs w:val="24"/>
        </w:rPr>
      </w:pPr>
      <w:r w:rsidRPr="00320447">
        <w:rPr>
          <w:rFonts w:ascii="Times New Roman" w:eastAsia="Calibri" w:hAnsi="Times New Roman" w:cs="Times New Roman"/>
          <w:sz w:val="24"/>
          <w:szCs w:val="24"/>
        </w:rPr>
        <w:t>Zamawiający wstrzyma do czasu ustania przyczyny, płatności faktury w przypadku nie wywiązania się Wykonawcy z któregokolwiek ze zobowiązań wynikających z niniejszej umowy.</w:t>
      </w:r>
    </w:p>
    <w:p w:rsidR="00320447" w:rsidRPr="00320447" w:rsidRDefault="00320447" w:rsidP="00320447">
      <w:pPr>
        <w:spacing w:before="120" w:after="120" w:line="240" w:lineRule="auto"/>
        <w:ind w:left="720" w:hanging="720"/>
        <w:jc w:val="center"/>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 6</w:t>
      </w:r>
    </w:p>
    <w:p w:rsidR="00320447" w:rsidRPr="00320447" w:rsidRDefault="00320447" w:rsidP="00320447">
      <w:pPr>
        <w:spacing w:after="0"/>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Wykonawca zobowiązany jest do pisemnego informowania Zamawiającego o każdej zmianie siedziby, nazwy podmiotu, numeru NIP i telefonu.</w:t>
      </w:r>
    </w:p>
    <w:p w:rsidR="00320447" w:rsidRPr="00320447" w:rsidRDefault="00320447" w:rsidP="00320447">
      <w:pPr>
        <w:spacing w:before="240" w:after="120" w:line="240" w:lineRule="auto"/>
        <w:jc w:val="center"/>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V. MAJĄTKOWE PRAWA AUTORSKIE</w:t>
      </w:r>
    </w:p>
    <w:p w:rsidR="00320447" w:rsidRPr="00320447" w:rsidRDefault="00320447" w:rsidP="00320447">
      <w:pPr>
        <w:spacing w:before="120" w:after="120" w:line="240" w:lineRule="auto"/>
        <w:jc w:val="center"/>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 7</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1. Z dniem zapłaty wynagrodzenia za przedmiot umowy Zamawiający staje się jego właścicielem i nabywa prawa autorskie do wszystkich</w:t>
      </w:r>
      <w:r w:rsidR="00A6154D">
        <w:rPr>
          <w:rFonts w:ascii="Times New Roman" w:eastAsia="Times New Roman" w:hAnsi="Times New Roman" w:cs="Times New Roman"/>
          <w:sz w:val="24"/>
          <w:szCs w:val="24"/>
          <w:lang w:eastAsia="pl-PL"/>
        </w:rPr>
        <w:t xml:space="preserve"> utworów  w rozumieniu ustawy o </w:t>
      </w:r>
      <w:r w:rsidRPr="00320447">
        <w:rPr>
          <w:rFonts w:ascii="Times New Roman" w:eastAsia="Times New Roman" w:hAnsi="Times New Roman" w:cs="Times New Roman"/>
          <w:sz w:val="24"/>
          <w:szCs w:val="24"/>
          <w:lang w:eastAsia="pl-PL"/>
        </w:rPr>
        <w:t>Prawie autorskim i prawach pokrewnych wytworzonych w trakcie realizacji przedmiotu umowy, na wszelkich polach eksploatacji w szczególności: do publikacji, modyfikacji, zmian, przeniesienia prawa do dokumentacji na osobę trzecią, dzierżawy, najmu, wykorzystania wielokrotnego, upublicznienia, bez dodatkowego</w:t>
      </w:r>
      <w:r w:rsidR="00577C95">
        <w:rPr>
          <w:rFonts w:ascii="Times New Roman" w:eastAsia="Times New Roman" w:hAnsi="Times New Roman" w:cs="Times New Roman"/>
          <w:sz w:val="24"/>
          <w:szCs w:val="24"/>
          <w:lang w:eastAsia="pl-PL"/>
        </w:rPr>
        <w:t xml:space="preserve"> wynagrodzenia, bez ograniczeń, bez zgody </w:t>
      </w:r>
      <w:r w:rsidRPr="00320447">
        <w:rPr>
          <w:rFonts w:ascii="Times New Roman" w:eastAsia="Times New Roman" w:hAnsi="Times New Roman" w:cs="Times New Roman"/>
          <w:sz w:val="24"/>
          <w:szCs w:val="24"/>
          <w:lang w:eastAsia="pl-PL"/>
        </w:rPr>
        <w:t>Wykonawcy ww.  dokumentacji  projektowej dla każdej inwestycji</w:t>
      </w:r>
      <w:r w:rsidR="00577C95">
        <w:rPr>
          <w:rFonts w:ascii="Times New Roman" w:eastAsia="Times New Roman" w:hAnsi="Times New Roman" w:cs="Times New Roman"/>
          <w:sz w:val="24"/>
          <w:szCs w:val="24"/>
          <w:lang w:eastAsia="pl-PL"/>
        </w:rPr>
        <w:t> realizowanej przez </w:t>
      </w:r>
      <w:r w:rsidRPr="00320447">
        <w:rPr>
          <w:rFonts w:ascii="Times New Roman" w:eastAsia="Times New Roman" w:hAnsi="Times New Roman" w:cs="Times New Roman"/>
          <w:sz w:val="24"/>
          <w:szCs w:val="24"/>
          <w:lang w:eastAsia="pl-PL"/>
        </w:rPr>
        <w:t>Zamawiającego w całości lub chociażby w części.</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2. W dniu przekazania opracowań zamiennych lub uzupełniających wytworzonych przez Wykonawcę z chwilą ich wydania Zamawiający staje się ich właścicielem i nabywa prawa autorskie w rozumieniu ustawy o Prawie autorskim i prawach pokrewnych do tych opracowań, na wszelkich polach eksploatacji w szczególności: do publikacji, modyfikacji, zmian, przeniesienia prawa do dokumentacji na osobę trzecią, dzierżawy, najmu, wykorzystania wielokrotnego, upublicznienia, bez dodatkowego wynagrodzenia, bez ograniczeń, bez zgody Wykonawcy ww. dokumentacji projektowej dla każdej inwestycji realizowanej przez Zamawiającego w całości lub chociażby w części. </w:t>
      </w:r>
    </w:p>
    <w:p w:rsidR="00320447" w:rsidRPr="00320447" w:rsidRDefault="00320447" w:rsidP="00320447">
      <w:pPr>
        <w:spacing w:after="0"/>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3. Wykonawca oświadcza, że przy realizacji umowy będzie przestrzegał przepisów ustawy </w:t>
      </w:r>
      <w:r w:rsidRPr="00320447">
        <w:rPr>
          <w:rFonts w:ascii="Times New Roman" w:eastAsia="Times New Roman" w:hAnsi="Times New Roman" w:cs="Times New Roman"/>
          <w:sz w:val="24"/>
          <w:szCs w:val="24"/>
          <w:lang w:eastAsia="pl-PL"/>
        </w:rPr>
        <w:br/>
        <w:t>o Prawie autorskim i prawach pokrewnych oraz nie naruszy praw majątkowych osób trzecich.</w:t>
      </w:r>
    </w:p>
    <w:p w:rsidR="00320447" w:rsidRPr="00320447" w:rsidRDefault="00320447" w:rsidP="00320447">
      <w:pPr>
        <w:spacing w:before="240" w:after="120" w:line="240" w:lineRule="auto"/>
        <w:jc w:val="center"/>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VI. NADZÓR AUTORSKI ORAZ NADZÓR</w:t>
      </w:r>
      <w:r w:rsidRPr="00320447">
        <w:rPr>
          <w:rFonts w:ascii="Times New Roman" w:eastAsia="Times New Roman" w:hAnsi="Times New Roman" w:cs="Times New Roman"/>
          <w:b/>
          <w:color w:val="008080"/>
          <w:sz w:val="24"/>
          <w:szCs w:val="24"/>
        </w:rPr>
        <w:t xml:space="preserve"> </w:t>
      </w:r>
      <w:r w:rsidRPr="00320447">
        <w:rPr>
          <w:rFonts w:ascii="Times New Roman" w:eastAsia="Times New Roman" w:hAnsi="Times New Roman" w:cs="Times New Roman"/>
          <w:b/>
          <w:sz w:val="24"/>
          <w:szCs w:val="24"/>
        </w:rPr>
        <w:t>NAD USUWANIEM WAD W OKRESIE GWARANCJI UDZIELONEJ PRZEZ WYKONAWCĘ ROBÓT BUDOWLANYCH</w:t>
      </w:r>
    </w:p>
    <w:p w:rsidR="00320447" w:rsidRPr="00320447" w:rsidRDefault="00320447" w:rsidP="00320447">
      <w:pPr>
        <w:spacing w:before="120" w:after="120" w:line="240" w:lineRule="auto"/>
        <w:jc w:val="center"/>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 8</w:t>
      </w:r>
    </w:p>
    <w:p w:rsidR="00320447" w:rsidRPr="00320447" w:rsidRDefault="00320447" w:rsidP="00A618AE">
      <w:pPr>
        <w:numPr>
          <w:ilvl w:val="0"/>
          <w:numId w:val="31"/>
        </w:numPr>
        <w:spacing w:after="0" w:line="240" w:lineRule="auto"/>
        <w:ind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Wykonawca udziela Zamawiającemu gwarancji na wykonaną dokumentację projektową na okres 5 lat.</w:t>
      </w:r>
    </w:p>
    <w:p w:rsidR="00320447" w:rsidRPr="00320447" w:rsidRDefault="00320447" w:rsidP="00A618AE">
      <w:pPr>
        <w:numPr>
          <w:ilvl w:val="0"/>
          <w:numId w:val="31"/>
        </w:numPr>
        <w:spacing w:after="0" w:line="240" w:lineRule="auto"/>
        <w:ind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Bieg okresu gwarancji rozpoczyna się w dniu następnym, licząc od dnia protokolarnego przekazania dokumentacji Zamawiającemu.</w:t>
      </w:r>
    </w:p>
    <w:p w:rsidR="00320447" w:rsidRPr="00320447" w:rsidRDefault="00320447" w:rsidP="00A618AE">
      <w:pPr>
        <w:numPr>
          <w:ilvl w:val="0"/>
          <w:numId w:val="31"/>
        </w:numPr>
        <w:spacing w:after="0" w:line="240" w:lineRule="auto"/>
        <w:ind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 W ramach gwarancji Wykonawca będzie zobowiązany do usunięcia wszelkich wad </w:t>
      </w:r>
      <w:r w:rsidRPr="00320447">
        <w:rPr>
          <w:rFonts w:ascii="Times New Roman" w:eastAsia="Times New Roman" w:hAnsi="Times New Roman" w:cs="Times New Roman"/>
          <w:sz w:val="24"/>
          <w:szCs w:val="24"/>
        </w:rPr>
        <w:br/>
        <w:t>w dokumentacji projektowej, które ujawnią się w okresie gwarancji i które wynikną:</w:t>
      </w:r>
    </w:p>
    <w:p w:rsidR="00320447" w:rsidRPr="00320447" w:rsidRDefault="00320447" w:rsidP="00A618AE">
      <w:pPr>
        <w:numPr>
          <w:ilvl w:val="0"/>
          <w:numId w:val="32"/>
        </w:numPr>
        <w:spacing w:after="0" w:line="240" w:lineRule="auto"/>
        <w:ind w:left="426"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lastRenderedPageBreak/>
        <w:t>z nieprawidłowego wykonania jakiegokolwiek opracowania projektowego lub jego części,</w:t>
      </w:r>
    </w:p>
    <w:p w:rsidR="00320447" w:rsidRPr="00320447" w:rsidRDefault="00320447" w:rsidP="00A618AE">
      <w:pPr>
        <w:numPr>
          <w:ilvl w:val="0"/>
          <w:numId w:val="32"/>
        </w:numPr>
        <w:spacing w:after="0" w:line="240" w:lineRule="auto"/>
        <w:ind w:left="426"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z jakiegokolwiek działania lub zaniedbania Wykonawcy, związanego z realizacją przedmiotu umowy. </w:t>
      </w:r>
    </w:p>
    <w:p w:rsidR="00320447" w:rsidRPr="00320447" w:rsidRDefault="00320447" w:rsidP="00A618AE">
      <w:pPr>
        <w:numPr>
          <w:ilvl w:val="0"/>
          <w:numId w:val="31"/>
        </w:numPr>
        <w:spacing w:after="0" w:line="240" w:lineRule="auto"/>
        <w:ind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 Zamawiający może dochodzić roszczeń z tytułu gwarancji także po terminie określonym </w:t>
      </w:r>
      <w:r w:rsidRPr="00320447">
        <w:rPr>
          <w:rFonts w:ascii="Times New Roman" w:eastAsia="Times New Roman" w:hAnsi="Times New Roman" w:cs="Times New Roman"/>
          <w:sz w:val="24"/>
          <w:szCs w:val="24"/>
        </w:rPr>
        <w:br/>
        <w:t xml:space="preserve">w ust. 1, jeżeli reklamował wadę w dokumentacji projektowej przed upływem terminu gwarancji. </w:t>
      </w:r>
    </w:p>
    <w:p w:rsidR="00320447" w:rsidRPr="00320447" w:rsidRDefault="00320447" w:rsidP="00A618AE">
      <w:pPr>
        <w:widowControl w:val="0"/>
        <w:numPr>
          <w:ilvl w:val="0"/>
          <w:numId w:val="31"/>
        </w:numPr>
        <w:tabs>
          <w:tab w:val="left" w:pos="-822"/>
        </w:tabs>
        <w:suppressAutoHyphens/>
        <w:autoSpaceDE w:val="0"/>
        <w:spacing w:after="0" w:line="240" w:lineRule="auto"/>
        <w:ind w:hanging="284"/>
        <w:jc w:val="both"/>
        <w:rPr>
          <w:rFonts w:ascii="Times New Roman" w:eastAsia="Arial" w:hAnsi="Times New Roman" w:cs="Times New Roman"/>
          <w:kern w:val="1"/>
          <w:sz w:val="24"/>
          <w:szCs w:val="24"/>
          <w:lang w:eastAsia="pl-PL" w:bidi="pl-PL"/>
        </w:rPr>
      </w:pPr>
      <w:r w:rsidRPr="00320447">
        <w:rPr>
          <w:rFonts w:ascii="Times New Roman" w:eastAsia="Arial" w:hAnsi="Times New Roman" w:cs="Times New Roman"/>
          <w:kern w:val="1"/>
          <w:sz w:val="24"/>
          <w:szCs w:val="24"/>
          <w:lang w:eastAsia="pl-PL" w:bidi="pl-PL"/>
        </w:rPr>
        <w:t xml:space="preserve"> Wykonawca zapewni sprawowanie nadzoru autorskiego, w rozumieniu art. 20 ustawy z dnia 7 lipca 1994 r. Prawo Budowlane (Dz. U. z 2015 r. poz. 528, z </w:t>
      </w:r>
      <w:proofErr w:type="spellStart"/>
      <w:r w:rsidRPr="00320447">
        <w:rPr>
          <w:rFonts w:ascii="Times New Roman" w:eastAsia="Arial" w:hAnsi="Times New Roman" w:cs="Times New Roman"/>
          <w:kern w:val="1"/>
          <w:sz w:val="24"/>
          <w:szCs w:val="24"/>
          <w:lang w:eastAsia="pl-PL" w:bidi="pl-PL"/>
        </w:rPr>
        <w:t>późn</w:t>
      </w:r>
      <w:proofErr w:type="spellEnd"/>
      <w:r w:rsidRPr="00320447">
        <w:rPr>
          <w:rFonts w:ascii="Times New Roman" w:eastAsia="Arial" w:hAnsi="Times New Roman" w:cs="Times New Roman"/>
          <w:kern w:val="1"/>
          <w:sz w:val="24"/>
          <w:szCs w:val="24"/>
          <w:lang w:eastAsia="pl-PL" w:bidi="pl-PL"/>
        </w:rPr>
        <w:t>. zm.) oraz nadzoru nad usuwaniem wad w okresie udzielonej gwarancji przez autorów opracowań wszystkich branż.</w:t>
      </w:r>
    </w:p>
    <w:p w:rsidR="00320447" w:rsidRPr="00320447" w:rsidRDefault="00320447" w:rsidP="00A618AE">
      <w:pPr>
        <w:widowControl w:val="0"/>
        <w:numPr>
          <w:ilvl w:val="0"/>
          <w:numId w:val="31"/>
        </w:numPr>
        <w:tabs>
          <w:tab w:val="left" w:pos="-822"/>
        </w:tabs>
        <w:suppressAutoHyphens/>
        <w:autoSpaceDE w:val="0"/>
        <w:spacing w:after="0" w:line="240" w:lineRule="auto"/>
        <w:ind w:hanging="284"/>
        <w:jc w:val="both"/>
        <w:rPr>
          <w:rFonts w:ascii="Times New Roman" w:eastAsia="Arial" w:hAnsi="Times New Roman" w:cs="Times New Roman"/>
          <w:kern w:val="1"/>
          <w:sz w:val="24"/>
          <w:szCs w:val="24"/>
          <w:lang w:eastAsia="pl-PL" w:bidi="pl-PL"/>
        </w:rPr>
      </w:pPr>
      <w:r w:rsidRPr="00320447">
        <w:rPr>
          <w:rFonts w:ascii="Times New Roman" w:eastAsia="Arial" w:hAnsi="Times New Roman" w:cs="Times New Roman"/>
          <w:kern w:val="1"/>
          <w:sz w:val="24"/>
          <w:szCs w:val="24"/>
          <w:lang w:eastAsia="pl-PL" w:bidi="pl-PL"/>
        </w:rPr>
        <w:t> Wykonawca zobowiązuje się do wykonywania nadzoru autorskiego oraz nadzoru nad usuwaniem wad w okresie gwarancji od dnia podpisania umowy z wykonawcą robót budowlanych realizowanych na podstawie przedmiotu umowy do dnia zakończenia robót budowlanych realizowanych na podstawie przedmiotu niniejszej umowy.</w:t>
      </w:r>
    </w:p>
    <w:p w:rsidR="00320447" w:rsidRPr="00320447" w:rsidRDefault="00320447" w:rsidP="00A618AE">
      <w:pPr>
        <w:widowControl w:val="0"/>
        <w:numPr>
          <w:ilvl w:val="0"/>
          <w:numId w:val="31"/>
        </w:numPr>
        <w:tabs>
          <w:tab w:val="left" w:pos="-822"/>
        </w:tabs>
        <w:suppressAutoHyphens/>
        <w:autoSpaceDE w:val="0"/>
        <w:spacing w:after="0" w:line="240" w:lineRule="auto"/>
        <w:ind w:hanging="284"/>
        <w:jc w:val="both"/>
        <w:rPr>
          <w:rFonts w:ascii="Times New Roman" w:eastAsia="Arial" w:hAnsi="Times New Roman" w:cs="Times New Roman"/>
          <w:kern w:val="1"/>
          <w:sz w:val="24"/>
          <w:szCs w:val="24"/>
          <w:lang w:eastAsia="pl-PL" w:bidi="pl-PL"/>
        </w:rPr>
      </w:pPr>
      <w:r w:rsidRPr="00320447">
        <w:rPr>
          <w:rFonts w:ascii="Times New Roman" w:eastAsia="Arial" w:hAnsi="Times New Roman" w:cs="Times New Roman"/>
          <w:kern w:val="1"/>
          <w:sz w:val="24"/>
          <w:szCs w:val="24"/>
          <w:lang w:eastAsia="pl-PL" w:bidi="pl-PL"/>
        </w:rPr>
        <w:t> W ramach nadzoru autorskiego Wykonawca jest zobowiąz</w:t>
      </w:r>
      <w:r w:rsidR="00577C95">
        <w:rPr>
          <w:rFonts w:ascii="Times New Roman" w:eastAsia="Arial" w:hAnsi="Times New Roman" w:cs="Times New Roman"/>
          <w:kern w:val="1"/>
          <w:sz w:val="24"/>
          <w:szCs w:val="24"/>
          <w:lang w:eastAsia="pl-PL" w:bidi="pl-PL"/>
        </w:rPr>
        <w:t xml:space="preserve">any na wezwanie Zamawiającego, </w:t>
      </w:r>
      <w:r w:rsidRPr="00320447">
        <w:rPr>
          <w:rFonts w:ascii="Times New Roman" w:eastAsia="Arial" w:hAnsi="Times New Roman" w:cs="Times New Roman"/>
          <w:kern w:val="1"/>
          <w:sz w:val="24"/>
          <w:szCs w:val="24"/>
          <w:lang w:eastAsia="pl-PL" w:bidi="pl-PL"/>
        </w:rPr>
        <w:t>w szczególności:</w:t>
      </w:r>
    </w:p>
    <w:p w:rsidR="00320447" w:rsidRPr="00320447" w:rsidRDefault="00320447" w:rsidP="00320447">
      <w:pPr>
        <w:shd w:val="clear" w:color="auto" w:fill="FFFFFF"/>
        <w:tabs>
          <w:tab w:val="num" w:pos="426"/>
          <w:tab w:val="left" w:pos="726"/>
        </w:tabs>
        <w:spacing w:after="0"/>
        <w:ind w:left="426"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1) stwierdzać w toku wykonywania robót budowlanych zgodność ich realizacji </w:t>
      </w:r>
      <w:r w:rsidRPr="00320447">
        <w:rPr>
          <w:rFonts w:ascii="Times New Roman" w:eastAsia="Times New Roman" w:hAnsi="Times New Roman" w:cs="Times New Roman"/>
          <w:sz w:val="24"/>
          <w:szCs w:val="24"/>
          <w:lang w:eastAsia="pl-PL"/>
        </w:rPr>
        <w:br/>
        <w:t xml:space="preserve">z dokumentacją projektową, uzgadniać możliwość wprowadzenia rozwiązań zamiennych </w:t>
      </w:r>
      <w:r w:rsidRPr="00320447">
        <w:rPr>
          <w:rFonts w:ascii="Times New Roman" w:eastAsia="Times New Roman" w:hAnsi="Times New Roman" w:cs="Times New Roman"/>
          <w:sz w:val="24"/>
          <w:szCs w:val="24"/>
          <w:lang w:eastAsia="pl-PL"/>
        </w:rPr>
        <w:br/>
        <w:t xml:space="preserve">w stosunku do przewidzianych w dokumentacji, zgłoszonych przez upoważnionych przedstawicieli Zamawiającego (kierownika budowy, inspektora nadzoru inwestorskiego), </w:t>
      </w:r>
    </w:p>
    <w:p w:rsidR="00320447" w:rsidRPr="00320447" w:rsidRDefault="00320447" w:rsidP="00320447">
      <w:pPr>
        <w:shd w:val="clear" w:color="auto" w:fill="FFFFFF"/>
        <w:tabs>
          <w:tab w:val="num" w:pos="426"/>
          <w:tab w:val="left" w:pos="726"/>
        </w:tabs>
        <w:spacing w:after="0"/>
        <w:ind w:left="426"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2) czuwać, aby zakres wprowadzonych zmian nie spowodował istotnej zmiany zatwierdzonego projektu budowlanego, wymagającej uzyskania nowego po</w:t>
      </w:r>
      <w:r w:rsidR="00577C95">
        <w:rPr>
          <w:rFonts w:ascii="Times New Roman" w:eastAsia="Times New Roman" w:hAnsi="Times New Roman" w:cs="Times New Roman"/>
          <w:sz w:val="24"/>
          <w:szCs w:val="24"/>
          <w:lang w:eastAsia="pl-PL"/>
        </w:rPr>
        <w:t xml:space="preserve">zwolenia na budowę, </w:t>
      </w:r>
      <w:r w:rsidRPr="00320447">
        <w:rPr>
          <w:rFonts w:ascii="Times New Roman" w:eastAsia="Times New Roman" w:hAnsi="Times New Roman" w:cs="Times New Roman"/>
          <w:sz w:val="24"/>
          <w:szCs w:val="24"/>
          <w:lang w:eastAsia="pl-PL"/>
        </w:rPr>
        <w:t>a w przypadku zaistnienia zmiany istotnej Wykonawca zobowiązany jest, w ramach wynagrodzenia za niniejszy przedmiot umowy, op</w:t>
      </w:r>
      <w:r w:rsidR="00577C95">
        <w:rPr>
          <w:rFonts w:ascii="Times New Roman" w:eastAsia="Times New Roman" w:hAnsi="Times New Roman" w:cs="Times New Roman"/>
          <w:sz w:val="24"/>
          <w:szCs w:val="24"/>
          <w:lang w:eastAsia="pl-PL"/>
        </w:rPr>
        <w:t xml:space="preserve">racować nowy projekt budowlany </w:t>
      </w:r>
      <w:r w:rsidRPr="00320447">
        <w:rPr>
          <w:rFonts w:ascii="Times New Roman" w:eastAsia="Times New Roman" w:hAnsi="Times New Roman" w:cs="Times New Roman"/>
          <w:sz w:val="24"/>
          <w:szCs w:val="24"/>
          <w:lang w:eastAsia="pl-PL"/>
        </w:rPr>
        <w:t>i uzyskać decyzję zmieniającą pozwolenie na budowę,</w:t>
      </w:r>
    </w:p>
    <w:p w:rsidR="00320447" w:rsidRPr="00320447" w:rsidRDefault="00320447" w:rsidP="00320447">
      <w:pPr>
        <w:shd w:val="clear" w:color="auto" w:fill="FFFFFF"/>
        <w:tabs>
          <w:tab w:val="num" w:pos="426"/>
        </w:tabs>
        <w:spacing w:after="0"/>
        <w:ind w:left="426"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3) brać udział w komisjach i naradach technicznych organizowanych przez Zamawiającego </w:t>
      </w:r>
      <w:r w:rsidRPr="00320447">
        <w:rPr>
          <w:rFonts w:ascii="Times New Roman" w:eastAsia="Times New Roman" w:hAnsi="Times New Roman" w:cs="Times New Roman"/>
          <w:sz w:val="24"/>
          <w:szCs w:val="24"/>
          <w:lang w:eastAsia="pl-PL"/>
        </w:rPr>
        <w:br/>
        <w:t>lub inspektora nadzoru inwestorskiego, w odbiorach częściowych lub odbiorze końcowym robót budowlanych oraz czynnościach mających na celu doprowadzenie do osiągnięcia projektowych zdolności użytkowych obiektu,</w:t>
      </w:r>
    </w:p>
    <w:p w:rsidR="00320447" w:rsidRPr="00320447" w:rsidRDefault="00320447" w:rsidP="00320447">
      <w:pPr>
        <w:shd w:val="clear" w:color="auto" w:fill="FFFFFF"/>
        <w:tabs>
          <w:tab w:val="num" w:pos="426"/>
        </w:tabs>
        <w:spacing w:after="0"/>
        <w:ind w:left="426"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4) wykonywać opracowania zamienne lub uzupełniające na skutek ujawnionych w trakcie realizacji robót budowlanych błędów i/lub braków w dokumentacji. Wykonawca zobowiązuje się do ich usunięcia, przez osoby wskazane w ofercie, na koszt Wykonawcy </w:t>
      </w:r>
      <w:r w:rsidRPr="00320447">
        <w:rPr>
          <w:rFonts w:ascii="Times New Roman" w:eastAsia="Times New Roman" w:hAnsi="Times New Roman" w:cs="Times New Roman"/>
          <w:sz w:val="24"/>
          <w:szCs w:val="24"/>
          <w:lang w:eastAsia="pl-PL"/>
        </w:rPr>
        <w:br/>
        <w:t>w terminie nie dłuższym niż 3 dni, a w uzasadnionych przypadkach, tj. wymagających uzyskania warunków, opinii, uzgodnień i decyzji administracyjnych, w terminie ustalonym przez Zamawiającego,</w:t>
      </w:r>
    </w:p>
    <w:p w:rsidR="00320447" w:rsidRPr="00320447" w:rsidRDefault="00320447" w:rsidP="00320447">
      <w:pPr>
        <w:widowControl w:val="0"/>
        <w:tabs>
          <w:tab w:val="num" w:pos="426"/>
        </w:tabs>
        <w:suppressAutoHyphens/>
        <w:spacing w:after="0"/>
        <w:ind w:left="426" w:hanging="284"/>
        <w:jc w:val="both"/>
        <w:rPr>
          <w:rFonts w:ascii="Times New Roman" w:eastAsia="Arial Unicode MS" w:hAnsi="Times New Roman" w:cs="Times New Roman"/>
          <w:kern w:val="1"/>
          <w:sz w:val="24"/>
          <w:szCs w:val="24"/>
          <w:lang w:eastAsia="ar-SA"/>
        </w:rPr>
      </w:pPr>
      <w:r w:rsidRPr="00320447">
        <w:rPr>
          <w:rFonts w:ascii="Times New Roman" w:eastAsia="Arial Unicode MS" w:hAnsi="Times New Roman" w:cs="Times New Roman"/>
          <w:kern w:val="1"/>
          <w:sz w:val="24"/>
          <w:szCs w:val="24"/>
          <w:lang w:eastAsia="ar-SA"/>
        </w:rPr>
        <w:t>5) udzielać wszelkich wyjaśnień dotyczących przedmiotu umowy oraz doradzać w innych sprawach dotyczących przedmiotu umowy.</w:t>
      </w:r>
    </w:p>
    <w:p w:rsidR="00320447" w:rsidRPr="00320447" w:rsidRDefault="00320447" w:rsidP="00A618AE">
      <w:pPr>
        <w:widowControl w:val="0"/>
        <w:numPr>
          <w:ilvl w:val="0"/>
          <w:numId w:val="31"/>
        </w:numPr>
        <w:suppressAutoHyphens/>
        <w:spacing w:after="0" w:line="240" w:lineRule="auto"/>
        <w:ind w:hanging="284"/>
        <w:jc w:val="both"/>
        <w:rPr>
          <w:rFonts w:ascii="Times New Roman" w:eastAsia="Arial Unicode MS" w:hAnsi="Times New Roman" w:cs="Times New Roman"/>
          <w:kern w:val="1"/>
          <w:sz w:val="24"/>
          <w:szCs w:val="24"/>
          <w:lang w:eastAsia="ar-SA"/>
        </w:rPr>
      </w:pPr>
      <w:r w:rsidRPr="00320447">
        <w:rPr>
          <w:rFonts w:ascii="Times New Roman" w:eastAsia="Arial Unicode MS" w:hAnsi="Times New Roman" w:cs="Times New Roman"/>
          <w:kern w:val="1"/>
          <w:sz w:val="24"/>
          <w:szCs w:val="24"/>
          <w:lang w:eastAsia="ar-SA"/>
        </w:rPr>
        <w:t xml:space="preserve">W przypadku niewykonania lub nienależytego wykonania opracowań wymienionych </w:t>
      </w:r>
      <w:r w:rsidRPr="00320447">
        <w:rPr>
          <w:rFonts w:ascii="Times New Roman" w:eastAsia="Arial Unicode MS" w:hAnsi="Times New Roman" w:cs="Times New Roman"/>
          <w:kern w:val="1"/>
          <w:sz w:val="24"/>
          <w:szCs w:val="24"/>
          <w:lang w:eastAsia="ar-SA"/>
        </w:rPr>
        <w:br/>
        <w:t xml:space="preserve">w ust.7 pkt. 4. Zamawiający zastrzega sobie prawo zlecenia ich wykonania osobie trzeciej na koszt i ryzyko Wykonawcy. </w:t>
      </w:r>
    </w:p>
    <w:p w:rsidR="00320447" w:rsidRPr="00320447" w:rsidRDefault="00320447" w:rsidP="00320447">
      <w:pPr>
        <w:spacing w:before="240" w:after="120" w:line="240" w:lineRule="auto"/>
        <w:jc w:val="center"/>
        <w:rPr>
          <w:rFonts w:ascii="Times New Roman" w:eastAsia="Times New Roman" w:hAnsi="Times New Roman" w:cs="Times New Roman"/>
          <w:b/>
          <w:sz w:val="24"/>
          <w:szCs w:val="24"/>
        </w:rPr>
      </w:pPr>
      <w:r w:rsidRPr="00320447">
        <w:rPr>
          <w:rFonts w:ascii="Times New Roman" w:eastAsia="Times New Roman" w:hAnsi="Times New Roman" w:cs="Times New Roman"/>
          <w:b/>
          <w:sz w:val="24"/>
          <w:szCs w:val="24"/>
        </w:rPr>
        <w:t>VII. PODWYKONAWCY</w:t>
      </w:r>
    </w:p>
    <w:p w:rsidR="00320447" w:rsidRPr="00320447" w:rsidRDefault="00320447" w:rsidP="00320447">
      <w:pPr>
        <w:spacing w:before="60" w:after="60"/>
        <w:jc w:val="center"/>
        <w:rPr>
          <w:rFonts w:ascii="Times New Roman" w:eastAsia="Times New Roman" w:hAnsi="Times New Roman" w:cs="Times New Roman"/>
          <w:sz w:val="24"/>
          <w:szCs w:val="24"/>
        </w:rPr>
      </w:pPr>
      <w:r w:rsidRPr="00320447">
        <w:rPr>
          <w:rFonts w:ascii="Times New Roman" w:eastAsia="Times New Roman" w:hAnsi="Times New Roman" w:cs="Times New Roman"/>
          <w:b/>
          <w:sz w:val="24"/>
          <w:szCs w:val="24"/>
        </w:rPr>
        <w:t>§ 9*</w:t>
      </w:r>
    </w:p>
    <w:p w:rsidR="00320447" w:rsidRPr="00320447" w:rsidRDefault="00320447" w:rsidP="00A618AE">
      <w:pPr>
        <w:widowControl w:val="0"/>
        <w:numPr>
          <w:ilvl w:val="0"/>
          <w:numId w:val="33"/>
        </w:numPr>
        <w:tabs>
          <w:tab w:val="left" w:pos="-822"/>
          <w:tab w:val="num" w:pos="284"/>
        </w:tabs>
        <w:suppressAutoHyphens/>
        <w:spacing w:before="60" w:after="6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Przedmiot umowy Wykonawca wykona przy udziale Podwykonawców zgodnie ofertą </w:t>
      </w:r>
      <w:r w:rsidRPr="00320447">
        <w:rPr>
          <w:rFonts w:ascii="Times New Roman" w:eastAsia="Times New Roman" w:hAnsi="Times New Roman" w:cs="Times New Roman"/>
          <w:sz w:val="24"/>
          <w:szCs w:val="24"/>
          <w:lang w:eastAsia="pl-PL"/>
        </w:rPr>
        <w:lastRenderedPageBreak/>
        <w:t>przedłożoną Zamawiającemu.</w:t>
      </w:r>
    </w:p>
    <w:p w:rsidR="00320447" w:rsidRPr="00320447" w:rsidRDefault="00320447" w:rsidP="00A618AE">
      <w:pPr>
        <w:numPr>
          <w:ilvl w:val="0"/>
          <w:numId w:val="33"/>
        </w:numPr>
        <w:tabs>
          <w:tab w:val="num" w:pos="284"/>
        </w:tabs>
        <w:spacing w:before="60" w:after="6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Umowy o podwykonawstwo zostaną zawarte w formie pisemnej pomiędzy Wykonawcą </w:t>
      </w:r>
      <w:r w:rsidRPr="00320447">
        <w:rPr>
          <w:rFonts w:ascii="Times New Roman" w:eastAsia="Times New Roman" w:hAnsi="Times New Roman" w:cs="Times New Roman"/>
          <w:sz w:val="24"/>
          <w:szCs w:val="24"/>
          <w:lang w:eastAsia="pl-PL"/>
        </w:rPr>
        <w:br/>
        <w:t>a innym podmiotem zwanym Podwykonawcą i będą miały charakter  odpłatny a ich przedmiot stanowić będzie część niniejszego przedmiotu zamówienia.</w:t>
      </w:r>
    </w:p>
    <w:p w:rsidR="00320447" w:rsidRPr="00320447" w:rsidRDefault="00320447" w:rsidP="00A618AE">
      <w:pPr>
        <w:numPr>
          <w:ilvl w:val="0"/>
          <w:numId w:val="33"/>
        </w:numPr>
        <w:tabs>
          <w:tab w:val="num" w:pos="284"/>
        </w:tabs>
        <w:spacing w:before="60" w:after="6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W przypadku zawarcia przez Wykonawcę umowy o </w:t>
      </w:r>
      <w:r w:rsidR="00577C95">
        <w:rPr>
          <w:rFonts w:ascii="Times New Roman" w:eastAsia="Times New Roman" w:hAnsi="Times New Roman" w:cs="Times New Roman"/>
          <w:sz w:val="24"/>
          <w:szCs w:val="24"/>
          <w:lang w:eastAsia="pl-PL"/>
        </w:rPr>
        <w:t>Podwykonawstwo, o której mowa w </w:t>
      </w:r>
      <w:r w:rsidRPr="00320447">
        <w:rPr>
          <w:rFonts w:ascii="Times New Roman" w:eastAsia="Times New Roman" w:hAnsi="Times New Roman" w:cs="Times New Roman"/>
          <w:sz w:val="24"/>
          <w:szCs w:val="24"/>
          <w:lang w:eastAsia="pl-PL"/>
        </w:rPr>
        <w:t>ust. 1 Wykonawca zobowiązany jest do przedłożenia Zama</w:t>
      </w:r>
      <w:r w:rsidR="00577C95">
        <w:rPr>
          <w:rFonts w:ascii="Times New Roman" w:eastAsia="Times New Roman" w:hAnsi="Times New Roman" w:cs="Times New Roman"/>
          <w:sz w:val="24"/>
          <w:szCs w:val="24"/>
          <w:lang w:eastAsia="pl-PL"/>
        </w:rPr>
        <w:t>wiającemu kopii zawartej umowy  </w:t>
      </w:r>
      <w:r w:rsidRPr="00320447">
        <w:rPr>
          <w:rFonts w:ascii="Times New Roman" w:eastAsia="Times New Roman" w:hAnsi="Times New Roman" w:cs="Times New Roman"/>
          <w:sz w:val="24"/>
          <w:szCs w:val="24"/>
          <w:lang w:eastAsia="pl-PL"/>
        </w:rPr>
        <w:t>o podwykonawstwo poświadczonej „za zgodność z oryginałem” w terminie 7 dni od daty jej zawarcia.</w:t>
      </w:r>
    </w:p>
    <w:p w:rsidR="00320447" w:rsidRPr="00320447" w:rsidRDefault="00320447" w:rsidP="00A618AE">
      <w:pPr>
        <w:numPr>
          <w:ilvl w:val="0"/>
          <w:numId w:val="33"/>
        </w:numPr>
        <w:tabs>
          <w:tab w:val="num" w:pos="284"/>
        </w:tabs>
        <w:spacing w:before="60" w:after="6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Termin zapłaty wynagrodzenie należnego podwykonawcy przewidziany w umowie </w:t>
      </w:r>
      <w:r w:rsidRPr="00320447">
        <w:rPr>
          <w:rFonts w:ascii="Times New Roman" w:eastAsia="Times New Roman" w:hAnsi="Times New Roman" w:cs="Times New Roman"/>
          <w:sz w:val="24"/>
          <w:szCs w:val="24"/>
          <w:lang w:eastAsia="pl-PL"/>
        </w:rPr>
        <w:br/>
        <w:t>o podwykonawstwo nie może być dłuższy niż 30 dni od dnia doręczenia Wykonawcy faktury lub rachunku za wykonanie zleconej Podwykonawcy częśc</w:t>
      </w:r>
      <w:r w:rsidR="00577C95">
        <w:rPr>
          <w:rFonts w:ascii="Times New Roman" w:eastAsia="Times New Roman" w:hAnsi="Times New Roman" w:cs="Times New Roman"/>
          <w:sz w:val="24"/>
          <w:szCs w:val="24"/>
          <w:lang w:eastAsia="pl-PL"/>
        </w:rPr>
        <w:t xml:space="preserve">i przedmiotu niniejszej umowy. </w:t>
      </w:r>
      <w:r w:rsidRPr="00320447">
        <w:rPr>
          <w:rFonts w:ascii="Times New Roman" w:eastAsia="Times New Roman" w:hAnsi="Times New Roman" w:cs="Times New Roman"/>
          <w:sz w:val="24"/>
          <w:szCs w:val="24"/>
          <w:lang w:eastAsia="pl-PL"/>
        </w:rPr>
        <w:t>W przypadku gdy ww. termin zapłaty jest dłuższy nic 30 dni, Zamawiający wezwie Wykonawcę do zmiany ww. umowy pod rygorem wystąp</w:t>
      </w:r>
      <w:r w:rsidR="00577C95">
        <w:rPr>
          <w:rFonts w:ascii="Times New Roman" w:eastAsia="Times New Roman" w:hAnsi="Times New Roman" w:cs="Times New Roman"/>
          <w:sz w:val="24"/>
          <w:szCs w:val="24"/>
          <w:lang w:eastAsia="pl-PL"/>
        </w:rPr>
        <w:t xml:space="preserve">ienia do zapłaty kary umownej, </w:t>
      </w:r>
      <w:r w:rsidRPr="00320447">
        <w:rPr>
          <w:rFonts w:ascii="Times New Roman" w:eastAsia="Times New Roman" w:hAnsi="Times New Roman" w:cs="Times New Roman"/>
          <w:sz w:val="24"/>
          <w:szCs w:val="24"/>
          <w:lang w:eastAsia="pl-PL"/>
        </w:rPr>
        <w:t xml:space="preserve">o której mowa w § 12 umowy. </w:t>
      </w:r>
    </w:p>
    <w:p w:rsidR="00320447" w:rsidRPr="00320447" w:rsidRDefault="00320447" w:rsidP="00A618AE">
      <w:pPr>
        <w:numPr>
          <w:ilvl w:val="0"/>
          <w:numId w:val="33"/>
        </w:numPr>
        <w:tabs>
          <w:tab w:val="num" w:pos="284"/>
        </w:tabs>
        <w:spacing w:before="60" w:after="6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Jakakolwiek przerwa w realizacji przedmiotu umowy wynikająca z braku Podwykonawcy będzie traktowana jako przerwa wynikła z przyczyn zależnych od Wykonawcy i nie może stanowić podstawy do zmiany terminu wykonania zamówienia, o którym mowa</w:t>
      </w:r>
      <w:r w:rsidR="00577C95">
        <w:rPr>
          <w:rFonts w:ascii="Times New Roman" w:eastAsia="Times New Roman" w:hAnsi="Times New Roman" w:cs="Times New Roman"/>
          <w:sz w:val="24"/>
          <w:szCs w:val="24"/>
          <w:lang w:eastAsia="pl-PL"/>
        </w:rPr>
        <w:t xml:space="preserve"> w § 4 ust. 1 </w:t>
      </w:r>
      <w:r w:rsidRPr="00320447">
        <w:rPr>
          <w:rFonts w:ascii="Times New Roman" w:eastAsia="Times New Roman" w:hAnsi="Times New Roman" w:cs="Times New Roman"/>
          <w:sz w:val="24"/>
          <w:szCs w:val="24"/>
          <w:lang w:eastAsia="pl-PL"/>
        </w:rPr>
        <w:t>i ust. 2 niniejszej umowy.</w:t>
      </w:r>
    </w:p>
    <w:p w:rsidR="00320447" w:rsidRPr="00320447" w:rsidRDefault="00320447" w:rsidP="00A618AE">
      <w:pPr>
        <w:numPr>
          <w:ilvl w:val="0"/>
          <w:numId w:val="33"/>
        </w:numPr>
        <w:tabs>
          <w:tab w:val="num" w:pos="284"/>
        </w:tabs>
        <w:spacing w:before="60" w:after="6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Podwykonawca działa w imieniu i na rachunek Wykonawcy. Wykonawca odpowiada za działania i zaniechania Podwykonawców jak za swoje własne.</w:t>
      </w:r>
    </w:p>
    <w:p w:rsidR="00320447" w:rsidRPr="00320447" w:rsidRDefault="00320447" w:rsidP="00A618AE">
      <w:pPr>
        <w:widowControl w:val="0"/>
        <w:numPr>
          <w:ilvl w:val="0"/>
          <w:numId w:val="33"/>
        </w:numPr>
        <w:tabs>
          <w:tab w:val="left" w:pos="-822"/>
          <w:tab w:val="num" w:pos="284"/>
        </w:tabs>
        <w:suppressAutoHyphens/>
        <w:spacing w:before="60" w:after="6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Wykonawca zapewnia, że Podwykonawcy będą przestrzegać wszelkich postanowień umowy.</w:t>
      </w:r>
    </w:p>
    <w:p w:rsidR="00320447" w:rsidRPr="00320447" w:rsidRDefault="00320447" w:rsidP="00A618AE">
      <w:pPr>
        <w:numPr>
          <w:ilvl w:val="0"/>
          <w:numId w:val="33"/>
        </w:numPr>
        <w:tabs>
          <w:tab w:val="num" w:pos="284"/>
        </w:tabs>
        <w:spacing w:before="60" w:after="6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Do zawarcia przez Podwykonawcę umowy z dalszym Podwykonawcą jest wymagana zgoda Zamawiającego i Wykonawcy. Jeżeli Zamawiający i Wykonawca, w terminie 14 dni od przedstawienia im przez Podwykonawcę umowy z dalszym Podwykonawcą lub wzoru umowy, wraz z częścią dokumentacji dotyczącą wykonania usług określonych w umowie lub we wzorze umowy, nie zgłoszą na piśmie sprzeciwu lub zastrzeżeń, uważa się, że wyrazili zgodę na zawarcie umowy.</w:t>
      </w:r>
    </w:p>
    <w:p w:rsidR="00320447" w:rsidRPr="00320447" w:rsidRDefault="00320447" w:rsidP="00A618AE">
      <w:pPr>
        <w:widowControl w:val="0"/>
        <w:numPr>
          <w:ilvl w:val="0"/>
          <w:numId w:val="33"/>
        </w:numPr>
        <w:tabs>
          <w:tab w:val="left" w:pos="-1136"/>
          <w:tab w:val="num" w:pos="284"/>
        </w:tabs>
        <w:suppressAutoHyphens/>
        <w:spacing w:before="60" w:after="6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Wykonawca nie ma prawa zawierać umów z podwykonawcami, których łączna wartość przekracza kwotę wynagrodzenia Wykonawcy.</w:t>
      </w:r>
    </w:p>
    <w:p w:rsidR="00320447" w:rsidRPr="00320447" w:rsidRDefault="00320447" w:rsidP="00A618AE">
      <w:pPr>
        <w:numPr>
          <w:ilvl w:val="0"/>
          <w:numId w:val="33"/>
        </w:numPr>
        <w:tabs>
          <w:tab w:val="num" w:pos="284"/>
        </w:tabs>
        <w:spacing w:before="60" w:after="6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26 ust. 2 b ustawy Prawo zamówień publicznych w celu wykazania warunków udziału w postępowaniu, o których mowa  art. 22 ust. 1, Wykonawca jest zobowiązany wykazać Zamawiającemu, iż proponowany inny Wykonawca lub Podwykonawca samodzielnie spełnia je w stopniu nie mniejszym niż wymagany w trakcie postępowania o udzielenie zamówienia.</w:t>
      </w:r>
    </w:p>
    <w:p w:rsidR="00320447" w:rsidRPr="00320447" w:rsidRDefault="00320447" w:rsidP="00A618AE">
      <w:pPr>
        <w:widowControl w:val="0"/>
        <w:numPr>
          <w:ilvl w:val="0"/>
          <w:numId w:val="33"/>
        </w:numPr>
        <w:tabs>
          <w:tab w:val="num" w:pos="284"/>
        </w:tabs>
        <w:suppressAutoHyphens/>
        <w:spacing w:before="60" w:after="60" w:line="240" w:lineRule="auto"/>
        <w:ind w:left="284" w:hanging="284"/>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Jakakolwiek przerwa w realizacji przedmiotu umowy wynikająca z braku Podwykonawcy, będzie traktowana jako przerwa wynikła z przyczyn zależnych od Wykonawcy i nie będzie stanowiła podstawy do zmiany terminu realizacji przedmiotu umowy.</w:t>
      </w:r>
    </w:p>
    <w:p w:rsidR="00320447" w:rsidRPr="00320447" w:rsidRDefault="00320447" w:rsidP="00A618AE">
      <w:pPr>
        <w:numPr>
          <w:ilvl w:val="0"/>
          <w:numId w:val="33"/>
        </w:numPr>
        <w:tabs>
          <w:tab w:val="num" w:pos="284"/>
        </w:tabs>
        <w:spacing w:before="60" w:after="6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Zamawiający będzie uprawniony do wstrzymania zapłaty wynagrodzenia do czasu udokumentowania przez Wykonawcę faktu zapłaty podwykonawcom wymagalnych wynagrodzeń w zakresie, w jakim Strony ponoszą wobec podwykonawców solidarną odpowiedzialność za zapłatę tych wynagrodzeń – do wysokości wynagrodzeń nie zapłaconych. Wykonawca jest zobowiązany do zwrotu Zamawiającemu wszelkich kwot, które Zamawiający zapłacił  podwykonawcom wskutek skierowania do niego roszczeń podwykonawców niezaspokojonych przez Wykonawcę, opartych na przepisie art. 647(1) Kodeksu cywilnego w terminie 14 dni od dnia wezwania do zapłaty, wraz z wszelkimi kosztami, jakie z tego tytułu poniósł Zamawiający.</w:t>
      </w:r>
    </w:p>
    <w:p w:rsidR="00320447" w:rsidRPr="00320447" w:rsidRDefault="00320447" w:rsidP="00320447">
      <w:pPr>
        <w:widowControl w:val="0"/>
        <w:suppressAutoHyphens/>
        <w:spacing w:after="0"/>
        <w:jc w:val="both"/>
        <w:rPr>
          <w:rFonts w:ascii="Times New Roman" w:eastAsia="Times New Roman" w:hAnsi="Times New Roman" w:cs="Times New Roman"/>
          <w:sz w:val="24"/>
          <w:szCs w:val="24"/>
          <w:lang w:eastAsia="pl-PL"/>
        </w:rPr>
      </w:pPr>
    </w:p>
    <w:p w:rsidR="00320447" w:rsidRPr="00320447" w:rsidRDefault="00320447" w:rsidP="00320447">
      <w:pPr>
        <w:tabs>
          <w:tab w:val="left" w:pos="-1686"/>
        </w:tabs>
        <w:spacing w:after="0" w:line="100" w:lineRule="atLeast"/>
        <w:jc w:val="both"/>
        <w:rPr>
          <w:rFonts w:ascii="Times New Roman" w:eastAsia="Times New Roman" w:hAnsi="Times New Roman" w:cs="Times New Roman"/>
          <w:i/>
          <w:sz w:val="24"/>
          <w:szCs w:val="24"/>
          <w:lang w:eastAsia="pl-PL"/>
        </w:rPr>
      </w:pPr>
      <w:r w:rsidRPr="00320447">
        <w:rPr>
          <w:rFonts w:ascii="Times New Roman" w:eastAsia="Times New Roman" w:hAnsi="Times New Roman" w:cs="Times New Roman"/>
          <w:i/>
          <w:sz w:val="24"/>
          <w:szCs w:val="24"/>
          <w:lang w:eastAsia="pl-PL"/>
        </w:rPr>
        <w:t>* dotyczy sytuacji, gdy Wykonawca będzie realizował przedmiot umowy lub jego część przy udziale Podwykonawcy/ów</w:t>
      </w:r>
    </w:p>
    <w:p w:rsidR="00320447" w:rsidRPr="00320447" w:rsidRDefault="00320447" w:rsidP="00320447">
      <w:pPr>
        <w:tabs>
          <w:tab w:val="num" w:pos="284"/>
        </w:tabs>
        <w:spacing w:before="240" w:after="120" w:line="240" w:lineRule="auto"/>
        <w:ind w:left="284" w:hanging="284"/>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VIII. ODBIÓR</w:t>
      </w:r>
    </w:p>
    <w:p w:rsidR="00320447" w:rsidRPr="00320447" w:rsidRDefault="00320447" w:rsidP="00320447">
      <w:pPr>
        <w:tabs>
          <w:tab w:val="num" w:pos="284"/>
        </w:tabs>
        <w:spacing w:before="120" w:after="120" w:line="240" w:lineRule="auto"/>
        <w:ind w:left="284" w:hanging="284"/>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10</w:t>
      </w:r>
    </w:p>
    <w:p w:rsidR="00320447" w:rsidRPr="00320447" w:rsidRDefault="00320447" w:rsidP="00A618AE">
      <w:pPr>
        <w:numPr>
          <w:ilvl w:val="0"/>
          <w:numId w:val="34"/>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Wykonawca zobowiązuje się do przekazywania Zamawiającemu jedynie takich opracowań, które zostały wykonane zgodnie z umową i powszechnie obowiązującymi przepisami prawa obowiązującymi na dzień przekazania.</w:t>
      </w:r>
    </w:p>
    <w:p w:rsidR="00320447" w:rsidRPr="00320447" w:rsidRDefault="00320447" w:rsidP="00A618AE">
      <w:pPr>
        <w:numPr>
          <w:ilvl w:val="0"/>
          <w:numId w:val="34"/>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napToGrid w:val="0"/>
          <w:color w:val="000000"/>
          <w:sz w:val="24"/>
          <w:szCs w:val="24"/>
        </w:rPr>
        <w:t xml:space="preserve">Miejscem </w:t>
      </w:r>
      <w:r w:rsidRPr="00320447">
        <w:rPr>
          <w:rFonts w:ascii="Times New Roman" w:eastAsia="Calibri" w:hAnsi="Times New Roman" w:cs="Times New Roman"/>
          <w:snapToGrid w:val="0"/>
          <w:sz w:val="24"/>
          <w:szCs w:val="24"/>
        </w:rPr>
        <w:t xml:space="preserve">przekazania i odbioru dokumentacji będzie siedziba Zamawiającego. </w:t>
      </w:r>
    </w:p>
    <w:p w:rsidR="00320447" w:rsidRPr="00320447" w:rsidRDefault="00320447" w:rsidP="00A618AE">
      <w:pPr>
        <w:keepLines/>
        <w:numPr>
          <w:ilvl w:val="0"/>
          <w:numId w:val="34"/>
        </w:numPr>
        <w:tabs>
          <w:tab w:val="left" w:pos="360"/>
          <w:tab w:val="left" w:pos="540"/>
          <w:tab w:val="left" w:pos="720"/>
          <w:tab w:val="left" w:pos="1080"/>
        </w:tabs>
        <w:spacing w:after="0" w:line="240" w:lineRule="auto"/>
        <w:ind w:left="284" w:right="-2" w:hanging="284"/>
        <w:contextualSpacing/>
        <w:jc w:val="both"/>
        <w:rPr>
          <w:rFonts w:ascii="Times New Roman" w:eastAsia="Calibri" w:hAnsi="Times New Roman" w:cs="Times New Roman"/>
          <w:b/>
          <w:snapToGrid w:val="0"/>
          <w:color w:val="000000"/>
          <w:sz w:val="24"/>
          <w:szCs w:val="24"/>
        </w:rPr>
      </w:pPr>
      <w:r w:rsidRPr="00320447">
        <w:rPr>
          <w:rFonts w:ascii="Times New Roman" w:eastAsia="Calibri" w:hAnsi="Times New Roman" w:cs="Times New Roman"/>
          <w:snapToGrid w:val="0"/>
          <w:sz w:val="24"/>
          <w:szCs w:val="24"/>
        </w:rPr>
        <w:t xml:space="preserve">Odbiór dokumentacji projektowej wraz z </w:t>
      </w:r>
      <w:r w:rsidR="009A622C">
        <w:rPr>
          <w:rFonts w:ascii="Times New Roman" w:eastAsia="Calibri" w:hAnsi="Times New Roman" w:cs="Times New Roman"/>
          <w:snapToGrid w:val="0"/>
          <w:sz w:val="24"/>
          <w:szCs w:val="24"/>
        </w:rPr>
        <w:t>wymaganymi w tym zakresie prawem uzgodnieniami, zezwoleniami i opiniami  oraz innymi dokumentami wymaganymi przepisami szczególnymi do uzyskania pozwolenia na budowę</w:t>
      </w:r>
      <w:r w:rsidRPr="00320447">
        <w:rPr>
          <w:rFonts w:ascii="Times New Roman" w:eastAsia="Calibri" w:hAnsi="Times New Roman" w:cs="Times New Roman"/>
          <w:sz w:val="24"/>
          <w:szCs w:val="24"/>
        </w:rPr>
        <w:t xml:space="preserve"> </w:t>
      </w:r>
      <w:r w:rsidRPr="00320447">
        <w:rPr>
          <w:rFonts w:ascii="Times New Roman" w:eastAsia="Calibri" w:hAnsi="Times New Roman" w:cs="Times New Roman"/>
          <w:snapToGrid w:val="0"/>
          <w:sz w:val="24"/>
          <w:szCs w:val="24"/>
        </w:rPr>
        <w:t>będzie potwierdzony przez upoważnionych przedstawicieli Zamawiającego i Wykonawcy na podstawie protokołu zdawczo-odbiorczego.</w:t>
      </w:r>
    </w:p>
    <w:p w:rsidR="00320447" w:rsidRPr="00320447" w:rsidRDefault="00320447" w:rsidP="00A618AE">
      <w:pPr>
        <w:numPr>
          <w:ilvl w:val="0"/>
          <w:numId w:val="34"/>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Wykonawca dostarczy do siedziby Zamawiającego za potwierdzeniem odbioru, 2 egzemplarze protokołu zdawczo-odbiorczego wraz z egzemplarzami opracowań projektowych w ilości zgodnej z § 2 ust. 1, z oświadczeniem, że są one wykonane zgodnie</w:t>
      </w:r>
      <w:r w:rsidRPr="00320447">
        <w:rPr>
          <w:rFonts w:ascii="Times New Roman" w:eastAsia="Calibri" w:hAnsi="Times New Roman" w:cs="Times New Roman"/>
          <w:sz w:val="24"/>
          <w:szCs w:val="24"/>
        </w:rPr>
        <w:br/>
        <w:t xml:space="preserve"> z umową, aktualnie obowiązującymi przepisami prawa, normami i wytycznymi oraz że zostały wykonane w stanie kompletnym z punktu widzenia celu, któremu mają służyć, </w:t>
      </w:r>
      <w:r w:rsidR="009A622C">
        <w:rPr>
          <w:rFonts w:ascii="Times New Roman" w:eastAsia="Calibri" w:hAnsi="Times New Roman" w:cs="Times New Roman"/>
          <w:sz w:val="24"/>
          <w:szCs w:val="24"/>
        </w:rPr>
        <w:t>tj. posiadają wszelkie zezwolenia i opinie oraz inne dokumenty wymagane przepisami szczególnymi do uzyskania pozwolenia na budowę.</w:t>
      </w:r>
    </w:p>
    <w:p w:rsidR="00320447" w:rsidRPr="00320447" w:rsidRDefault="00320447" w:rsidP="00A618AE">
      <w:pPr>
        <w:numPr>
          <w:ilvl w:val="0"/>
          <w:numId w:val="34"/>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Zamawiający dokona niezwłocznie (najpóźniej w terminie 30 dni) oceny poprawności </w:t>
      </w:r>
      <w:r w:rsidRPr="00320447">
        <w:rPr>
          <w:rFonts w:ascii="Times New Roman" w:eastAsia="Calibri" w:hAnsi="Times New Roman" w:cs="Times New Roman"/>
          <w:sz w:val="24"/>
          <w:szCs w:val="24"/>
        </w:rPr>
        <w:br/>
        <w:t>i zgodności z umową, opracowań projektowych dostarczonych przez Wykonawcę.</w:t>
      </w:r>
    </w:p>
    <w:p w:rsidR="00320447" w:rsidRPr="00320447" w:rsidRDefault="00320447" w:rsidP="00A618AE">
      <w:pPr>
        <w:numPr>
          <w:ilvl w:val="0"/>
          <w:numId w:val="34"/>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Za termin wykonania umowy uznaje się dzień, w którym Wykonawca dostarczył Zamawiającemu komplet opracowań projektowych, odebrany przez Zamawiającego protokołem odbioru końcowego.</w:t>
      </w:r>
    </w:p>
    <w:p w:rsidR="00320447" w:rsidRPr="00320447" w:rsidRDefault="00320447" w:rsidP="00A618AE">
      <w:pPr>
        <w:numPr>
          <w:ilvl w:val="0"/>
          <w:numId w:val="34"/>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 przypadku zastrzeżeń Zamawiającego do dostarczonych opracowań projektowych, Zamawiający zobowiązuje się do pisemnego wskazania tych zastrzeżeń.</w:t>
      </w:r>
    </w:p>
    <w:p w:rsidR="00320447" w:rsidRPr="00320447" w:rsidRDefault="00320447" w:rsidP="00A618AE">
      <w:pPr>
        <w:numPr>
          <w:ilvl w:val="0"/>
          <w:numId w:val="34"/>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Wykonawca zobowiązuje się do niezwłocznego (nie dłużej niż 7 dni, a w przypadkach skomplikowanych, wymagających w szczególności ponownego uzy</w:t>
      </w:r>
      <w:r w:rsidR="00577C95">
        <w:rPr>
          <w:rFonts w:ascii="Times New Roman" w:eastAsia="Calibri" w:hAnsi="Times New Roman" w:cs="Times New Roman"/>
          <w:sz w:val="24"/>
          <w:szCs w:val="24"/>
        </w:rPr>
        <w:t>skania opinii, uzgodnień</w:t>
      </w:r>
      <w:r w:rsidRPr="00320447">
        <w:rPr>
          <w:rFonts w:ascii="Times New Roman" w:eastAsia="Calibri" w:hAnsi="Times New Roman" w:cs="Times New Roman"/>
          <w:sz w:val="24"/>
          <w:szCs w:val="24"/>
        </w:rPr>
        <w:t xml:space="preserve"> i decyzji, w terminie wyznaczonym przez Zamawiającego) usuwania wskazanych w toku odbioru zastrzeżeń oraz do ponownego dostarczenia opracowania projektowego do weryfikacji usuniętych zastrzeżeń. Wykonawcy nie przysługuje dodatkowe</w:t>
      </w:r>
      <w:r w:rsidR="00577C95">
        <w:rPr>
          <w:rFonts w:ascii="Times New Roman" w:eastAsia="Calibri" w:hAnsi="Times New Roman" w:cs="Times New Roman"/>
          <w:sz w:val="24"/>
          <w:szCs w:val="24"/>
        </w:rPr>
        <w:t xml:space="preserve"> wynagrodzenie </w:t>
      </w:r>
      <w:r w:rsidRPr="00320447">
        <w:rPr>
          <w:rFonts w:ascii="Times New Roman" w:eastAsia="Calibri" w:hAnsi="Times New Roman" w:cs="Times New Roman"/>
          <w:sz w:val="24"/>
          <w:szCs w:val="24"/>
        </w:rPr>
        <w:t>z tytułu usunięcia stwierdzonych przez Zamawiającego zastrzeżeń przedstawionych opracowań projektowych z umową.</w:t>
      </w:r>
    </w:p>
    <w:p w:rsidR="00320447" w:rsidRPr="00320447" w:rsidRDefault="00320447" w:rsidP="00320447">
      <w:pPr>
        <w:tabs>
          <w:tab w:val="num" w:pos="284"/>
        </w:tabs>
        <w:spacing w:before="240" w:after="120" w:line="240" w:lineRule="auto"/>
        <w:ind w:left="284" w:hanging="284"/>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IX. UBEZPIECZENIE WYKONAWCY</w:t>
      </w:r>
    </w:p>
    <w:p w:rsidR="00320447" w:rsidRPr="00320447" w:rsidRDefault="00320447" w:rsidP="00320447">
      <w:pPr>
        <w:tabs>
          <w:tab w:val="num" w:pos="284"/>
        </w:tabs>
        <w:spacing w:before="120" w:after="120" w:line="240" w:lineRule="auto"/>
        <w:ind w:left="284" w:hanging="284"/>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11</w:t>
      </w:r>
    </w:p>
    <w:p w:rsidR="00320447" w:rsidRPr="00320447" w:rsidRDefault="00320447" w:rsidP="00A618AE">
      <w:pPr>
        <w:numPr>
          <w:ilvl w:val="1"/>
          <w:numId w:val="31"/>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Wykonawca oświadcza, że posiada umowę ubezpieczenia od odpowiedzialności cywilnej </w:t>
      </w:r>
      <w:r w:rsidRPr="00320447">
        <w:rPr>
          <w:rFonts w:ascii="Times New Roman" w:eastAsia="Calibri" w:hAnsi="Times New Roman" w:cs="Times New Roman"/>
          <w:sz w:val="24"/>
          <w:szCs w:val="24"/>
        </w:rPr>
        <w:br/>
        <w:t>w zakresie prowadzonej działalności gospodarczej na pełen zakres przedmiotu umowy przez cały czas trwania prac, na kwotę nie mniejszą niż wartość umowy brutto określoną w § 5 ust. 1.</w:t>
      </w:r>
    </w:p>
    <w:p w:rsidR="00320447" w:rsidRPr="00320447" w:rsidRDefault="00320447" w:rsidP="00A618AE">
      <w:pPr>
        <w:numPr>
          <w:ilvl w:val="1"/>
          <w:numId w:val="31"/>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Wykonawca jest zobowiązany do przekazania Zamawiającemu w terminie 3 dni, od dnia zawarcia umowy kopii polisy ubezpieczeniowej potwierdzającej ubezpieczenie, o którym mowa w ust. 1.</w:t>
      </w:r>
    </w:p>
    <w:p w:rsidR="00320447" w:rsidRPr="00320447" w:rsidRDefault="00320447" w:rsidP="00A618AE">
      <w:pPr>
        <w:numPr>
          <w:ilvl w:val="1"/>
          <w:numId w:val="31"/>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Wykonawca zobowiązany jest do utrzymania ciągłości zawartej umowy ubezpieczenia </w:t>
      </w:r>
      <w:r w:rsidRPr="00320447">
        <w:rPr>
          <w:rFonts w:ascii="Times New Roman" w:eastAsia="Calibri" w:hAnsi="Times New Roman" w:cs="Times New Roman"/>
          <w:sz w:val="24"/>
          <w:szCs w:val="24"/>
        </w:rPr>
        <w:br/>
        <w:t xml:space="preserve">w całym okresie wykonywania umowy. </w:t>
      </w:r>
    </w:p>
    <w:p w:rsidR="00320447" w:rsidRPr="00320447" w:rsidRDefault="00320447" w:rsidP="00320447">
      <w:pPr>
        <w:spacing w:before="240" w:after="120"/>
        <w:ind w:left="720" w:hanging="720"/>
        <w:contextualSpacing/>
        <w:jc w:val="center"/>
        <w:rPr>
          <w:rFonts w:ascii="Times New Roman" w:eastAsia="Calibri" w:hAnsi="Times New Roman" w:cs="Times New Roman"/>
          <w:b/>
          <w:sz w:val="24"/>
          <w:szCs w:val="24"/>
        </w:rPr>
      </w:pPr>
    </w:p>
    <w:p w:rsidR="00320447" w:rsidRPr="00320447" w:rsidRDefault="00320447" w:rsidP="00320447">
      <w:pPr>
        <w:spacing w:before="240" w:after="120"/>
        <w:ind w:left="720" w:hanging="720"/>
        <w:contextualSpacing/>
        <w:jc w:val="center"/>
        <w:rPr>
          <w:rFonts w:ascii="Times New Roman" w:eastAsia="Calibri" w:hAnsi="Times New Roman" w:cs="Times New Roman"/>
          <w:b/>
          <w:sz w:val="24"/>
          <w:szCs w:val="24"/>
        </w:rPr>
      </w:pPr>
      <w:r w:rsidRPr="00320447">
        <w:rPr>
          <w:rFonts w:ascii="Times New Roman" w:eastAsia="Calibri" w:hAnsi="Times New Roman" w:cs="Times New Roman"/>
          <w:b/>
          <w:sz w:val="24"/>
          <w:szCs w:val="24"/>
        </w:rPr>
        <w:lastRenderedPageBreak/>
        <w:t>X. KARY UMOWNE</w:t>
      </w:r>
    </w:p>
    <w:p w:rsidR="00320447" w:rsidRPr="00320447" w:rsidRDefault="00320447" w:rsidP="00320447">
      <w:pPr>
        <w:spacing w:before="120" w:after="120"/>
        <w:ind w:left="720" w:hanging="720"/>
        <w:contextualSpacing/>
        <w:jc w:val="center"/>
        <w:rPr>
          <w:rFonts w:ascii="Times New Roman" w:eastAsia="Calibri" w:hAnsi="Times New Roman" w:cs="Times New Roman"/>
          <w:b/>
          <w:sz w:val="24"/>
          <w:szCs w:val="24"/>
        </w:rPr>
      </w:pPr>
      <w:r w:rsidRPr="00320447">
        <w:rPr>
          <w:rFonts w:ascii="Times New Roman" w:eastAsia="Calibri" w:hAnsi="Times New Roman" w:cs="Times New Roman"/>
          <w:b/>
          <w:sz w:val="24"/>
          <w:szCs w:val="24"/>
        </w:rPr>
        <w:t>§ 12</w:t>
      </w:r>
    </w:p>
    <w:p w:rsidR="00320447" w:rsidRPr="00320447" w:rsidRDefault="00320447" w:rsidP="00A618AE">
      <w:pPr>
        <w:numPr>
          <w:ilvl w:val="2"/>
          <w:numId w:val="31"/>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Strony ustanawiają odpowiedzialność za niewykonanie lub nienależyte wykonanie przedmiotu umowy, na niżej opisanych zasadach.</w:t>
      </w:r>
    </w:p>
    <w:p w:rsidR="00320447" w:rsidRPr="00320447" w:rsidRDefault="00320447" w:rsidP="00A618AE">
      <w:pPr>
        <w:numPr>
          <w:ilvl w:val="2"/>
          <w:numId w:val="31"/>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Zamawiający zapłaci Wykonawcy karę umowną z tytułu odstąpienia od umowy przez którąkolwiek ze stron z przyczyn leżących po stronie Zamawiającego w wysokości 20 % całości kwoty wynagrodzenia brutto, o którym mowa w § 5 ust. 1, </w:t>
      </w:r>
    </w:p>
    <w:p w:rsidR="00320447" w:rsidRPr="00320447" w:rsidRDefault="00320447" w:rsidP="00A618AE">
      <w:pPr>
        <w:numPr>
          <w:ilvl w:val="2"/>
          <w:numId w:val="31"/>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Wykonawca zapłaci Zamawiającemu kary umowne z tytułu:</w:t>
      </w:r>
    </w:p>
    <w:p w:rsidR="00320447" w:rsidRPr="00320447" w:rsidRDefault="00320447" w:rsidP="00A618AE">
      <w:pPr>
        <w:numPr>
          <w:ilvl w:val="0"/>
          <w:numId w:val="35"/>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odstąpienia od umowy lub jej wypowiedzenia przez którąkolwiek ze Stron z przyczyn leżących po stronie Wykonawcy w wysokości 20%</w:t>
      </w:r>
      <w:r w:rsidR="00577C95">
        <w:rPr>
          <w:rFonts w:ascii="Times New Roman" w:eastAsia="Calibri" w:hAnsi="Times New Roman" w:cs="Times New Roman"/>
          <w:sz w:val="24"/>
          <w:szCs w:val="24"/>
        </w:rPr>
        <w:t xml:space="preserve"> kwoty wynagrodzenia brutto, o </w:t>
      </w:r>
      <w:r w:rsidRPr="00320447">
        <w:rPr>
          <w:rFonts w:ascii="Times New Roman" w:eastAsia="Calibri" w:hAnsi="Times New Roman" w:cs="Times New Roman"/>
          <w:sz w:val="24"/>
          <w:szCs w:val="24"/>
        </w:rPr>
        <w:t>którym mowa w § 5 ust. 1,</w:t>
      </w:r>
    </w:p>
    <w:p w:rsidR="00320447" w:rsidRPr="00320447" w:rsidRDefault="00320447" w:rsidP="00A618AE">
      <w:pPr>
        <w:numPr>
          <w:ilvl w:val="0"/>
          <w:numId w:val="35"/>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opóźnienia w wykonaniu któregokolwiek opracowania projektowego przedmiotowej umowy w wysokości 0,5% wynagrodzenia brutto za każdy rozpoczęty dzień opóźnienia, liczony od dnia wyznaczonego przez Zamawiającego,</w:t>
      </w:r>
    </w:p>
    <w:p w:rsidR="00320447" w:rsidRPr="00320447" w:rsidRDefault="00320447" w:rsidP="00A618AE">
      <w:pPr>
        <w:numPr>
          <w:ilvl w:val="0"/>
          <w:numId w:val="35"/>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opóźnienia w usunięciu wad w dokumentacji w wysokości 0,5%</w:t>
      </w:r>
      <w:r w:rsidRPr="00320447">
        <w:rPr>
          <w:rFonts w:ascii="Times New Roman" w:eastAsia="Calibri" w:hAnsi="Times New Roman" w:cs="Times New Roman"/>
          <w:color w:val="FF0000"/>
          <w:sz w:val="24"/>
          <w:szCs w:val="24"/>
        </w:rPr>
        <w:t xml:space="preserve"> </w:t>
      </w:r>
      <w:r w:rsidRPr="00320447">
        <w:rPr>
          <w:rFonts w:ascii="Times New Roman" w:eastAsia="Calibri" w:hAnsi="Times New Roman" w:cs="Times New Roman"/>
          <w:sz w:val="24"/>
          <w:szCs w:val="24"/>
        </w:rPr>
        <w:t>wynagrodzenia brutto określonego w § 5 ust. 1 za przedmiot umowy, dziennie za każdy rozpoczęty dzień opóźnienia, liczony od dnia wyznaczonego przez Zamawiającego na usunięcie wad,</w:t>
      </w:r>
    </w:p>
    <w:p w:rsidR="00320447" w:rsidRPr="00320447" w:rsidRDefault="00320447" w:rsidP="00A618AE">
      <w:pPr>
        <w:numPr>
          <w:ilvl w:val="0"/>
          <w:numId w:val="35"/>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za opóźnienie w wykonaniu zobowiązań określonych w § 3 ust. 1 </w:t>
      </w:r>
      <w:proofErr w:type="spellStart"/>
      <w:r w:rsidRPr="00320447">
        <w:rPr>
          <w:rFonts w:ascii="Times New Roman" w:eastAsia="Calibri" w:hAnsi="Times New Roman" w:cs="Times New Roman"/>
          <w:sz w:val="24"/>
          <w:szCs w:val="24"/>
        </w:rPr>
        <w:t>pkt</w:t>
      </w:r>
      <w:proofErr w:type="spellEnd"/>
      <w:r w:rsidRPr="00320447">
        <w:rPr>
          <w:rFonts w:ascii="Times New Roman" w:eastAsia="Calibri" w:hAnsi="Times New Roman" w:cs="Times New Roman"/>
          <w:sz w:val="24"/>
          <w:szCs w:val="24"/>
        </w:rPr>
        <w:t xml:space="preserve"> 6), 7), 10), 14),  15), 17),  § 8 ust. 7 </w:t>
      </w:r>
      <w:proofErr w:type="spellStart"/>
      <w:r w:rsidRPr="00320447">
        <w:rPr>
          <w:rFonts w:ascii="Times New Roman" w:eastAsia="Calibri" w:hAnsi="Times New Roman" w:cs="Times New Roman"/>
          <w:sz w:val="24"/>
          <w:szCs w:val="24"/>
        </w:rPr>
        <w:t>pkt</w:t>
      </w:r>
      <w:proofErr w:type="spellEnd"/>
      <w:r w:rsidRPr="00320447">
        <w:rPr>
          <w:rFonts w:ascii="Times New Roman" w:eastAsia="Calibri" w:hAnsi="Times New Roman" w:cs="Times New Roman"/>
          <w:sz w:val="24"/>
          <w:szCs w:val="24"/>
        </w:rPr>
        <w:t xml:space="preserve"> 4)  w wysokości 0,2% wynagrodzenia brutto, o którym mowa w § 5 ust. 1, za każdy rozpoczęty dzień opóźnienia,</w:t>
      </w:r>
    </w:p>
    <w:p w:rsidR="00320447" w:rsidRPr="00320447" w:rsidRDefault="00320447" w:rsidP="00A618AE">
      <w:pPr>
        <w:numPr>
          <w:ilvl w:val="0"/>
          <w:numId w:val="35"/>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naruszenia zobowiązań określonych w § 3 ust. 1 </w:t>
      </w:r>
      <w:proofErr w:type="spellStart"/>
      <w:r w:rsidRPr="00320447">
        <w:rPr>
          <w:rFonts w:ascii="Times New Roman" w:eastAsia="Calibri" w:hAnsi="Times New Roman" w:cs="Times New Roman"/>
          <w:sz w:val="24"/>
          <w:szCs w:val="24"/>
        </w:rPr>
        <w:t>pkt</w:t>
      </w:r>
      <w:proofErr w:type="spellEnd"/>
      <w:r w:rsidRPr="00320447">
        <w:rPr>
          <w:rFonts w:ascii="Times New Roman" w:eastAsia="Calibri" w:hAnsi="Times New Roman" w:cs="Times New Roman"/>
          <w:sz w:val="24"/>
          <w:szCs w:val="24"/>
        </w:rPr>
        <w:t xml:space="preserve"> 2), 3), 4), 5),  8), 9), 11), 12),13), 16), 18), 19) i § 3 ust.3 oraz § 8 ust. 7 </w:t>
      </w:r>
      <w:proofErr w:type="spellStart"/>
      <w:r w:rsidRPr="00320447">
        <w:rPr>
          <w:rFonts w:ascii="Times New Roman" w:eastAsia="Calibri" w:hAnsi="Times New Roman" w:cs="Times New Roman"/>
          <w:sz w:val="24"/>
          <w:szCs w:val="24"/>
        </w:rPr>
        <w:t>pkt</w:t>
      </w:r>
      <w:proofErr w:type="spellEnd"/>
      <w:r w:rsidRPr="00320447">
        <w:rPr>
          <w:rFonts w:ascii="Times New Roman" w:eastAsia="Calibri" w:hAnsi="Times New Roman" w:cs="Times New Roman"/>
          <w:sz w:val="24"/>
          <w:szCs w:val="24"/>
        </w:rPr>
        <w:t xml:space="preserve"> 1) 2) 3), 5) w wysokości 1% wynagrodzenia brutto, o którym mowa w § 5 ust. 1, za każde naruszenie,</w:t>
      </w:r>
    </w:p>
    <w:p w:rsidR="00320447" w:rsidRPr="00320447" w:rsidRDefault="00320447" w:rsidP="00A618AE">
      <w:pPr>
        <w:numPr>
          <w:ilvl w:val="0"/>
          <w:numId w:val="35"/>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opóźnienia w zapłacie wynagrodzenia należnego Podwykonawcom, w wysokości 0,5 % kwoty wynagrodzenia brutto, o którym mowa w § 5 ust. 1 za każdy rozpoczęty dzień opóźnienia,</w:t>
      </w:r>
    </w:p>
    <w:p w:rsidR="00320447" w:rsidRPr="00320447" w:rsidRDefault="00320447" w:rsidP="00A618AE">
      <w:pPr>
        <w:numPr>
          <w:ilvl w:val="0"/>
          <w:numId w:val="35"/>
        </w:numPr>
        <w:spacing w:after="0" w:line="240" w:lineRule="auto"/>
        <w:ind w:left="426"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nieprzedłożenia poświadczonej za zgodność z oryginałem kopii umowy </w:t>
      </w:r>
      <w:r w:rsidRPr="00320447">
        <w:rPr>
          <w:rFonts w:ascii="Times New Roman" w:eastAsia="Calibri" w:hAnsi="Times New Roman" w:cs="Times New Roman"/>
          <w:sz w:val="24"/>
          <w:szCs w:val="24"/>
        </w:rPr>
        <w:br/>
        <w:t>o podwykonawstwo lub jej zmiany, w wysokości 0,2% wynagrodzenia brutto, o którym mowa w § 5 ust. 1,</w:t>
      </w:r>
    </w:p>
    <w:p w:rsidR="00320447" w:rsidRPr="00320447" w:rsidRDefault="00320447" w:rsidP="00A618AE">
      <w:pPr>
        <w:numPr>
          <w:ilvl w:val="2"/>
          <w:numId w:val="31"/>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 xml:space="preserve">Zamawiający zastrzega sobie prawo dochodzenia odszkodowania przewyższającego wysokość kar umownych. </w:t>
      </w:r>
    </w:p>
    <w:p w:rsidR="00320447" w:rsidRPr="00320447" w:rsidRDefault="00320447" w:rsidP="00A618AE">
      <w:pPr>
        <w:numPr>
          <w:ilvl w:val="2"/>
          <w:numId w:val="31"/>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Każde ze zobowiązań określone w ust. 3 jest samodzielne i Zamawiający jest uprawniony do dochodzenia kar umownych z tytułu zaistnienia każdego ze zdarzeń wskazanych w tym postanowieniu, zarówno wszystkich łącznie, jak i każdej z osobna.</w:t>
      </w:r>
    </w:p>
    <w:p w:rsidR="00320447" w:rsidRPr="00320447" w:rsidRDefault="00320447" w:rsidP="00320447">
      <w:pPr>
        <w:spacing w:before="240" w:after="120"/>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XI. ODSTĄPIENIE OD UMOWY</w:t>
      </w:r>
    </w:p>
    <w:p w:rsidR="00320447" w:rsidRPr="00320447" w:rsidRDefault="00320447" w:rsidP="00320447">
      <w:pPr>
        <w:spacing w:before="120" w:after="120"/>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§13</w:t>
      </w:r>
    </w:p>
    <w:p w:rsidR="00320447" w:rsidRPr="00320447" w:rsidRDefault="00320447" w:rsidP="00A618AE">
      <w:pPr>
        <w:numPr>
          <w:ilvl w:val="3"/>
          <w:numId w:val="31"/>
        </w:numPr>
        <w:tabs>
          <w:tab w:val="num" w:pos="284"/>
        </w:tabs>
        <w:spacing w:after="0" w:line="240" w:lineRule="auto"/>
        <w:ind w:left="284" w:hanging="284"/>
        <w:contextualSpacing/>
        <w:jc w:val="both"/>
        <w:rPr>
          <w:rFonts w:ascii="Times New Roman" w:eastAsia="Calibri" w:hAnsi="Times New Roman" w:cs="Times New Roman"/>
          <w:sz w:val="24"/>
          <w:szCs w:val="24"/>
        </w:rPr>
      </w:pPr>
      <w:r w:rsidRPr="00320447">
        <w:rPr>
          <w:rFonts w:ascii="Times New Roman" w:eastAsia="Calibri" w:hAnsi="Times New Roman" w:cs="Times New Roman"/>
          <w:sz w:val="24"/>
          <w:szCs w:val="24"/>
        </w:rPr>
        <w:t>Oprócz przypadków wskazanych w kodeksie cywilnym,</w:t>
      </w:r>
      <w:r w:rsidRPr="00320447">
        <w:rPr>
          <w:rFonts w:ascii="Times New Roman" w:eastAsia="Calibri" w:hAnsi="Times New Roman" w:cs="Times New Roman"/>
          <w:snapToGrid w:val="0"/>
          <w:color w:val="000000"/>
          <w:sz w:val="24"/>
          <w:szCs w:val="24"/>
        </w:rPr>
        <w:t xml:space="preserve"> Zamawiającemu przysługuje prawo odstąpienia od umowy z czternastodniowym wyprzedzeniem w następujących okolicznościach:</w:t>
      </w:r>
    </w:p>
    <w:p w:rsidR="00320447" w:rsidRPr="00320447" w:rsidRDefault="00320447" w:rsidP="00A618AE">
      <w:pPr>
        <w:keepLines/>
        <w:numPr>
          <w:ilvl w:val="0"/>
          <w:numId w:val="36"/>
        </w:numPr>
        <w:tabs>
          <w:tab w:val="left" w:pos="426"/>
          <w:tab w:val="left" w:pos="1440"/>
          <w:tab w:val="left" w:pos="1800"/>
          <w:tab w:val="left" w:pos="1980"/>
          <w:tab w:val="left" w:pos="3240"/>
        </w:tabs>
        <w:spacing w:after="0" w:line="240" w:lineRule="auto"/>
        <w:ind w:left="426" w:right="-2" w:hanging="284"/>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Wykonawca realizuje przedmiot zamówienia w sposób niezgodny z postanowieniami umowy i poleceniami Zamawiającego;</w:t>
      </w:r>
    </w:p>
    <w:p w:rsidR="00320447" w:rsidRPr="00320447" w:rsidRDefault="00320447" w:rsidP="00A618AE">
      <w:pPr>
        <w:keepLines/>
        <w:numPr>
          <w:ilvl w:val="0"/>
          <w:numId w:val="36"/>
        </w:numPr>
        <w:tabs>
          <w:tab w:val="left" w:pos="426"/>
          <w:tab w:val="num" w:pos="644"/>
          <w:tab w:val="left" w:pos="1080"/>
          <w:tab w:val="left" w:pos="1440"/>
          <w:tab w:val="left" w:pos="1800"/>
          <w:tab w:val="left" w:pos="1980"/>
          <w:tab w:val="left" w:pos="3240"/>
        </w:tabs>
        <w:spacing w:after="0" w:line="240" w:lineRule="auto"/>
        <w:ind w:left="426" w:right="-2" w:hanging="284"/>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Wykonawca nie rozpoczął realizacji umowy bez uzasadnionych przyczyn oraz nie kontynuuje ich mimo wezwania Zamawiającego;</w:t>
      </w:r>
    </w:p>
    <w:p w:rsidR="00320447" w:rsidRPr="00320447" w:rsidRDefault="00320447" w:rsidP="00A618AE">
      <w:pPr>
        <w:keepLines/>
        <w:numPr>
          <w:ilvl w:val="0"/>
          <w:numId w:val="36"/>
        </w:numPr>
        <w:tabs>
          <w:tab w:val="left" w:pos="426"/>
          <w:tab w:val="num" w:pos="644"/>
          <w:tab w:val="left" w:pos="1080"/>
          <w:tab w:val="left" w:pos="1440"/>
          <w:tab w:val="left" w:pos="1800"/>
          <w:tab w:val="left" w:pos="1980"/>
          <w:tab w:val="left" w:pos="3240"/>
        </w:tabs>
        <w:spacing w:after="0" w:line="240" w:lineRule="auto"/>
        <w:ind w:left="426" w:right="-2" w:hanging="284"/>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t xml:space="preserve">Wykonawca przerwał z przyczyn leżących po jego stronie realizację przedmiotu umowy </w:t>
      </w:r>
      <w:r w:rsidRPr="00320447">
        <w:rPr>
          <w:rFonts w:ascii="Times New Roman" w:eastAsia="Times New Roman" w:hAnsi="Times New Roman" w:cs="Times New Roman"/>
          <w:snapToGrid w:val="0"/>
          <w:color w:val="000000"/>
          <w:sz w:val="24"/>
          <w:szCs w:val="24"/>
          <w:lang w:eastAsia="pl-PL"/>
        </w:rPr>
        <w:br/>
        <w:t>i przerwa ta trwa dłużej niż 30 dni;</w:t>
      </w:r>
    </w:p>
    <w:p w:rsidR="00320447" w:rsidRPr="00320447" w:rsidRDefault="00320447" w:rsidP="00A618AE">
      <w:pPr>
        <w:keepLines/>
        <w:numPr>
          <w:ilvl w:val="0"/>
          <w:numId w:val="36"/>
        </w:numPr>
        <w:tabs>
          <w:tab w:val="left" w:pos="426"/>
          <w:tab w:val="num" w:pos="644"/>
          <w:tab w:val="left" w:pos="1080"/>
          <w:tab w:val="left" w:pos="1440"/>
          <w:tab w:val="left" w:pos="1800"/>
          <w:tab w:val="left" w:pos="1980"/>
          <w:tab w:val="left" w:pos="3240"/>
        </w:tabs>
        <w:spacing w:after="0" w:line="240" w:lineRule="auto"/>
        <w:ind w:left="426" w:right="-2" w:hanging="284"/>
        <w:jc w:val="both"/>
        <w:rPr>
          <w:rFonts w:ascii="Times New Roman" w:eastAsia="Times New Roman" w:hAnsi="Times New Roman" w:cs="Times New Roman"/>
          <w:snapToGrid w:val="0"/>
          <w:color w:val="000000"/>
          <w:sz w:val="24"/>
          <w:szCs w:val="24"/>
          <w:lang w:eastAsia="pl-PL"/>
        </w:rPr>
      </w:pPr>
      <w:r w:rsidRPr="00320447">
        <w:rPr>
          <w:rFonts w:ascii="Times New Roman" w:eastAsia="Times New Roman" w:hAnsi="Times New Roman" w:cs="Times New Roman"/>
          <w:snapToGrid w:val="0"/>
          <w:color w:val="000000"/>
          <w:sz w:val="24"/>
          <w:szCs w:val="24"/>
          <w:lang w:eastAsia="pl-PL"/>
        </w:rPr>
        <w:lastRenderedPageBreak/>
        <w:t xml:space="preserve">wystąpiła istotna zmiana okoliczności powodująca, że wykonanie umowy nie leży w interesie publicznym, czego nie można było przewidzieć w chwili zawarcia umowy. </w:t>
      </w:r>
      <w:r w:rsidRPr="00320447">
        <w:rPr>
          <w:rFonts w:ascii="Times New Roman" w:eastAsia="Times New Roman" w:hAnsi="Times New Roman" w:cs="Times New Roman"/>
          <w:snapToGrid w:val="0"/>
          <w:color w:val="000000"/>
          <w:sz w:val="24"/>
          <w:szCs w:val="24"/>
          <w:lang w:eastAsia="pl-PL"/>
        </w:rPr>
        <w:br/>
        <w:t>W takim wypadku Wykonawca może żądać jedyn</w:t>
      </w:r>
      <w:r w:rsidR="00577C95">
        <w:rPr>
          <w:rFonts w:ascii="Times New Roman" w:eastAsia="Times New Roman" w:hAnsi="Times New Roman" w:cs="Times New Roman"/>
          <w:snapToGrid w:val="0"/>
          <w:color w:val="000000"/>
          <w:sz w:val="24"/>
          <w:szCs w:val="24"/>
          <w:lang w:eastAsia="pl-PL"/>
        </w:rPr>
        <w:t>ie wynagrodzenia należnego mu z </w:t>
      </w:r>
      <w:r w:rsidRPr="00320447">
        <w:rPr>
          <w:rFonts w:ascii="Times New Roman" w:eastAsia="Times New Roman" w:hAnsi="Times New Roman" w:cs="Times New Roman"/>
          <w:snapToGrid w:val="0"/>
          <w:color w:val="000000"/>
          <w:sz w:val="24"/>
          <w:szCs w:val="24"/>
          <w:lang w:eastAsia="pl-PL"/>
        </w:rPr>
        <w:t xml:space="preserve">tytułu wykonania części umowy. </w:t>
      </w:r>
    </w:p>
    <w:p w:rsidR="00320447" w:rsidRPr="00320447" w:rsidRDefault="00320447" w:rsidP="00A618AE">
      <w:pPr>
        <w:keepLines/>
        <w:numPr>
          <w:ilvl w:val="0"/>
          <w:numId w:val="36"/>
        </w:numPr>
        <w:tabs>
          <w:tab w:val="left" w:pos="426"/>
          <w:tab w:val="left" w:pos="1080"/>
          <w:tab w:val="left" w:pos="1440"/>
          <w:tab w:val="left" w:pos="1800"/>
          <w:tab w:val="left" w:pos="1980"/>
          <w:tab w:val="left" w:pos="3240"/>
        </w:tabs>
        <w:spacing w:after="0" w:line="240" w:lineRule="auto"/>
        <w:ind w:left="426" w:right="-2" w:hanging="284"/>
        <w:jc w:val="both"/>
        <w:rPr>
          <w:rFonts w:ascii="Times New Roman" w:eastAsia="Times New Roman" w:hAnsi="Times New Roman" w:cs="Times New Roman"/>
          <w:snapToGrid w:val="0"/>
          <w:sz w:val="24"/>
          <w:szCs w:val="24"/>
          <w:lang w:eastAsia="pl-PL"/>
        </w:rPr>
      </w:pPr>
      <w:r w:rsidRPr="00320447">
        <w:rPr>
          <w:rFonts w:ascii="Times New Roman" w:eastAsia="Times New Roman" w:hAnsi="Times New Roman" w:cs="Times New Roman"/>
          <w:snapToGrid w:val="0"/>
          <w:sz w:val="24"/>
          <w:szCs w:val="24"/>
          <w:lang w:eastAsia="pl-PL"/>
        </w:rPr>
        <w:t xml:space="preserve">trzykrotnego braku zapłaty wynagrodzenia należytego Podwykonawcom oraz </w:t>
      </w:r>
      <w:r w:rsidRPr="00320447">
        <w:rPr>
          <w:rFonts w:ascii="Times New Roman" w:eastAsia="Times New Roman" w:hAnsi="Times New Roman" w:cs="Times New Roman"/>
          <w:snapToGrid w:val="0"/>
          <w:sz w:val="24"/>
          <w:szCs w:val="24"/>
          <w:lang w:eastAsia="pl-PL"/>
        </w:rPr>
        <w:br/>
        <w:t>w przypadku, gdy nastąpiła konieczność dokonania przez Zamawiającego bezpośrednich zapłat Podwykonawcom na sumę większą niż 5% wartości umowy.</w:t>
      </w:r>
    </w:p>
    <w:p w:rsidR="00320447" w:rsidRPr="00320447" w:rsidRDefault="00320447" w:rsidP="00A618AE">
      <w:pPr>
        <w:keepLines/>
        <w:numPr>
          <w:ilvl w:val="0"/>
          <w:numId w:val="36"/>
        </w:numPr>
        <w:tabs>
          <w:tab w:val="left" w:pos="426"/>
          <w:tab w:val="num" w:pos="644"/>
          <w:tab w:val="left" w:pos="1080"/>
          <w:tab w:val="left" w:pos="1440"/>
          <w:tab w:val="left" w:pos="1800"/>
          <w:tab w:val="left" w:pos="1980"/>
          <w:tab w:val="left" w:pos="3240"/>
        </w:tabs>
        <w:spacing w:after="0" w:line="240" w:lineRule="auto"/>
        <w:ind w:left="426" w:right="-2" w:hanging="284"/>
        <w:contextualSpacing/>
        <w:jc w:val="both"/>
        <w:rPr>
          <w:rFonts w:ascii="Times New Roman" w:eastAsia="Calibri" w:hAnsi="Times New Roman" w:cs="Times New Roman"/>
          <w:snapToGrid w:val="0"/>
          <w:color w:val="000000"/>
          <w:sz w:val="24"/>
          <w:szCs w:val="24"/>
        </w:rPr>
      </w:pPr>
      <w:r w:rsidRPr="00320447">
        <w:rPr>
          <w:rFonts w:ascii="Times New Roman" w:eastAsia="Calibri" w:hAnsi="Times New Roman" w:cs="Times New Roman"/>
          <w:snapToGrid w:val="0"/>
          <w:color w:val="000000"/>
          <w:sz w:val="24"/>
          <w:szCs w:val="24"/>
        </w:rPr>
        <w:t>dwukrotnie zaproponuje zmianę osoby przedstawionej w ofercie do wykonania zadania na osobę o niższych kwalifikacjach i doświadczeniu.</w:t>
      </w:r>
    </w:p>
    <w:p w:rsidR="00320447" w:rsidRPr="00320447" w:rsidRDefault="00320447" w:rsidP="00A618AE">
      <w:pPr>
        <w:numPr>
          <w:ilvl w:val="3"/>
          <w:numId w:val="3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W przypadku odstąpienia od umowy, Wykonawcę oraz Zamawiającego obciążają następujące obowiązki szczegółowe:</w:t>
      </w:r>
    </w:p>
    <w:p w:rsidR="00320447" w:rsidRPr="00320447" w:rsidRDefault="00320447" w:rsidP="00320447">
      <w:pPr>
        <w:spacing w:after="0"/>
        <w:ind w:left="426"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1)</w:t>
      </w:r>
      <w:r w:rsidRPr="00320447">
        <w:rPr>
          <w:rFonts w:ascii="Times New Roman" w:eastAsia="Times New Roman" w:hAnsi="Times New Roman" w:cs="Times New Roman"/>
          <w:sz w:val="24"/>
          <w:szCs w:val="24"/>
        </w:rPr>
        <w:tab/>
        <w:t>Wykonawca sporządzi zestawienie zawierające wykaz i określenie stopnia zaawansowania poszczególnych opracowań projektowych wraz z zestawieniem wartości wykonanych opracowań projektowych według stanu na dzień odstąpienia i przedłoży je do Zamawiającego,</w:t>
      </w:r>
    </w:p>
    <w:p w:rsidR="00320447" w:rsidRPr="00320447" w:rsidRDefault="00320447" w:rsidP="00320447">
      <w:pPr>
        <w:tabs>
          <w:tab w:val="left" w:pos="426"/>
        </w:tabs>
        <w:spacing w:after="0"/>
        <w:ind w:left="426"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2)</w:t>
      </w:r>
      <w:r w:rsidRPr="00320447">
        <w:rPr>
          <w:rFonts w:ascii="Times New Roman" w:eastAsia="Times New Roman" w:hAnsi="Times New Roman" w:cs="Times New Roman"/>
          <w:sz w:val="24"/>
          <w:szCs w:val="24"/>
        </w:rPr>
        <w:tab/>
        <w:t>Zamawiający przy udziale Wykonawcy dokona sprawdzenia zgodności zestawienia ze stanem faktycznym opracowań projektowych wraz z zestawieniem należnego wynagrodzenia za zinwentaryzowane opracowania projektowe. Protokół inwentaryzacji opracowań projektowych stanowić będzie podstawę do wystawienia protokołu zdawczo-odbiorczego i przekazania opracowań projektowych do odbioru końcowego. Zamawiający nabywa majątkowe prawa autorskie w zakresie określonym w § 7 do wszystkich utworów wytworzonych przez Wykonawcę w ramach realizacji przedmiotu umowy do dnia odstąpienia od umowy.</w:t>
      </w:r>
    </w:p>
    <w:p w:rsidR="00320447" w:rsidRPr="00320447" w:rsidRDefault="00320447" w:rsidP="00320447">
      <w:pPr>
        <w:spacing w:before="240" w:after="120" w:line="240" w:lineRule="auto"/>
        <w:jc w:val="center"/>
        <w:rPr>
          <w:rFonts w:ascii="Times New Roman" w:eastAsia="Times New Roman" w:hAnsi="Times New Roman" w:cs="Times New Roman"/>
          <w:sz w:val="24"/>
          <w:szCs w:val="24"/>
        </w:rPr>
      </w:pPr>
      <w:r w:rsidRPr="00320447">
        <w:rPr>
          <w:rFonts w:ascii="Times New Roman" w:eastAsia="Times New Roman" w:hAnsi="Times New Roman" w:cs="Times New Roman"/>
          <w:b/>
          <w:sz w:val="24"/>
          <w:szCs w:val="24"/>
        </w:rPr>
        <w:t>XII. POSTANOWIENIA KOŃCOWE</w:t>
      </w:r>
    </w:p>
    <w:p w:rsidR="00320447" w:rsidRPr="00320447" w:rsidRDefault="00320447" w:rsidP="00320447">
      <w:pPr>
        <w:spacing w:before="120" w:after="120" w:line="240" w:lineRule="auto"/>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14</w:t>
      </w:r>
    </w:p>
    <w:p w:rsidR="00320447" w:rsidRPr="00320447" w:rsidRDefault="00320447" w:rsidP="00320447">
      <w:pPr>
        <w:spacing w:after="0"/>
        <w:jc w:val="center"/>
        <w:rPr>
          <w:rFonts w:ascii="Times New Roman" w:eastAsia="Times New Roman" w:hAnsi="Times New Roman" w:cs="Times New Roman"/>
          <w:sz w:val="24"/>
          <w:szCs w:val="24"/>
        </w:rPr>
      </w:pPr>
      <w:r w:rsidRPr="00320447">
        <w:rPr>
          <w:rFonts w:ascii="Times New Roman" w:eastAsia="Times New Roman" w:hAnsi="Times New Roman" w:cs="Times New Roman"/>
          <w:b/>
          <w:sz w:val="24"/>
          <w:szCs w:val="24"/>
        </w:rPr>
        <w:t>Osoby do kontaktu</w:t>
      </w:r>
    </w:p>
    <w:p w:rsidR="00320447" w:rsidRPr="00320447" w:rsidRDefault="00320447" w:rsidP="00320447">
      <w:pPr>
        <w:spacing w:after="0"/>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1. Do bieżącej współpracy w sprawach związanych z wykonywaniem umowy upoważnieni są: </w:t>
      </w:r>
    </w:p>
    <w:p w:rsidR="00320447" w:rsidRPr="00320447" w:rsidRDefault="00320447" w:rsidP="00320447">
      <w:pPr>
        <w:spacing w:after="0"/>
        <w:ind w:left="426"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1) ze strony Zamawiającego: </w:t>
      </w:r>
    </w:p>
    <w:p w:rsidR="00320447" w:rsidRPr="00320447" w:rsidRDefault="00320447" w:rsidP="00320447">
      <w:pPr>
        <w:spacing w:after="0"/>
        <w:ind w:left="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a) …....................................................................................................,</w:t>
      </w:r>
    </w:p>
    <w:p w:rsidR="00320447" w:rsidRPr="00320447" w:rsidRDefault="00320447" w:rsidP="00320447">
      <w:pPr>
        <w:spacing w:after="0"/>
        <w:ind w:left="426" w:hanging="142"/>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b) …....................................................................................................,</w:t>
      </w:r>
    </w:p>
    <w:p w:rsidR="00320447" w:rsidRPr="00320447" w:rsidRDefault="00320447" w:rsidP="00320447">
      <w:pPr>
        <w:spacing w:after="0"/>
        <w:ind w:left="426"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2) ze strony Wykonawcy:</w:t>
      </w:r>
    </w:p>
    <w:p w:rsidR="00320447" w:rsidRPr="00320447" w:rsidRDefault="00320447" w:rsidP="00320447">
      <w:pPr>
        <w:spacing w:after="0"/>
        <w:ind w:left="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a) …....................................................................................................,</w:t>
      </w:r>
    </w:p>
    <w:p w:rsidR="00320447" w:rsidRPr="00320447" w:rsidRDefault="00320447" w:rsidP="00320447">
      <w:pPr>
        <w:spacing w:after="0"/>
        <w:ind w:left="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b) …....................................................................................................,</w:t>
      </w:r>
    </w:p>
    <w:p w:rsidR="00320447" w:rsidRPr="00320447" w:rsidRDefault="00320447" w:rsidP="00320447">
      <w:pPr>
        <w:spacing w:after="0"/>
        <w:ind w:left="284" w:hanging="284"/>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2. Zmiana osób wskazanych w ust. 1 następuje poprzez pisemne powiadomienie drugiej Strony, nie później niż 3 dni przed dokonaniem zmiany i nie stanowi zmiany treści umowy.</w:t>
      </w:r>
    </w:p>
    <w:p w:rsidR="00320447" w:rsidRPr="00320447" w:rsidRDefault="00320447" w:rsidP="00320447">
      <w:pPr>
        <w:spacing w:before="120" w:after="120"/>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15</w:t>
      </w:r>
    </w:p>
    <w:p w:rsidR="00320447" w:rsidRPr="00320447" w:rsidRDefault="00320447" w:rsidP="00A618AE">
      <w:pPr>
        <w:numPr>
          <w:ilvl w:val="4"/>
          <w:numId w:val="31"/>
        </w:numPr>
        <w:spacing w:after="0" w:line="240" w:lineRule="auto"/>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Wszelkie zmiany i uzupełnienia treści niniejszej umowy mogą być dokonywane wyłącznie </w:t>
      </w:r>
      <w:r w:rsidRPr="00320447">
        <w:rPr>
          <w:rFonts w:ascii="Times New Roman" w:eastAsia="Times New Roman" w:hAnsi="Times New Roman" w:cs="Times New Roman"/>
          <w:sz w:val="24"/>
          <w:szCs w:val="24"/>
        </w:rPr>
        <w:br/>
        <w:t>w formie pisemnej, pod rygorem nieważności i mogą być wprowadzane w następującym zakresie:</w:t>
      </w:r>
    </w:p>
    <w:p w:rsidR="00320447" w:rsidRPr="00320447" w:rsidRDefault="00320447" w:rsidP="00A618AE">
      <w:pPr>
        <w:numPr>
          <w:ilvl w:val="0"/>
          <w:numId w:val="37"/>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 xml:space="preserve">zmiana terminu realizacji przedmiotu zamówienia, jeżeli zmiana jest spowodowana okolicznościami niezależnymi zarówno od Zamawiającego jak i od Wykonawcy, np. w przypadku wystąpienia siły wyższej (tj. działania i zamieszki wojenne, ataki </w:t>
      </w:r>
      <w:r w:rsidRPr="00320447">
        <w:rPr>
          <w:rFonts w:ascii="Times New Roman" w:eastAsia="Times New Roman" w:hAnsi="Times New Roman" w:cs="Times New Roman"/>
          <w:sz w:val="24"/>
          <w:szCs w:val="24"/>
          <w:lang w:eastAsia="pl-PL"/>
        </w:rPr>
        <w:lastRenderedPageBreak/>
        <w:t>terrorystyczne, klęski żywiołowe) uniemożliwiające wykonanie zamówienia w terminie umownym;</w:t>
      </w:r>
    </w:p>
    <w:p w:rsidR="00320447" w:rsidRPr="00320447" w:rsidRDefault="00320447" w:rsidP="00A618AE">
      <w:pPr>
        <w:numPr>
          <w:ilvl w:val="0"/>
          <w:numId w:val="37"/>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zmiana terminu realizacji zamówienia spowodowana przedłużającymi się procedurami administracyjnymi na etapie wydawania opinii, uzgodnień, postanowień i decyzji administracyjnych, co nie wynikło z winy lub zaniedbania Wykonawcy;</w:t>
      </w:r>
    </w:p>
    <w:p w:rsidR="00320447" w:rsidRPr="00320447" w:rsidRDefault="00320447" w:rsidP="00A618AE">
      <w:pPr>
        <w:numPr>
          <w:ilvl w:val="0"/>
          <w:numId w:val="37"/>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zmiana terminu realizacji zamówienia, w przypadku udzielenia Wykonawcy zamówień</w:t>
      </w:r>
      <w:r w:rsidR="00174A03">
        <w:rPr>
          <w:rFonts w:ascii="Times New Roman" w:eastAsia="Times New Roman" w:hAnsi="Times New Roman" w:cs="Times New Roman"/>
          <w:sz w:val="24"/>
          <w:szCs w:val="24"/>
          <w:lang w:eastAsia="pl-PL"/>
        </w:rPr>
        <w:t xml:space="preserve"> dodatkowych</w:t>
      </w:r>
      <w:r w:rsidRPr="00320447">
        <w:rPr>
          <w:rFonts w:ascii="Times New Roman" w:eastAsia="Times New Roman" w:hAnsi="Times New Roman" w:cs="Times New Roman"/>
          <w:sz w:val="24"/>
          <w:szCs w:val="24"/>
          <w:lang w:eastAsia="pl-PL"/>
        </w:rPr>
        <w:t>;</w:t>
      </w:r>
    </w:p>
    <w:p w:rsidR="00320447" w:rsidRPr="00320447" w:rsidRDefault="00320447" w:rsidP="00A618AE">
      <w:pPr>
        <w:numPr>
          <w:ilvl w:val="0"/>
          <w:numId w:val="37"/>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zmiana terminu realizacji zamówienia z przyczyn leżących po stronie Zamawiającego, np. konieczność usunięcia błędów lub wprowadzenia zmian w dokumentach stanowiących podstawę projektowania, konieczność dokonania ustaleń i udzielenia wyjaśnień oraz inne przyczyny, za które nie odpowiada Wykonawca;</w:t>
      </w:r>
    </w:p>
    <w:p w:rsidR="00320447" w:rsidRPr="00320447" w:rsidRDefault="00320447" w:rsidP="00A618AE">
      <w:pPr>
        <w:numPr>
          <w:ilvl w:val="0"/>
          <w:numId w:val="37"/>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zmiana umowy w zakresie kluczowego personelu Wykonawcy i Zamawiającego (w przypadku personelu Wykonawcy za uprzednią zgodą Zamawiającego wyrażoną na piśmie);</w:t>
      </w:r>
    </w:p>
    <w:p w:rsidR="00320447" w:rsidRPr="00320447" w:rsidRDefault="00320447" w:rsidP="00A618AE">
      <w:pPr>
        <w:numPr>
          <w:ilvl w:val="0"/>
          <w:numId w:val="37"/>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zmiana oznaczenia danych dotyczących Zamawiającego lub Wykonawcy;</w:t>
      </w:r>
    </w:p>
    <w:p w:rsidR="00320447" w:rsidRPr="00320447" w:rsidRDefault="00320447" w:rsidP="00A618AE">
      <w:pPr>
        <w:numPr>
          <w:ilvl w:val="0"/>
          <w:numId w:val="37"/>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zmiana umowy, jeżeli nastąpi zmiana powszechnie obowiązujących przepisów prawa w zakresie mającym wpływ na realizację przedmiotu zamówienia;</w:t>
      </w:r>
    </w:p>
    <w:p w:rsidR="00320447" w:rsidRPr="00320447" w:rsidRDefault="00320447" w:rsidP="00A618AE">
      <w:pPr>
        <w:numPr>
          <w:ilvl w:val="0"/>
          <w:numId w:val="37"/>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Wykonawca może za uprzednią pisemną zgodą Zamawiającego zaangażować Podwykonawcę, pomimo iż w ofercie nie był on zadeklarowany, pod warunkiem, że wykaże on spełnianie warunków udziału w postępowania o udzielenie zamówienia publicznego;</w:t>
      </w:r>
    </w:p>
    <w:p w:rsidR="00320447" w:rsidRPr="00320447" w:rsidRDefault="00320447" w:rsidP="00A618AE">
      <w:pPr>
        <w:numPr>
          <w:ilvl w:val="0"/>
          <w:numId w:val="37"/>
        </w:numPr>
        <w:spacing w:after="0" w:line="240" w:lineRule="auto"/>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Wykonawca może w trakcie realizacji zamówienia, za uprzednią pisemną zgodą Zamawiającego, zastąpić Podwykonawcę innym Podwykonawcą, pod warunkiem, że wykaże on spełnianie warunków w zakresie nie mniejszym niż wskazany na etapie postępowania o zamówienie publiczne dotychczasowy Podwykonawca.)</w:t>
      </w:r>
    </w:p>
    <w:p w:rsidR="00320447" w:rsidRPr="00320447" w:rsidRDefault="00320447" w:rsidP="00320447">
      <w:pPr>
        <w:spacing w:after="0"/>
        <w:jc w:val="both"/>
        <w:rPr>
          <w:rFonts w:ascii="Times New Roman" w:eastAsia="Times New Roman" w:hAnsi="Times New Roman" w:cs="Times New Roman"/>
          <w:b/>
          <w:i/>
          <w:sz w:val="24"/>
          <w:szCs w:val="24"/>
        </w:rPr>
      </w:pPr>
    </w:p>
    <w:p w:rsidR="00320447" w:rsidRPr="00320447" w:rsidRDefault="00320447" w:rsidP="00320447">
      <w:pPr>
        <w:spacing w:before="120" w:after="120"/>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16</w:t>
      </w:r>
    </w:p>
    <w:p w:rsidR="00320447" w:rsidRPr="00320447" w:rsidRDefault="00320447" w:rsidP="00320447">
      <w:pPr>
        <w:spacing w:after="0"/>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W sprawach nieuregulowanych postanowieniami niniejszej umowy, mają zastosowanie przepisy Kodeksu cywilnego, ustawy Prawo zamówień publicznych i Prawa budowlanego oraz innych powszechnie obowiązujących przepisów prawa.</w:t>
      </w:r>
    </w:p>
    <w:p w:rsidR="00320447" w:rsidRPr="00320447" w:rsidRDefault="00320447" w:rsidP="00320447">
      <w:pPr>
        <w:spacing w:before="120" w:after="120"/>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17</w:t>
      </w:r>
    </w:p>
    <w:p w:rsidR="00320447" w:rsidRPr="00320447" w:rsidRDefault="00320447" w:rsidP="00320447">
      <w:pPr>
        <w:spacing w:after="0"/>
        <w:jc w:val="both"/>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xml:space="preserve">Na wypadek sporu pomiędzy stronami właściwy miejscowo do jego rozpoznania będzie sąd określony według siedziby Zamawiającego. </w:t>
      </w:r>
    </w:p>
    <w:p w:rsidR="00320447" w:rsidRPr="00320447" w:rsidRDefault="00320447" w:rsidP="00320447">
      <w:pPr>
        <w:spacing w:before="120" w:after="120"/>
        <w:jc w:val="center"/>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18</w:t>
      </w:r>
    </w:p>
    <w:p w:rsidR="00320447" w:rsidRPr="00320447" w:rsidRDefault="00320447" w:rsidP="00320447">
      <w:pPr>
        <w:spacing w:after="0"/>
        <w:jc w:val="both"/>
        <w:rPr>
          <w:rFonts w:ascii="Times New Roman" w:eastAsia="Times New Roman" w:hAnsi="Times New Roman" w:cs="Times New Roman"/>
          <w:sz w:val="24"/>
          <w:szCs w:val="24"/>
          <w:lang w:eastAsia="pl-PL"/>
        </w:rPr>
      </w:pPr>
      <w:r w:rsidRPr="00320447">
        <w:rPr>
          <w:rFonts w:ascii="Times New Roman" w:eastAsia="Times New Roman" w:hAnsi="Times New Roman" w:cs="Times New Roman"/>
          <w:sz w:val="24"/>
          <w:szCs w:val="24"/>
          <w:lang w:eastAsia="pl-PL"/>
        </w:rPr>
        <w:t>Umowę sporządzono w trzech jednobrzmiących egzemplarzach, jeden egzemplarz dla Wykonawcy oraz dwa dla Zamawiającego.</w:t>
      </w:r>
    </w:p>
    <w:p w:rsidR="00320447" w:rsidRPr="00320447" w:rsidRDefault="00320447" w:rsidP="00521290">
      <w:pPr>
        <w:spacing w:after="0" w:line="240" w:lineRule="auto"/>
        <w:rPr>
          <w:rFonts w:ascii="Times New Roman" w:eastAsia="Times New Roman" w:hAnsi="Times New Roman" w:cs="Times New Roman"/>
          <w:sz w:val="24"/>
          <w:szCs w:val="24"/>
          <w:lang w:eastAsia="pl-PL"/>
        </w:rPr>
      </w:pPr>
      <w:bookmarkStart w:id="0" w:name="_GoBack"/>
      <w:bookmarkEnd w:id="0"/>
    </w:p>
    <w:p w:rsidR="00320447" w:rsidRPr="00320447" w:rsidRDefault="00320447" w:rsidP="00320447">
      <w:pPr>
        <w:spacing w:after="0" w:line="240" w:lineRule="auto"/>
        <w:ind w:firstLine="737"/>
        <w:rPr>
          <w:rFonts w:ascii="Times New Roman" w:eastAsia="Times New Roman" w:hAnsi="Times New Roman" w:cs="Times New Roman"/>
          <w:b/>
          <w:sz w:val="24"/>
          <w:szCs w:val="24"/>
          <w:lang w:eastAsia="pl-PL"/>
        </w:rPr>
      </w:pPr>
      <w:r w:rsidRPr="00320447">
        <w:rPr>
          <w:rFonts w:ascii="Times New Roman" w:eastAsia="Times New Roman" w:hAnsi="Times New Roman" w:cs="Times New Roman"/>
          <w:b/>
          <w:sz w:val="24"/>
          <w:szCs w:val="24"/>
          <w:lang w:eastAsia="pl-PL"/>
        </w:rPr>
        <w:t xml:space="preserve">    Zamawiający:                                   </w:t>
      </w:r>
      <w:r w:rsidRPr="00320447">
        <w:rPr>
          <w:rFonts w:ascii="Times New Roman" w:eastAsia="Times New Roman" w:hAnsi="Times New Roman" w:cs="Times New Roman"/>
          <w:b/>
          <w:sz w:val="24"/>
          <w:szCs w:val="24"/>
          <w:lang w:eastAsia="pl-PL"/>
        </w:rPr>
        <w:tab/>
      </w:r>
      <w:r w:rsidRPr="00320447">
        <w:rPr>
          <w:rFonts w:ascii="Times New Roman" w:eastAsia="Times New Roman" w:hAnsi="Times New Roman" w:cs="Times New Roman"/>
          <w:b/>
          <w:sz w:val="24"/>
          <w:szCs w:val="24"/>
          <w:lang w:eastAsia="pl-PL"/>
        </w:rPr>
        <w:tab/>
        <w:t xml:space="preserve">             Wykonawca:</w:t>
      </w:r>
    </w:p>
    <w:p w:rsidR="00320447" w:rsidRPr="00320447" w:rsidRDefault="00320447" w:rsidP="00320447">
      <w:pPr>
        <w:spacing w:after="0" w:line="240" w:lineRule="auto"/>
        <w:rPr>
          <w:rFonts w:ascii="Times New Roman" w:eastAsia="Times New Roman" w:hAnsi="Times New Roman" w:cs="Times New Roman"/>
          <w:b/>
          <w:sz w:val="24"/>
          <w:szCs w:val="24"/>
          <w:lang w:eastAsia="pl-PL"/>
        </w:rPr>
      </w:pPr>
    </w:p>
    <w:p w:rsidR="00320447" w:rsidRPr="00320447" w:rsidRDefault="00320447" w:rsidP="00320447">
      <w:pPr>
        <w:spacing w:after="0" w:line="240" w:lineRule="auto"/>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w:t>
      </w: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521290" w:rsidRDefault="00320447" w:rsidP="00320447">
      <w:pPr>
        <w:spacing w:after="0" w:line="240" w:lineRule="auto"/>
        <w:rPr>
          <w:rFonts w:ascii="Times New Roman" w:eastAsia="Times New Roman" w:hAnsi="Times New Roman" w:cs="Times New Roman"/>
          <w:sz w:val="24"/>
          <w:szCs w:val="24"/>
        </w:rPr>
      </w:pPr>
      <w:r w:rsidRPr="00320447">
        <w:rPr>
          <w:rFonts w:ascii="Times New Roman" w:eastAsia="Times New Roman" w:hAnsi="Times New Roman" w:cs="Times New Roman"/>
          <w:sz w:val="24"/>
          <w:szCs w:val="24"/>
        </w:rPr>
        <w:t>........................................................                                    ...........................................................</w:t>
      </w:r>
    </w:p>
    <w:p w:rsidR="00320447" w:rsidRPr="00320447" w:rsidRDefault="00320447" w:rsidP="00320447">
      <w:pPr>
        <w:spacing w:after="0" w:line="240" w:lineRule="auto"/>
        <w:rPr>
          <w:rFonts w:ascii="Times New Roman" w:eastAsia="Times New Roman" w:hAnsi="Times New Roman" w:cs="Times New Roman"/>
          <w:sz w:val="24"/>
          <w:szCs w:val="24"/>
          <w:lang w:eastAsia="pl-PL"/>
        </w:rPr>
      </w:pPr>
    </w:p>
    <w:p w:rsidR="00320447" w:rsidRPr="00320447" w:rsidRDefault="00320447" w:rsidP="00320447">
      <w:pPr>
        <w:spacing w:after="0" w:line="300" w:lineRule="exact"/>
        <w:jc w:val="both"/>
        <w:rPr>
          <w:rFonts w:ascii="Times New Roman" w:eastAsia="Calibri" w:hAnsi="Times New Roman" w:cs="Times New Roman"/>
          <w:b/>
          <w:i/>
          <w:sz w:val="24"/>
          <w:szCs w:val="24"/>
        </w:rPr>
      </w:pPr>
    </w:p>
    <w:p w:rsidR="00320447" w:rsidRPr="00CA1ACE" w:rsidRDefault="00320447">
      <w:pPr>
        <w:rPr>
          <w:rFonts w:ascii="Times New Roman" w:hAnsi="Times New Roman" w:cs="Times New Roman"/>
          <w:sz w:val="24"/>
          <w:szCs w:val="24"/>
        </w:rPr>
      </w:pPr>
    </w:p>
    <w:sectPr w:rsidR="00320447" w:rsidRPr="00CA1ACE" w:rsidSect="007753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CE2" w:rsidRDefault="00AC6CE2" w:rsidP="00941760">
      <w:pPr>
        <w:spacing w:after="0" w:line="240" w:lineRule="auto"/>
      </w:pPr>
      <w:r>
        <w:separator/>
      </w:r>
    </w:p>
  </w:endnote>
  <w:endnote w:type="continuationSeparator" w:id="0">
    <w:p w:rsidR="00AC6CE2" w:rsidRDefault="00AC6CE2" w:rsidP="00941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92" w:rsidRDefault="00EE53D3">
    <w:pPr>
      <w:pStyle w:val="Stopka"/>
      <w:jc w:val="center"/>
    </w:pPr>
    <w:fldSimple w:instr=" PAGE   \* MERGEFORMAT ">
      <w:r w:rsidR="00157670">
        <w:rPr>
          <w:noProof/>
        </w:rPr>
        <w:t>4</w:t>
      </w:r>
    </w:fldSimple>
  </w:p>
  <w:p w:rsidR="00927892" w:rsidRDefault="0092789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92" w:rsidRDefault="00EE53D3" w:rsidP="00C5618F">
    <w:pPr>
      <w:pStyle w:val="Stopka"/>
      <w:jc w:val="center"/>
    </w:pPr>
    <w:fldSimple w:instr=" PAGE   \* MERGEFORMAT ">
      <w:r w:rsidR="00157670">
        <w:rPr>
          <w:noProof/>
        </w:rPr>
        <w:t>8</w:t>
      </w:r>
    </w:fldSimple>
  </w:p>
  <w:p w:rsidR="00927892" w:rsidRDefault="0092789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92" w:rsidRDefault="00EE53D3" w:rsidP="00C5618F">
    <w:pPr>
      <w:pStyle w:val="Stopka"/>
      <w:jc w:val="center"/>
    </w:pPr>
    <w:fldSimple w:instr=" PAGE   \* MERGEFORMAT ">
      <w:r w:rsidR="00157670">
        <w:rPr>
          <w:noProof/>
        </w:rPr>
        <w:t>11</w:t>
      </w:r>
    </w:fldSimple>
  </w:p>
  <w:p w:rsidR="00927892" w:rsidRDefault="0092789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92" w:rsidRDefault="00EE53D3" w:rsidP="00C5618F">
    <w:pPr>
      <w:pStyle w:val="Stopka"/>
      <w:jc w:val="center"/>
    </w:pPr>
    <w:fldSimple w:instr=" PAGE   \* MERGEFORMAT ">
      <w:r w:rsidR="00157670">
        <w:rPr>
          <w:noProof/>
        </w:rPr>
        <w:t>45</w:t>
      </w:r>
    </w:fldSimple>
  </w:p>
  <w:p w:rsidR="00927892" w:rsidRDefault="0092789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CE2" w:rsidRDefault="00AC6CE2" w:rsidP="00941760">
      <w:pPr>
        <w:spacing w:after="0" w:line="240" w:lineRule="auto"/>
      </w:pPr>
      <w:r>
        <w:separator/>
      </w:r>
    </w:p>
  </w:footnote>
  <w:footnote w:type="continuationSeparator" w:id="0">
    <w:p w:rsidR="00AC6CE2" w:rsidRDefault="00AC6CE2" w:rsidP="00941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10E9E4C"/>
    <w:lvl w:ilvl="0">
      <w:start w:val="1"/>
      <w:numFmt w:val="decimal"/>
      <w:suff w:val="nothing"/>
      <w:lvlText w:val="%1."/>
      <w:lvlJc w:val="left"/>
      <w:pPr>
        <w:tabs>
          <w:tab w:val="num" w:pos="284"/>
        </w:tabs>
        <w:ind w:left="284" w:firstLine="0"/>
      </w:pPr>
    </w:lvl>
    <w:lvl w:ilvl="1">
      <w:start w:val="1"/>
      <w:numFmt w:val="decimal"/>
      <w:suff w:val="nothing"/>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7"/>
    <w:multiLevelType w:val="multilevel"/>
    <w:tmpl w:val="7A3A721E"/>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697835"/>
    <w:multiLevelType w:val="hybridMultilevel"/>
    <w:tmpl w:val="84787256"/>
    <w:lvl w:ilvl="0" w:tplc="5C2ED57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0A7B78"/>
    <w:multiLevelType w:val="hybridMultilevel"/>
    <w:tmpl w:val="1BBA2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0575C9"/>
    <w:multiLevelType w:val="singleLevel"/>
    <w:tmpl w:val="5E6A6232"/>
    <w:lvl w:ilvl="0">
      <w:start w:val="1"/>
      <w:numFmt w:val="decimal"/>
      <w:lvlText w:val="%1."/>
      <w:lvlJc w:val="left"/>
      <w:pPr>
        <w:tabs>
          <w:tab w:val="num" w:pos="360"/>
        </w:tabs>
        <w:ind w:left="360" w:hanging="360"/>
      </w:pPr>
      <w:rPr>
        <w:rFonts w:hint="default"/>
        <w:i w:val="0"/>
      </w:rPr>
    </w:lvl>
  </w:abstractNum>
  <w:abstractNum w:abstractNumId="5">
    <w:nsid w:val="033A6B38"/>
    <w:multiLevelType w:val="hybridMultilevel"/>
    <w:tmpl w:val="D7C08EC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DDB2DBC"/>
    <w:multiLevelType w:val="hybridMultilevel"/>
    <w:tmpl w:val="61F2F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2653C9"/>
    <w:multiLevelType w:val="hybridMultilevel"/>
    <w:tmpl w:val="E4343BDA"/>
    <w:lvl w:ilvl="0" w:tplc="AE1AAB98">
      <w:start w:val="1"/>
      <w:numFmt w:val="decimal"/>
      <w:lvlText w:val="%1."/>
      <w:lvlJc w:val="left"/>
      <w:pPr>
        <w:tabs>
          <w:tab w:val="num" w:pos="360"/>
        </w:tabs>
        <w:ind w:left="360" w:hanging="360"/>
      </w:pPr>
      <w:rPr>
        <w:b/>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E807CF"/>
    <w:multiLevelType w:val="hybridMultilevel"/>
    <w:tmpl w:val="C82CC526"/>
    <w:lvl w:ilvl="0" w:tplc="D25E16BE">
      <w:start w:val="1"/>
      <w:numFmt w:val="decimal"/>
      <w:lvlText w:val="%1)"/>
      <w:lvlJc w:val="left"/>
      <w:pPr>
        <w:tabs>
          <w:tab w:val="num" w:pos="360"/>
        </w:tabs>
        <w:ind w:left="360" w:hanging="360"/>
      </w:pPr>
      <w:rPr>
        <w:b w:val="0"/>
        <w:i w:val="0"/>
        <w:color w:val="auto"/>
      </w:rPr>
    </w:lvl>
    <w:lvl w:ilvl="1" w:tplc="3E581548">
      <w:start w:val="1"/>
      <w:numFmt w:val="upperLetter"/>
      <w:lvlText w:val="%2."/>
      <w:lvlJc w:val="left"/>
      <w:pPr>
        <w:tabs>
          <w:tab w:val="num" w:pos="1080"/>
        </w:tabs>
        <w:ind w:left="1080" w:hanging="360"/>
      </w:pPr>
      <w:rPr>
        <w:rFonts w:hint="default"/>
      </w:rPr>
    </w:lvl>
    <w:lvl w:ilvl="2" w:tplc="EFCA9A80">
      <w:start w:val="1"/>
      <w:numFmt w:val="decimal"/>
      <w:lvlText w:val="%3."/>
      <w:lvlJc w:val="left"/>
      <w:pPr>
        <w:ind w:left="502"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5D41847"/>
    <w:multiLevelType w:val="hybridMultilevel"/>
    <w:tmpl w:val="46523004"/>
    <w:lvl w:ilvl="0" w:tplc="4782A1CA">
      <w:start w:val="1"/>
      <w:numFmt w:val="decimal"/>
      <w:lvlText w:val="%1."/>
      <w:lvlJc w:val="left"/>
      <w:pPr>
        <w:ind w:left="717" w:hanging="360"/>
      </w:pPr>
      <w:rPr>
        <w:rFonts w:hint="default"/>
        <w:b/>
      </w:rPr>
    </w:lvl>
    <w:lvl w:ilvl="1" w:tplc="820C9FA0">
      <w:numFmt w:val="bullet"/>
      <w:lvlText w:val="•"/>
      <w:lvlJc w:val="left"/>
      <w:pPr>
        <w:ind w:left="1437" w:hanging="360"/>
      </w:pPr>
      <w:rPr>
        <w:rFonts w:ascii="Times New Roman" w:eastAsia="Calibri" w:hAnsi="Times New Roman" w:cs="Times New Roman"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19396686"/>
    <w:multiLevelType w:val="hybridMultilevel"/>
    <w:tmpl w:val="B7BE821E"/>
    <w:lvl w:ilvl="0" w:tplc="2C52D0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CA709C"/>
    <w:multiLevelType w:val="hybridMultilevel"/>
    <w:tmpl w:val="A2FC105E"/>
    <w:lvl w:ilvl="0" w:tplc="04150011">
      <w:start w:val="1"/>
      <w:numFmt w:val="decimal"/>
      <w:lvlText w:val="%1)"/>
      <w:lvlJc w:val="left"/>
      <w:pPr>
        <w:ind w:left="149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046434"/>
    <w:multiLevelType w:val="hybridMultilevel"/>
    <w:tmpl w:val="75F000DA"/>
    <w:lvl w:ilvl="0" w:tplc="26200E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415198"/>
    <w:multiLevelType w:val="hybridMultilevel"/>
    <w:tmpl w:val="A74A66AC"/>
    <w:lvl w:ilvl="0" w:tplc="2B247BAE">
      <w:start w:val="1"/>
      <w:numFmt w:val="decimal"/>
      <w:lvlText w:val="%1."/>
      <w:lvlJc w:val="left"/>
      <w:pPr>
        <w:ind w:left="720" w:hanging="360"/>
      </w:pPr>
      <w:rPr>
        <w:rFonts w:hint="default"/>
        <w:b w:val="0"/>
      </w:rPr>
    </w:lvl>
    <w:lvl w:ilvl="1" w:tplc="56DA47A6">
      <w:start w:val="1"/>
      <w:numFmt w:val="decimal"/>
      <w:lvlText w:val="%2)"/>
      <w:lvlJc w:val="left"/>
      <w:pPr>
        <w:ind w:left="502"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694B04"/>
    <w:multiLevelType w:val="hybridMultilevel"/>
    <w:tmpl w:val="28D867D8"/>
    <w:lvl w:ilvl="0" w:tplc="A8CE6354">
      <w:start w:val="1"/>
      <w:numFmt w:val="decimal"/>
      <w:lvlText w:val="%1)"/>
      <w:lvlJc w:val="left"/>
      <w:pPr>
        <w:ind w:left="720" w:hanging="360"/>
      </w:pPr>
      <w:rPr>
        <w:b/>
        <w:sz w:val="24"/>
      </w:rPr>
    </w:lvl>
    <w:lvl w:ilvl="1" w:tplc="571C3758">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1914F1"/>
    <w:multiLevelType w:val="hybridMultilevel"/>
    <w:tmpl w:val="7AF817BA"/>
    <w:lvl w:ilvl="0" w:tplc="B84A8BE8">
      <w:start w:val="1"/>
      <w:numFmt w:val="decimal"/>
      <w:lvlText w:val="%1."/>
      <w:lvlJc w:val="left"/>
      <w:pPr>
        <w:tabs>
          <w:tab w:val="num" w:pos="360"/>
        </w:tabs>
        <w:ind w:left="360" w:hanging="360"/>
      </w:pPr>
      <w:rPr>
        <w:rFonts w:hint="default"/>
        <w:b w:val="0"/>
        <w:i w:val="0"/>
      </w:rPr>
    </w:lvl>
    <w:lvl w:ilvl="1" w:tplc="90A8E96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883663B"/>
    <w:multiLevelType w:val="hybridMultilevel"/>
    <w:tmpl w:val="A002EDAE"/>
    <w:lvl w:ilvl="0" w:tplc="42148E52">
      <w:start w:val="1"/>
      <w:numFmt w:val="decimal"/>
      <w:lvlText w:val="%1)"/>
      <w:lvlJc w:val="left"/>
      <w:pPr>
        <w:ind w:left="720" w:hanging="360"/>
      </w:pPr>
      <w:rPr>
        <w:b w:val="0"/>
        <w:sz w:val="24"/>
      </w:rPr>
    </w:lvl>
    <w:lvl w:ilvl="1" w:tplc="E12E2DF2">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F67571"/>
    <w:multiLevelType w:val="hybridMultilevel"/>
    <w:tmpl w:val="4DBEF95E"/>
    <w:lvl w:ilvl="0" w:tplc="3940987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EC277D"/>
    <w:multiLevelType w:val="hybridMultilevel"/>
    <w:tmpl w:val="30DE1D62"/>
    <w:lvl w:ilvl="0" w:tplc="7B003DC0">
      <w:start w:val="1"/>
      <w:numFmt w:val="decimal"/>
      <w:lvlText w:val="%1."/>
      <w:lvlJc w:val="left"/>
      <w:pPr>
        <w:ind w:left="1275" w:hanging="360"/>
      </w:pPr>
      <w:rPr>
        <w:rFonts w:ascii="Times New Roman" w:eastAsia="Times New Roman" w:hAnsi="Times New Roman" w:cs="Times New Roman"/>
        <w:b/>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9">
    <w:nsid w:val="30085F36"/>
    <w:multiLevelType w:val="singleLevel"/>
    <w:tmpl w:val="E2706838"/>
    <w:lvl w:ilvl="0">
      <w:start w:val="1"/>
      <w:numFmt w:val="decimal"/>
      <w:lvlText w:val="%1)"/>
      <w:lvlJc w:val="left"/>
      <w:pPr>
        <w:tabs>
          <w:tab w:val="num" w:pos="360"/>
        </w:tabs>
        <w:ind w:left="360" w:hanging="360"/>
      </w:pPr>
    </w:lvl>
  </w:abstractNum>
  <w:abstractNum w:abstractNumId="20">
    <w:nsid w:val="3113507C"/>
    <w:multiLevelType w:val="hybridMultilevel"/>
    <w:tmpl w:val="3EE668D4"/>
    <w:lvl w:ilvl="0" w:tplc="0415000F">
      <w:start w:val="1"/>
      <w:numFmt w:val="decimal"/>
      <w:lvlText w:val="%1."/>
      <w:lvlJc w:val="left"/>
      <w:pPr>
        <w:tabs>
          <w:tab w:val="num" w:pos="720"/>
        </w:tabs>
        <w:ind w:left="720" w:hanging="360"/>
      </w:pPr>
      <w:rPr>
        <w:rFonts w:hint="default"/>
      </w:rPr>
    </w:lvl>
    <w:lvl w:ilvl="1" w:tplc="10CCA862">
      <w:start w:val="1"/>
      <w:numFmt w:val="decimal"/>
      <w:lvlText w:val="%2)"/>
      <w:lvlJc w:val="left"/>
      <w:pPr>
        <w:ind w:left="36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1C639B3"/>
    <w:multiLevelType w:val="hybridMultilevel"/>
    <w:tmpl w:val="6750E7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1FD7073"/>
    <w:multiLevelType w:val="singleLevel"/>
    <w:tmpl w:val="56D20DDC"/>
    <w:lvl w:ilvl="0">
      <w:start w:val="1"/>
      <w:numFmt w:val="upperRoman"/>
      <w:pStyle w:val="Nagwek2"/>
      <w:lvlText w:val="%1."/>
      <w:lvlJc w:val="left"/>
      <w:pPr>
        <w:tabs>
          <w:tab w:val="num" w:pos="720"/>
        </w:tabs>
        <w:ind w:left="720" w:hanging="720"/>
      </w:pPr>
      <w:rPr>
        <w:rFonts w:hint="default"/>
      </w:rPr>
    </w:lvl>
  </w:abstractNum>
  <w:abstractNum w:abstractNumId="23">
    <w:nsid w:val="327B5684"/>
    <w:multiLevelType w:val="hybridMultilevel"/>
    <w:tmpl w:val="29422E8A"/>
    <w:lvl w:ilvl="0" w:tplc="B25608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E612A6"/>
    <w:multiLevelType w:val="hybridMultilevel"/>
    <w:tmpl w:val="4EDCE81A"/>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nsid w:val="403318AC"/>
    <w:multiLevelType w:val="hybridMultilevel"/>
    <w:tmpl w:val="72D003CE"/>
    <w:lvl w:ilvl="0" w:tplc="5C2ED57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43F7A7E"/>
    <w:multiLevelType w:val="hybridMultilevel"/>
    <w:tmpl w:val="29668820"/>
    <w:lvl w:ilvl="0" w:tplc="DB0876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CF752D"/>
    <w:multiLevelType w:val="hybridMultilevel"/>
    <w:tmpl w:val="3B185E9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8">
    <w:nsid w:val="455B67B4"/>
    <w:multiLevelType w:val="hybridMultilevel"/>
    <w:tmpl w:val="66B2104C"/>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6E792F"/>
    <w:multiLevelType w:val="hybridMultilevel"/>
    <w:tmpl w:val="72D003CE"/>
    <w:lvl w:ilvl="0" w:tplc="5C2ED57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C42580A"/>
    <w:multiLevelType w:val="hybridMultilevel"/>
    <w:tmpl w:val="63288402"/>
    <w:lvl w:ilvl="0" w:tplc="D7CC5484">
      <w:start w:val="1"/>
      <w:numFmt w:val="bullet"/>
      <w:lvlText w:val=""/>
      <w:lvlJc w:val="left"/>
      <w:pPr>
        <w:ind w:left="1797" w:hanging="360"/>
      </w:pPr>
      <w:rPr>
        <w:rFonts w:ascii="Symbol" w:hAnsi="Symbol" w:hint="default"/>
      </w:rPr>
    </w:lvl>
    <w:lvl w:ilvl="1" w:tplc="D896B32C" w:tentative="1">
      <w:start w:val="1"/>
      <w:numFmt w:val="bullet"/>
      <w:lvlText w:val="o"/>
      <w:lvlJc w:val="left"/>
      <w:pPr>
        <w:ind w:left="2517" w:hanging="360"/>
      </w:pPr>
      <w:rPr>
        <w:rFonts w:ascii="Courier New" w:hAnsi="Courier New" w:cs="Courier New" w:hint="default"/>
      </w:rPr>
    </w:lvl>
    <w:lvl w:ilvl="2" w:tplc="2B1C21F4" w:tentative="1">
      <w:start w:val="1"/>
      <w:numFmt w:val="bullet"/>
      <w:lvlText w:val=""/>
      <w:lvlJc w:val="left"/>
      <w:pPr>
        <w:ind w:left="3237" w:hanging="360"/>
      </w:pPr>
      <w:rPr>
        <w:rFonts w:ascii="Wingdings" w:hAnsi="Wingdings" w:hint="default"/>
      </w:rPr>
    </w:lvl>
    <w:lvl w:ilvl="3" w:tplc="F0186F4A" w:tentative="1">
      <w:start w:val="1"/>
      <w:numFmt w:val="bullet"/>
      <w:lvlText w:val=""/>
      <w:lvlJc w:val="left"/>
      <w:pPr>
        <w:ind w:left="3957" w:hanging="360"/>
      </w:pPr>
      <w:rPr>
        <w:rFonts w:ascii="Symbol" w:hAnsi="Symbol" w:hint="default"/>
      </w:rPr>
    </w:lvl>
    <w:lvl w:ilvl="4" w:tplc="E1C0320C" w:tentative="1">
      <w:start w:val="1"/>
      <w:numFmt w:val="bullet"/>
      <w:lvlText w:val="o"/>
      <w:lvlJc w:val="left"/>
      <w:pPr>
        <w:ind w:left="4677" w:hanging="360"/>
      </w:pPr>
      <w:rPr>
        <w:rFonts w:ascii="Courier New" w:hAnsi="Courier New" w:cs="Courier New" w:hint="default"/>
      </w:rPr>
    </w:lvl>
    <w:lvl w:ilvl="5" w:tplc="4F96B6AA" w:tentative="1">
      <w:start w:val="1"/>
      <w:numFmt w:val="bullet"/>
      <w:lvlText w:val=""/>
      <w:lvlJc w:val="left"/>
      <w:pPr>
        <w:ind w:left="5397" w:hanging="360"/>
      </w:pPr>
      <w:rPr>
        <w:rFonts w:ascii="Wingdings" w:hAnsi="Wingdings" w:hint="default"/>
      </w:rPr>
    </w:lvl>
    <w:lvl w:ilvl="6" w:tplc="278EB8F0" w:tentative="1">
      <w:start w:val="1"/>
      <w:numFmt w:val="bullet"/>
      <w:lvlText w:val=""/>
      <w:lvlJc w:val="left"/>
      <w:pPr>
        <w:ind w:left="6117" w:hanging="360"/>
      </w:pPr>
      <w:rPr>
        <w:rFonts w:ascii="Symbol" w:hAnsi="Symbol" w:hint="default"/>
      </w:rPr>
    </w:lvl>
    <w:lvl w:ilvl="7" w:tplc="6C78C1CE" w:tentative="1">
      <w:start w:val="1"/>
      <w:numFmt w:val="bullet"/>
      <w:lvlText w:val="o"/>
      <w:lvlJc w:val="left"/>
      <w:pPr>
        <w:ind w:left="6837" w:hanging="360"/>
      </w:pPr>
      <w:rPr>
        <w:rFonts w:ascii="Courier New" w:hAnsi="Courier New" w:cs="Courier New" w:hint="default"/>
      </w:rPr>
    </w:lvl>
    <w:lvl w:ilvl="8" w:tplc="A50C6CE2" w:tentative="1">
      <w:start w:val="1"/>
      <w:numFmt w:val="bullet"/>
      <w:lvlText w:val=""/>
      <w:lvlJc w:val="left"/>
      <w:pPr>
        <w:ind w:left="7557" w:hanging="360"/>
      </w:pPr>
      <w:rPr>
        <w:rFonts w:ascii="Wingdings" w:hAnsi="Wingdings" w:hint="default"/>
      </w:rPr>
    </w:lvl>
  </w:abstractNum>
  <w:abstractNum w:abstractNumId="31">
    <w:nsid w:val="55E50A5C"/>
    <w:multiLevelType w:val="hybridMultilevel"/>
    <w:tmpl w:val="5AA26414"/>
    <w:lvl w:ilvl="0" w:tplc="04150001">
      <w:start w:val="1"/>
      <w:numFmt w:val="decimal"/>
      <w:lvlText w:val="%1)"/>
      <w:lvlJc w:val="left"/>
      <w:pPr>
        <w:ind w:left="1494"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nsid w:val="60D05EB3"/>
    <w:multiLevelType w:val="singleLevel"/>
    <w:tmpl w:val="B7A6D6A2"/>
    <w:lvl w:ilvl="0">
      <w:start w:val="1"/>
      <w:numFmt w:val="decimal"/>
      <w:lvlText w:val="%1)"/>
      <w:lvlJc w:val="left"/>
      <w:pPr>
        <w:ind w:left="502" w:hanging="360"/>
      </w:pPr>
      <w:rPr>
        <w:rFonts w:hint="default"/>
        <w:b w:val="0"/>
      </w:rPr>
    </w:lvl>
  </w:abstractNum>
  <w:abstractNum w:abstractNumId="33">
    <w:nsid w:val="64BD03AB"/>
    <w:multiLevelType w:val="hybridMultilevel"/>
    <w:tmpl w:val="72D003CE"/>
    <w:lvl w:ilvl="0" w:tplc="5C2ED57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D9F4C7D"/>
    <w:multiLevelType w:val="hybridMultilevel"/>
    <w:tmpl w:val="58309308"/>
    <w:lvl w:ilvl="0" w:tplc="6520FE70">
      <w:start w:val="1"/>
      <w:numFmt w:val="decimal"/>
      <w:lvlText w:val="%1)"/>
      <w:lvlJc w:val="left"/>
      <w:pPr>
        <w:ind w:left="928" w:hanging="360"/>
      </w:pPr>
    </w:lvl>
    <w:lvl w:ilvl="1" w:tplc="AC5844DA" w:tentative="1">
      <w:start w:val="1"/>
      <w:numFmt w:val="lowerLetter"/>
      <w:lvlText w:val="%2."/>
      <w:lvlJc w:val="left"/>
      <w:pPr>
        <w:ind w:left="1648" w:hanging="360"/>
      </w:pPr>
    </w:lvl>
    <w:lvl w:ilvl="2" w:tplc="E79CF6DC" w:tentative="1">
      <w:start w:val="1"/>
      <w:numFmt w:val="lowerRoman"/>
      <w:lvlText w:val="%3."/>
      <w:lvlJc w:val="right"/>
      <w:pPr>
        <w:ind w:left="2368" w:hanging="180"/>
      </w:pPr>
    </w:lvl>
    <w:lvl w:ilvl="3" w:tplc="13983686" w:tentative="1">
      <w:start w:val="1"/>
      <w:numFmt w:val="decimal"/>
      <w:lvlText w:val="%4."/>
      <w:lvlJc w:val="left"/>
      <w:pPr>
        <w:ind w:left="3088" w:hanging="360"/>
      </w:pPr>
    </w:lvl>
    <w:lvl w:ilvl="4" w:tplc="3AA6697E" w:tentative="1">
      <w:start w:val="1"/>
      <w:numFmt w:val="lowerLetter"/>
      <w:lvlText w:val="%5."/>
      <w:lvlJc w:val="left"/>
      <w:pPr>
        <w:ind w:left="3808" w:hanging="360"/>
      </w:pPr>
    </w:lvl>
    <w:lvl w:ilvl="5" w:tplc="8EDC240A" w:tentative="1">
      <w:start w:val="1"/>
      <w:numFmt w:val="lowerRoman"/>
      <w:lvlText w:val="%6."/>
      <w:lvlJc w:val="right"/>
      <w:pPr>
        <w:ind w:left="4528" w:hanging="180"/>
      </w:pPr>
    </w:lvl>
    <w:lvl w:ilvl="6" w:tplc="DB9C8400" w:tentative="1">
      <w:start w:val="1"/>
      <w:numFmt w:val="decimal"/>
      <w:lvlText w:val="%7."/>
      <w:lvlJc w:val="left"/>
      <w:pPr>
        <w:ind w:left="5248" w:hanging="360"/>
      </w:pPr>
    </w:lvl>
    <w:lvl w:ilvl="7" w:tplc="53985A0A" w:tentative="1">
      <w:start w:val="1"/>
      <w:numFmt w:val="lowerLetter"/>
      <w:lvlText w:val="%8."/>
      <w:lvlJc w:val="left"/>
      <w:pPr>
        <w:ind w:left="5968" w:hanging="360"/>
      </w:pPr>
    </w:lvl>
    <w:lvl w:ilvl="8" w:tplc="85E66768" w:tentative="1">
      <w:start w:val="1"/>
      <w:numFmt w:val="lowerRoman"/>
      <w:lvlText w:val="%9."/>
      <w:lvlJc w:val="right"/>
      <w:pPr>
        <w:ind w:left="6688" w:hanging="180"/>
      </w:pPr>
    </w:lvl>
  </w:abstractNum>
  <w:abstractNum w:abstractNumId="35">
    <w:nsid w:val="6F0034D0"/>
    <w:multiLevelType w:val="singleLevel"/>
    <w:tmpl w:val="B7A6D6A2"/>
    <w:lvl w:ilvl="0">
      <w:start w:val="1"/>
      <w:numFmt w:val="decimal"/>
      <w:lvlText w:val="%1)"/>
      <w:lvlJc w:val="left"/>
      <w:pPr>
        <w:ind w:left="502" w:hanging="360"/>
      </w:pPr>
      <w:rPr>
        <w:rFonts w:hint="default"/>
        <w:b w:val="0"/>
      </w:rPr>
    </w:lvl>
  </w:abstractNum>
  <w:abstractNum w:abstractNumId="36">
    <w:nsid w:val="70CA45BD"/>
    <w:multiLevelType w:val="hybridMultilevel"/>
    <w:tmpl w:val="EF38D40A"/>
    <w:lvl w:ilvl="0" w:tplc="0415000F">
      <w:start w:val="1"/>
      <w:numFmt w:val="decimal"/>
      <w:lvlText w:val="%1."/>
      <w:lvlJc w:val="left"/>
      <w:pPr>
        <w:ind w:left="360" w:hanging="360"/>
      </w:pPr>
      <w:rPr>
        <w:rFonts w:hint="default"/>
        <w:b/>
        <w:i w:val="0"/>
        <w:color w:val="auto"/>
        <w:sz w:val="24"/>
        <w:szCs w:val="24"/>
      </w:rPr>
    </w:lvl>
    <w:lvl w:ilvl="1" w:tplc="F9EA26B4" w:tentative="1">
      <w:start w:val="1"/>
      <w:numFmt w:val="lowerLetter"/>
      <w:lvlText w:val="%2."/>
      <w:lvlJc w:val="left"/>
      <w:pPr>
        <w:ind w:left="1222" w:hanging="360"/>
      </w:pPr>
    </w:lvl>
    <w:lvl w:ilvl="2" w:tplc="B89CC71A">
      <w:start w:val="1"/>
      <w:numFmt w:val="lowerLetter"/>
      <w:lvlText w:val="%3."/>
      <w:lvlJc w:val="left"/>
      <w:pPr>
        <w:ind w:left="606"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718A18F1"/>
    <w:multiLevelType w:val="hybridMultilevel"/>
    <w:tmpl w:val="84787256"/>
    <w:lvl w:ilvl="0" w:tplc="5C2ED57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4BC0FDF"/>
    <w:multiLevelType w:val="singleLevel"/>
    <w:tmpl w:val="B7A6D6A2"/>
    <w:lvl w:ilvl="0">
      <w:start w:val="1"/>
      <w:numFmt w:val="decimal"/>
      <w:lvlText w:val="%1)"/>
      <w:lvlJc w:val="left"/>
      <w:pPr>
        <w:ind w:left="502" w:hanging="360"/>
      </w:pPr>
      <w:rPr>
        <w:rFonts w:hint="default"/>
        <w:b w:val="0"/>
      </w:rPr>
    </w:lvl>
  </w:abstractNum>
  <w:abstractNum w:abstractNumId="39">
    <w:nsid w:val="753703D9"/>
    <w:multiLevelType w:val="hybridMultilevel"/>
    <w:tmpl w:val="9C3E7C3C"/>
    <w:lvl w:ilvl="0" w:tplc="A6E06E56">
      <w:start w:val="1"/>
      <w:numFmt w:val="decimal"/>
      <w:lvlText w:val="%1)"/>
      <w:lvlJc w:val="left"/>
      <w:pPr>
        <w:ind w:left="360" w:hanging="360"/>
      </w:pPr>
    </w:lvl>
    <w:lvl w:ilvl="1" w:tplc="3EB411AE" w:tentative="1">
      <w:start w:val="1"/>
      <w:numFmt w:val="lowerLetter"/>
      <w:lvlText w:val="%2."/>
      <w:lvlJc w:val="left"/>
      <w:pPr>
        <w:ind w:left="1080" w:hanging="360"/>
      </w:pPr>
    </w:lvl>
    <w:lvl w:ilvl="2" w:tplc="B4189AA2" w:tentative="1">
      <w:start w:val="1"/>
      <w:numFmt w:val="lowerRoman"/>
      <w:lvlText w:val="%3."/>
      <w:lvlJc w:val="right"/>
      <w:pPr>
        <w:ind w:left="1800" w:hanging="180"/>
      </w:pPr>
    </w:lvl>
    <w:lvl w:ilvl="3" w:tplc="C3D682C4" w:tentative="1">
      <w:start w:val="1"/>
      <w:numFmt w:val="decimal"/>
      <w:lvlText w:val="%4."/>
      <w:lvlJc w:val="left"/>
      <w:pPr>
        <w:ind w:left="2520" w:hanging="360"/>
      </w:pPr>
    </w:lvl>
    <w:lvl w:ilvl="4" w:tplc="298407C2" w:tentative="1">
      <w:start w:val="1"/>
      <w:numFmt w:val="lowerLetter"/>
      <w:lvlText w:val="%5."/>
      <w:lvlJc w:val="left"/>
      <w:pPr>
        <w:ind w:left="3240" w:hanging="360"/>
      </w:pPr>
    </w:lvl>
    <w:lvl w:ilvl="5" w:tplc="E46483C0" w:tentative="1">
      <w:start w:val="1"/>
      <w:numFmt w:val="lowerRoman"/>
      <w:lvlText w:val="%6."/>
      <w:lvlJc w:val="right"/>
      <w:pPr>
        <w:ind w:left="3960" w:hanging="180"/>
      </w:pPr>
    </w:lvl>
    <w:lvl w:ilvl="6" w:tplc="C8AE6AFC" w:tentative="1">
      <w:start w:val="1"/>
      <w:numFmt w:val="decimal"/>
      <w:lvlText w:val="%7."/>
      <w:lvlJc w:val="left"/>
      <w:pPr>
        <w:ind w:left="4680" w:hanging="360"/>
      </w:pPr>
    </w:lvl>
    <w:lvl w:ilvl="7" w:tplc="B6904930" w:tentative="1">
      <w:start w:val="1"/>
      <w:numFmt w:val="lowerLetter"/>
      <w:lvlText w:val="%8."/>
      <w:lvlJc w:val="left"/>
      <w:pPr>
        <w:ind w:left="5400" w:hanging="360"/>
      </w:pPr>
    </w:lvl>
    <w:lvl w:ilvl="8" w:tplc="0F766ED8" w:tentative="1">
      <w:start w:val="1"/>
      <w:numFmt w:val="lowerRoman"/>
      <w:lvlText w:val="%9."/>
      <w:lvlJc w:val="right"/>
      <w:pPr>
        <w:ind w:left="6120" w:hanging="180"/>
      </w:pPr>
    </w:lvl>
  </w:abstractNum>
  <w:abstractNum w:abstractNumId="40">
    <w:nsid w:val="75434E3F"/>
    <w:multiLevelType w:val="hybridMultilevel"/>
    <w:tmpl w:val="3490048A"/>
    <w:lvl w:ilvl="0" w:tplc="693EE9FA">
      <w:start w:val="1"/>
      <w:numFmt w:val="bullet"/>
      <w:lvlText w:val=""/>
      <w:lvlJc w:val="left"/>
      <w:pPr>
        <w:ind w:left="1797" w:hanging="360"/>
      </w:pPr>
      <w:rPr>
        <w:rFonts w:ascii="Symbol" w:hAnsi="Symbol" w:hint="default"/>
      </w:rPr>
    </w:lvl>
    <w:lvl w:ilvl="1" w:tplc="04150019" w:tentative="1">
      <w:start w:val="1"/>
      <w:numFmt w:val="bullet"/>
      <w:lvlText w:val="o"/>
      <w:lvlJc w:val="left"/>
      <w:pPr>
        <w:ind w:left="2517" w:hanging="360"/>
      </w:pPr>
      <w:rPr>
        <w:rFonts w:ascii="Courier New" w:hAnsi="Courier New" w:cs="Courier New" w:hint="default"/>
      </w:rPr>
    </w:lvl>
    <w:lvl w:ilvl="2" w:tplc="0415001B" w:tentative="1">
      <w:start w:val="1"/>
      <w:numFmt w:val="bullet"/>
      <w:lvlText w:val=""/>
      <w:lvlJc w:val="left"/>
      <w:pPr>
        <w:ind w:left="3237" w:hanging="360"/>
      </w:pPr>
      <w:rPr>
        <w:rFonts w:ascii="Wingdings" w:hAnsi="Wingdings" w:hint="default"/>
      </w:rPr>
    </w:lvl>
    <w:lvl w:ilvl="3" w:tplc="0415000F" w:tentative="1">
      <w:start w:val="1"/>
      <w:numFmt w:val="bullet"/>
      <w:lvlText w:val=""/>
      <w:lvlJc w:val="left"/>
      <w:pPr>
        <w:ind w:left="3957" w:hanging="360"/>
      </w:pPr>
      <w:rPr>
        <w:rFonts w:ascii="Symbol" w:hAnsi="Symbol" w:hint="default"/>
      </w:rPr>
    </w:lvl>
    <w:lvl w:ilvl="4" w:tplc="04150019" w:tentative="1">
      <w:start w:val="1"/>
      <w:numFmt w:val="bullet"/>
      <w:lvlText w:val="o"/>
      <w:lvlJc w:val="left"/>
      <w:pPr>
        <w:ind w:left="4677" w:hanging="360"/>
      </w:pPr>
      <w:rPr>
        <w:rFonts w:ascii="Courier New" w:hAnsi="Courier New" w:cs="Courier New" w:hint="default"/>
      </w:rPr>
    </w:lvl>
    <w:lvl w:ilvl="5" w:tplc="0415001B" w:tentative="1">
      <w:start w:val="1"/>
      <w:numFmt w:val="bullet"/>
      <w:lvlText w:val=""/>
      <w:lvlJc w:val="left"/>
      <w:pPr>
        <w:ind w:left="5397" w:hanging="360"/>
      </w:pPr>
      <w:rPr>
        <w:rFonts w:ascii="Wingdings" w:hAnsi="Wingdings" w:hint="default"/>
      </w:rPr>
    </w:lvl>
    <w:lvl w:ilvl="6" w:tplc="0415000F" w:tentative="1">
      <w:start w:val="1"/>
      <w:numFmt w:val="bullet"/>
      <w:lvlText w:val=""/>
      <w:lvlJc w:val="left"/>
      <w:pPr>
        <w:ind w:left="6117" w:hanging="360"/>
      </w:pPr>
      <w:rPr>
        <w:rFonts w:ascii="Symbol" w:hAnsi="Symbol" w:hint="default"/>
      </w:rPr>
    </w:lvl>
    <w:lvl w:ilvl="7" w:tplc="04150019" w:tentative="1">
      <w:start w:val="1"/>
      <w:numFmt w:val="bullet"/>
      <w:lvlText w:val="o"/>
      <w:lvlJc w:val="left"/>
      <w:pPr>
        <w:ind w:left="6837" w:hanging="360"/>
      </w:pPr>
      <w:rPr>
        <w:rFonts w:ascii="Courier New" w:hAnsi="Courier New" w:cs="Courier New" w:hint="default"/>
      </w:rPr>
    </w:lvl>
    <w:lvl w:ilvl="8" w:tplc="0415001B" w:tentative="1">
      <w:start w:val="1"/>
      <w:numFmt w:val="bullet"/>
      <w:lvlText w:val=""/>
      <w:lvlJc w:val="left"/>
      <w:pPr>
        <w:ind w:left="7557" w:hanging="360"/>
      </w:pPr>
      <w:rPr>
        <w:rFonts w:ascii="Wingdings" w:hAnsi="Wingdings" w:hint="default"/>
      </w:rPr>
    </w:lvl>
  </w:abstractNum>
  <w:abstractNum w:abstractNumId="41">
    <w:nsid w:val="78343EB2"/>
    <w:multiLevelType w:val="hybridMultilevel"/>
    <w:tmpl w:val="C1E88C84"/>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nsid w:val="7C9B1887"/>
    <w:multiLevelType w:val="hybridMultilevel"/>
    <w:tmpl w:val="33164B8A"/>
    <w:lvl w:ilvl="0" w:tplc="04150011">
      <w:start w:val="1"/>
      <w:numFmt w:val="decimal"/>
      <w:lvlText w:val="%1)"/>
      <w:lvlJc w:val="left"/>
      <w:pPr>
        <w:ind w:left="644"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EF0205F"/>
    <w:multiLevelType w:val="singleLevel"/>
    <w:tmpl w:val="1A7E9F92"/>
    <w:lvl w:ilvl="0">
      <w:start w:val="1"/>
      <w:numFmt w:val="decimal"/>
      <w:lvlText w:val="%1)"/>
      <w:lvlJc w:val="left"/>
      <w:pPr>
        <w:ind w:left="360" w:hanging="360"/>
      </w:pPr>
      <w:rPr>
        <w:rFonts w:hint="default"/>
        <w:b w:val="0"/>
      </w:rPr>
    </w:lvl>
  </w:abstractNum>
  <w:num w:numId="1">
    <w:abstractNumId w:val="2"/>
  </w:num>
  <w:num w:numId="2">
    <w:abstractNumId w:val="31"/>
  </w:num>
  <w:num w:numId="3">
    <w:abstractNumId w:val="11"/>
  </w:num>
  <w:num w:numId="4">
    <w:abstractNumId w:val="22"/>
  </w:num>
  <w:num w:numId="5">
    <w:abstractNumId w:val="7"/>
  </w:num>
  <w:num w:numId="6">
    <w:abstractNumId w:val="20"/>
  </w:num>
  <w:num w:numId="7">
    <w:abstractNumId w:val="19"/>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3"/>
  </w:num>
  <w:num w:numId="39">
    <w:abstractNumId w:val="3"/>
  </w:num>
  <w:num w:numId="40">
    <w:abstractNumId w:val="8"/>
  </w:num>
  <w:num w:numId="41">
    <w:abstractNumId w:val="21"/>
  </w:num>
  <w:num w:numId="42">
    <w:abstractNumId w:val="25"/>
  </w:num>
  <w:num w:numId="43">
    <w:abstractNumId w:val="33"/>
  </w:num>
  <w:num w:numId="44">
    <w:abstractNumId w:val="29"/>
  </w:num>
  <w:num w:numId="45">
    <w:abstractNumId w:val="35"/>
  </w:num>
  <w:num w:numId="46">
    <w:abstractNumId w:val="32"/>
  </w:num>
  <w:num w:numId="47">
    <w:abstractNumId w:val="38"/>
  </w:num>
  <w:num w:numId="48">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CA1ACE"/>
    <w:rsid w:val="000109BC"/>
    <w:rsid w:val="000159C2"/>
    <w:rsid w:val="0008205F"/>
    <w:rsid w:val="00095F06"/>
    <w:rsid w:val="000B3F0E"/>
    <w:rsid w:val="000B7F0E"/>
    <w:rsid w:val="000C5978"/>
    <w:rsid w:val="000D720E"/>
    <w:rsid w:val="0013511D"/>
    <w:rsid w:val="00157670"/>
    <w:rsid w:val="00174A03"/>
    <w:rsid w:val="001B0A51"/>
    <w:rsid w:val="00243C2C"/>
    <w:rsid w:val="002461FE"/>
    <w:rsid w:val="002A77E2"/>
    <w:rsid w:val="002D2901"/>
    <w:rsid w:val="00320447"/>
    <w:rsid w:val="00327F20"/>
    <w:rsid w:val="00340D87"/>
    <w:rsid w:val="0036142C"/>
    <w:rsid w:val="00392CC1"/>
    <w:rsid w:val="003F5AA4"/>
    <w:rsid w:val="004510AA"/>
    <w:rsid w:val="004A54C6"/>
    <w:rsid w:val="004B1AFA"/>
    <w:rsid w:val="00521290"/>
    <w:rsid w:val="0054184A"/>
    <w:rsid w:val="00577C95"/>
    <w:rsid w:val="00593C6E"/>
    <w:rsid w:val="005A0818"/>
    <w:rsid w:val="005A56EF"/>
    <w:rsid w:val="005D3529"/>
    <w:rsid w:val="005E48D7"/>
    <w:rsid w:val="006027E4"/>
    <w:rsid w:val="00674210"/>
    <w:rsid w:val="006F0C2E"/>
    <w:rsid w:val="00704802"/>
    <w:rsid w:val="00723493"/>
    <w:rsid w:val="0073366C"/>
    <w:rsid w:val="00734427"/>
    <w:rsid w:val="00775369"/>
    <w:rsid w:val="007A7C93"/>
    <w:rsid w:val="007F1443"/>
    <w:rsid w:val="008376C6"/>
    <w:rsid w:val="008465C6"/>
    <w:rsid w:val="00872703"/>
    <w:rsid w:val="00905390"/>
    <w:rsid w:val="00907224"/>
    <w:rsid w:val="00913712"/>
    <w:rsid w:val="0091409D"/>
    <w:rsid w:val="00927892"/>
    <w:rsid w:val="00931A8A"/>
    <w:rsid w:val="009404F9"/>
    <w:rsid w:val="00941760"/>
    <w:rsid w:val="0094490E"/>
    <w:rsid w:val="00951B06"/>
    <w:rsid w:val="009577F4"/>
    <w:rsid w:val="0096362F"/>
    <w:rsid w:val="009A2A0D"/>
    <w:rsid w:val="009A622C"/>
    <w:rsid w:val="009E05CB"/>
    <w:rsid w:val="00A6154D"/>
    <w:rsid w:val="00A618AE"/>
    <w:rsid w:val="00A66895"/>
    <w:rsid w:val="00AA1819"/>
    <w:rsid w:val="00AC6CE2"/>
    <w:rsid w:val="00AF22B2"/>
    <w:rsid w:val="00B43671"/>
    <w:rsid w:val="00B45534"/>
    <w:rsid w:val="00B747F3"/>
    <w:rsid w:val="00B962DE"/>
    <w:rsid w:val="00BA5900"/>
    <w:rsid w:val="00C2341B"/>
    <w:rsid w:val="00C5618F"/>
    <w:rsid w:val="00C83A85"/>
    <w:rsid w:val="00CA1ACE"/>
    <w:rsid w:val="00CA5BA1"/>
    <w:rsid w:val="00CA7DAD"/>
    <w:rsid w:val="00CB1A11"/>
    <w:rsid w:val="00CC0191"/>
    <w:rsid w:val="00CD06B1"/>
    <w:rsid w:val="00D14EDE"/>
    <w:rsid w:val="00D45D50"/>
    <w:rsid w:val="00D769C9"/>
    <w:rsid w:val="00D86723"/>
    <w:rsid w:val="00DC1EF1"/>
    <w:rsid w:val="00DC6956"/>
    <w:rsid w:val="00DE4DDE"/>
    <w:rsid w:val="00E0169B"/>
    <w:rsid w:val="00E16A61"/>
    <w:rsid w:val="00E238F0"/>
    <w:rsid w:val="00E27E49"/>
    <w:rsid w:val="00E31250"/>
    <w:rsid w:val="00E9320A"/>
    <w:rsid w:val="00E96C57"/>
    <w:rsid w:val="00EB3C31"/>
    <w:rsid w:val="00ED216D"/>
    <w:rsid w:val="00EE53D3"/>
    <w:rsid w:val="00F3784F"/>
    <w:rsid w:val="00F860E8"/>
    <w:rsid w:val="00FA07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69"/>
  </w:style>
  <w:style w:type="paragraph" w:styleId="Nagwek1">
    <w:name w:val="heading 1"/>
    <w:basedOn w:val="Normalny"/>
    <w:next w:val="Normalny"/>
    <w:link w:val="Nagwek1Znak"/>
    <w:qFormat/>
    <w:rsid w:val="00320447"/>
    <w:pPr>
      <w:keepNext/>
      <w:spacing w:after="0" w:line="360" w:lineRule="auto"/>
      <w:jc w:val="center"/>
      <w:outlineLvl w:val="0"/>
    </w:pPr>
    <w:rPr>
      <w:rFonts w:ascii="Times New Roman" w:eastAsia="Times New Roman" w:hAnsi="Times New Roman" w:cs="Times New Roman"/>
      <w:b/>
      <w:i/>
      <w:sz w:val="32"/>
      <w:szCs w:val="20"/>
    </w:rPr>
  </w:style>
  <w:style w:type="paragraph" w:styleId="Nagwek2">
    <w:name w:val="heading 2"/>
    <w:basedOn w:val="Normalny"/>
    <w:next w:val="Normalny"/>
    <w:link w:val="Nagwek2Znak"/>
    <w:qFormat/>
    <w:rsid w:val="00320447"/>
    <w:pPr>
      <w:keepNext/>
      <w:numPr>
        <w:numId w:val="4"/>
      </w:numPr>
      <w:spacing w:after="0" w:line="360" w:lineRule="auto"/>
      <w:outlineLvl w:val="1"/>
    </w:pPr>
    <w:rPr>
      <w:rFonts w:ascii="Times New Roman" w:eastAsia="Times New Roman" w:hAnsi="Times New Roman" w:cs="Times New Roman"/>
      <w:b/>
      <w:sz w:val="24"/>
      <w:szCs w:val="20"/>
    </w:rPr>
  </w:style>
  <w:style w:type="paragraph" w:styleId="Nagwek3">
    <w:name w:val="heading 3"/>
    <w:aliases w:val="Nagłówek 3 Znak Znak"/>
    <w:basedOn w:val="Normalny"/>
    <w:next w:val="Normalny"/>
    <w:link w:val="Nagwek3Znak"/>
    <w:qFormat/>
    <w:rsid w:val="00320447"/>
    <w:pPr>
      <w:keepNext/>
      <w:spacing w:after="0" w:line="360" w:lineRule="auto"/>
      <w:jc w:val="center"/>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qFormat/>
    <w:rsid w:val="00320447"/>
    <w:pPr>
      <w:keepNext/>
      <w:spacing w:after="0" w:line="360" w:lineRule="auto"/>
      <w:jc w:val="center"/>
      <w:outlineLvl w:val="3"/>
    </w:pPr>
    <w:rPr>
      <w:rFonts w:ascii="Times New Roman" w:eastAsia="Times New Roman" w:hAnsi="Times New Roman" w:cs="Times New Roman"/>
      <w:b/>
      <w:sz w:val="28"/>
      <w:szCs w:val="24"/>
    </w:rPr>
  </w:style>
  <w:style w:type="paragraph" w:styleId="Nagwek5">
    <w:name w:val="heading 5"/>
    <w:basedOn w:val="Normalny"/>
    <w:next w:val="Normalny"/>
    <w:link w:val="Nagwek5Znak"/>
    <w:qFormat/>
    <w:rsid w:val="00320447"/>
    <w:pPr>
      <w:keepNext/>
      <w:spacing w:after="0" w:line="360" w:lineRule="auto"/>
      <w:jc w:val="both"/>
      <w:outlineLvl w:val="4"/>
    </w:pPr>
    <w:rPr>
      <w:rFonts w:ascii="Times New Roman" w:eastAsia="Times New Roman" w:hAnsi="Times New Roman" w:cs="Times New Roman"/>
      <w:b/>
      <w:sz w:val="28"/>
      <w:szCs w:val="24"/>
    </w:rPr>
  </w:style>
  <w:style w:type="paragraph" w:styleId="Nagwek6">
    <w:name w:val="heading 6"/>
    <w:basedOn w:val="Normalny"/>
    <w:next w:val="Normalny"/>
    <w:link w:val="Nagwek6Znak"/>
    <w:qFormat/>
    <w:rsid w:val="00320447"/>
    <w:pPr>
      <w:keepNext/>
      <w:spacing w:after="0" w:line="240" w:lineRule="auto"/>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qFormat/>
    <w:rsid w:val="00320447"/>
    <w:pPr>
      <w:keepNext/>
      <w:spacing w:after="0" w:line="240" w:lineRule="auto"/>
      <w:jc w:val="right"/>
      <w:outlineLvl w:val="6"/>
    </w:pPr>
    <w:rPr>
      <w:rFonts w:ascii="Times New Roman" w:eastAsia="Times New Roman" w:hAnsi="Times New Roman" w:cs="Times New Roman"/>
      <w:b/>
      <w:sz w:val="24"/>
      <w:szCs w:val="24"/>
    </w:rPr>
  </w:style>
  <w:style w:type="paragraph" w:styleId="Nagwek8">
    <w:name w:val="heading 8"/>
    <w:basedOn w:val="Normalny"/>
    <w:next w:val="Normalny"/>
    <w:link w:val="Nagwek8Znak"/>
    <w:qFormat/>
    <w:rsid w:val="00320447"/>
    <w:pPr>
      <w:keepNext/>
      <w:spacing w:after="0" w:line="360" w:lineRule="auto"/>
      <w:ind w:left="1416"/>
      <w:jc w:val="both"/>
      <w:outlineLvl w:val="7"/>
    </w:pPr>
    <w:rPr>
      <w:rFonts w:ascii="Times New Roman" w:eastAsia="Times New Roman" w:hAnsi="Times New Roman" w:cs="Times New Roman"/>
      <w:b/>
      <w:bCs/>
      <w:sz w:val="24"/>
      <w:szCs w:val="24"/>
    </w:rPr>
  </w:style>
  <w:style w:type="paragraph" w:styleId="Nagwek9">
    <w:name w:val="heading 9"/>
    <w:basedOn w:val="Normalny"/>
    <w:next w:val="Normalny"/>
    <w:link w:val="Nagwek9Znak"/>
    <w:qFormat/>
    <w:rsid w:val="00320447"/>
    <w:pPr>
      <w:keepNext/>
      <w:spacing w:after="0" w:line="240" w:lineRule="auto"/>
      <w:jc w:val="center"/>
      <w:outlineLvl w:val="8"/>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511D"/>
    <w:pPr>
      <w:ind w:left="720"/>
      <w:contextualSpacing/>
    </w:pPr>
  </w:style>
  <w:style w:type="paragraph" w:styleId="Tekstpodstawowy">
    <w:name w:val="Body Text"/>
    <w:basedOn w:val="Normalny"/>
    <w:link w:val="TekstpodstawowyZnak"/>
    <w:unhideWhenUsed/>
    <w:rsid w:val="0013511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3511D"/>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20447"/>
    <w:rPr>
      <w:rFonts w:ascii="Times New Roman" w:eastAsia="Times New Roman" w:hAnsi="Times New Roman" w:cs="Times New Roman"/>
      <w:b/>
      <w:i/>
      <w:sz w:val="32"/>
      <w:szCs w:val="20"/>
    </w:rPr>
  </w:style>
  <w:style w:type="character" w:customStyle="1" w:styleId="Nagwek2Znak">
    <w:name w:val="Nagłówek 2 Znak"/>
    <w:basedOn w:val="Domylnaczcionkaakapitu"/>
    <w:link w:val="Nagwek2"/>
    <w:rsid w:val="00320447"/>
    <w:rPr>
      <w:rFonts w:ascii="Times New Roman" w:eastAsia="Times New Roman" w:hAnsi="Times New Roman" w:cs="Times New Roman"/>
      <w:b/>
      <w:sz w:val="24"/>
      <w:szCs w:val="20"/>
    </w:rPr>
  </w:style>
  <w:style w:type="character" w:customStyle="1" w:styleId="Nagwek3Znak">
    <w:name w:val="Nagłówek 3 Znak"/>
    <w:aliases w:val="Nagłówek 3 Znak Znak Znak"/>
    <w:basedOn w:val="Domylnaczcionkaakapitu"/>
    <w:link w:val="Nagwek3"/>
    <w:rsid w:val="00320447"/>
    <w:rPr>
      <w:rFonts w:ascii="Times New Roman" w:eastAsia="Times New Roman" w:hAnsi="Times New Roman" w:cs="Times New Roman"/>
      <w:b/>
      <w:sz w:val="24"/>
      <w:szCs w:val="24"/>
    </w:rPr>
  </w:style>
  <w:style w:type="character" w:customStyle="1" w:styleId="Nagwek4Znak">
    <w:name w:val="Nagłówek 4 Znak"/>
    <w:basedOn w:val="Domylnaczcionkaakapitu"/>
    <w:link w:val="Nagwek4"/>
    <w:rsid w:val="00320447"/>
    <w:rPr>
      <w:rFonts w:ascii="Times New Roman" w:eastAsia="Times New Roman" w:hAnsi="Times New Roman" w:cs="Times New Roman"/>
      <w:b/>
      <w:sz w:val="28"/>
      <w:szCs w:val="24"/>
    </w:rPr>
  </w:style>
  <w:style w:type="character" w:customStyle="1" w:styleId="Nagwek5Znak">
    <w:name w:val="Nagłówek 5 Znak"/>
    <w:basedOn w:val="Domylnaczcionkaakapitu"/>
    <w:link w:val="Nagwek5"/>
    <w:rsid w:val="00320447"/>
    <w:rPr>
      <w:rFonts w:ascii="Times New Roman" w:eastAsia="Times New Roman" w:hAnsi="Times New Roman" w:cs="Times New Roman"/>
      <w:b/>
      <w:sz w:val="28"/>
      <w:szCs w:val="24"/>
    </w:rPr>
  </w:style>
  <w:style w:type="character" w:customStyle="1" w:styleId="Nagwek6Znak">
    <w:name w:val="Nagłówek 6 Znak"/>
    <w:basedOn w:val="Domylnaczcionkaakapitu"/>
    <w:link w:val="Nagwek6"/>
    <w:rsid w:val="00320447"/>
    <w:rPr>
      <w:rFonts w:ascii="Times New Roman" w:eastAsia="Times New Roman" w:hAnsi="Times New Roman" w:cs="Times New Roman"/>
      <w:b/>
      <w:bCs/>
      <w:sz w:val="24"/>
      <w:szCs w:val="24"/>
    </w:rPr>
  </w:style>
  <w:style w:type="character" w:customStyle="1" w:styleId="Nagwek7Znak">
    <w:name w:val="Nagłówek 7 Znak"/>
    <w:basedOn w:val="Domylnaczcionkaakapitu"/>
    <w:link w:val="Nagwek7"/>
    <w:rsid w:val="00320447"/>
    <w:rPr>
      <w:rFonts w:ascii="Times New Roman" w:eastAsia="Times New Roman" w:hAnsi="Times New Roman" w:cs="Times New Roman"/>
      <w:b/>
      <w:sz w:val="24"/>
      <w:szCs w:val="24"/>
    </w:rPr>
  </w:style>
  <w:style w:type="character" w:customStyle="1" w:styleId="Nagwek8Znak">
    <w:name w:val="Nagłówek 8 Znak"/>
    <w:basedOn w:val="Domylnaczcionkaakapitu"/>
    <w:link w:val="Nagwek8"/>
    <w:rsid w:val="00320447"/>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320447"/>
    <w:rPr>
      <w:rFonts w:ascii="Times New Roman" w:eastAsia="Times New Roman" w:hAnsi="Times New Roman" w:cs="Times New Roman"/>
      <w:sz w:val="28"/>
      <w:szCs w:val="24"/>
    </w:rPr>
  </w:style>
  <w:style w:type="numbering" w:customStyle="1" w:styleId="Bezlisty1">
    <w:name w:val="Bez listy1"/>
    <w:next w:val="Bezlisty"/>
    <w:uiPriority w:val="99"/>
    <w:semiHidden/>
    <w:rsid w:val="00320447"/>
  </w:style>
  <w:style w:type="paragraph" w:styleId="Tekstpodstawowywcity">
    <w:name w:val="Body Text Indent"/>
    <w:basedOn w:val="Normalny"/>
    <w:link w:val="TekstpodstawowywcityZnak"/>
    <w:rsid w:val="00320447"/>
    <w:pPr>
      <w:spacing w:after="0" w:line="240" w:lineRule="auto"/>
      <w:ind w:left="426"/>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320447"/>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320447"/>
    <w:pPr>
      <w:spacing w:after="0" w:line="360" w:lineRule="auto"/>
      <w:ind w:left="360"/>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rsid w:val="00320447"/>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320447"/>
    <w:pPr>
      <w:spacing w:after="0" w:line="360" w:lineRule="auto"/>
      <w:ind w:left="360" w:hanging="360"/>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320447"/>
    <w:rPr>
      <w:rFonts w:ascii="Times New Roman" w:eastAsia="Times New Roman" w:hAnsi="Times New Roman" w:cs="Times New Roman"/>
      <w:sz w:val="24"/>
      <w:szCs w:val="24"/>
    </w:rPr>
  </w:style>
  <w:style w:type="paragraph" w:styleId="Tekstpodstawowy2">
    <w:name w:val="Body Text 2"/>
    <w:basedOn w:val="Normalny"/>
    <w:link w:val="Tekstpodstawowy2Znak"/>
    <w:rsid w:val="00320447"/>
    <w:pPr>
      <w:spacing w:after="0" w:line="360" w:lineRule="auto"/>
    </w:pPr>
    <w:rPr>
      <w:rFonts w:ascii="Times New Roman" w:eastAsia="Times New Roman" w:hAnsi="Times New Roman" w:cs="Times New Roman"/>
      <w:b/>
      <w:sz w:val="24"/>
      <w:szCs w:val="24"/>
    </w:rPr>
  </w:style>
  <w:style w:type="character" w:customStyle="1" w:styleId="Tekstpodstawowy2Znak">
    <w:name w:val="Tekst podstawowy 2 Znak"/>
    <w:basedOn w:val="Domylnaczcionkaakapitu"/>
    <w:link w:val="Tekstpodstawowy2"/>
    <w:rsid w:val="00320447"/>
    <w:rPr>
      <w:rFonts w:ascii="Times New Roman" w:eastAsia="Times New Roman" w:hAnsi="Times New Roman" w:cs="Times New Roman"/>
      <w:b/>
      <w:sz w:val="24"/>
      <w:szCs w:val="24"/>
    </w:rPr>
  </w:style>
  <w:style w:type="paragraph" w:styleId="Tekstpodstawowy3">
    <w:name w:val="Body Text 3"/>
    <w:basedOn w:val="Normalny"/>
    <w:link w:val="Tekstpodstawowy3Znak"/>
    <w:rsid w:val="00320447"/>
    <w:pPr>
      <w:spacing w:after="0" w:line="36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320447"/>
    <w:rPr>
      <w:rFonts w:ascii="Times New Roman" w:eastAsia="Times New Roman" w:hAnsi="Times New Roman" w:cs="Times New Roman"/>
      <w:sz w:val="24"/>
      <w:szCs w:val="24"/>
    </w:rPr>
  </w:style>
  <w:style w:type="paragraph" w:styleId="Stopka">
    <w:name w:val="footer"/>
    <w:basedOn w:val="Normalny"/>
    <w:link w:val="StopkaZnak"/>
    <w:uiPriority w:val="99"/>
    <w:rsid w:val="0032044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320447"/>
    <w:rPr>
      <w:rFonts w:ascii="Times New Roman" w:eastAsia="Times New Roman" w:hAnsi="Times New Roman" w:cs="Times New Roman"/>
      <w:sz w:val="24"/>
      <w:szCs w:val="24"/>
    </w:rPr>
  </w:style>
  <w:style w:type="paragraph" w:styleId="Tytu">
    <w:name w:val="Title"/>
    <w:basedOn w:val="Normalny"/>
    <w:link w:val="TytuZnak"/>
    <w:qFormat/>
    <w:rsid w:val="00320447"/>
    <w:pPr>
      <w:spacing w:after="0" w:line="240" w:lineRule="auto"/>
      <w:jc w:val="center"/>
    </w:pPr>
    <w:rPr>
      <w:rFonts w:ascii="Times New Roman" w:eastAsia="Times New Roman" w:hAnsi="Times New Roman" w:cs="Times New Roman"/>
      <w:b/>
      <w:sz w:val="28"/>
      <w:szCs w:val="24"/>
    </w:rPr>
  </w:style>
  <w:style w:type="character" w:customStyle="1" w:styleId="TytuZnak">
    <w:name w:val="Tytuł Znak"/>
    <w:basedOn w:val="Domylnaczcionkaakapitu"/>
    <w:link w:val="Tytu"/>
    <w:rsid w:val="00320447"/>
    <w:rPr>
      <w:rFonts w:ascii="Times New Roman" w:eastAsia="Times New Roman" w:hAnsi="Times New Roman" w:cs="Times New Roman"/>
      <w:b/>
      <w:sz w:val="28"/>
      <w:szCs w:val="24"/>
    </w:rPr>
  </w:style>
  <w:style w:type="paragraph" w:styleId="Podtytu">
    <w:name w:val="Subtitle"/>
    <w:basedOn w:val="Normalny"/>
    <w:link w:val="PodtytuZnak"/>
    <w:qFormat/>
    <w:rsid w:val="00320447"/>
    <w:pPr>
      <w:spacing w:after="120" w:line="240" w:lineRule="auto"/>
      <w:jc w:val="center"/>
    </w:pPr>
    <w:rPr>
      <w:rFonts w:ascii="Times New Roman" w:eastAsia="Times New Roman" w:hAnsi="Times New Roman" w:cs="Times New Roman"/>
      <w:b/>
      <w:sz w:val="28"/>
      <w:szCs w:val="24"/>
    </w:rPr>
  </w:style>
  <w:style w:type="character" w:customStyle="1" w:styleId="PodtytuZnak">
    <w:name w:val="Podtytuł Znak"/>
    <w:basedOn w:val="Domylnaczcionkaakapitu"/>
    <w:link w:val="Podtytu"/>
    <w:rsid w:val="00320447"/>
    <w:rPr>
      <w:rFonts w:ascii="Times New Roman" w:eastAsia="Times New Roman" w:hAnsi="Times New Roman" w:cs="Times New Roman"/>
      <w:b/>
      <w:sz w:val="28"/>
      <w:szCs w:val="24"/>
    </w:rPr>
  </w:style>
  <w:style w:type="character" w:styleId="Hipercze">
    <w:name w:val="Hyperlink"/>
    <w:uiPriority w:val="99"/>
    <w:rsid w:val="00320447"/>
    <w:rPr>
      <w:color w:val="0000FF"/>
      <w:u w:val="single"/>
    </w:rPr>
  </w:style>
  <w:style w:type="character" w:styleId="UyteHipercze">
    <w:name w:val="FollowedHyperlink"/>
    <w:uiPriority w:val="99"/>
    <w:rsid w:val="00320447"/>
    <w:rPr>
      <w:color w:val="800080"/>
      <w:u w:val="single"/>
    </w:rPr>
  </w:style>
  <w:style w:type="character" w:styleId="Numerstrony">
    <w:name w:val="page number"/>
    <w:basedOn w:val="Domylnaczcionkaakapitu"/>
    <w:rsid w:val="00320447"/>
  </w:style>
  <w:style w:type="paragraph" w:styleId="Nagwek">
    <w:name w:val="header"/>
    <w:basedOn w:val="Normalny"/>
    <w:link w:val="NagwekZnak"/>
    <w:rsid w:val="0032044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320447"/>
    <w:rPr>
      <w:rFonts w:ascii="Times New Roman" w:eastAsia="Times New Roman" w:hAnsi="Times New Roman" w:cs="Times New Roman"/>
      <w:sz w:val="24"/>
      <w:szCs w:val="24"/>
    </w:rPr>
  </w:style>
  <w:style w:type="paragraph" w:styleId="Tekstprzypisukocowego">
    <w:name w:val="endnote text"/>
    <w:basedOn w:val="Normalny"/>
    <w:link w:val="TekstprzypisukocowegoZnak"/>
    <w:semiHidden/>
    <w:rsid w:val="00320447"/>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rPr>
  </w:style>
  <w:style w:type="character" w:customStyle="1" w:styleId="TekstprzypisukocowegoZnak">
    <w:name w:val="Tekst przypisu końcowego Znak"/>
    <w:basedOn w:val="Domylnaczcionkaakapitu"/>
    <w:link w:val="Tekstprzypisukocowego"/>
    <w:semiHidden/>
    <w:rsid w:val="00320447"/>
    <w:rPr>
      <w:rFonts w:ascii="Courier" w:eastAsia="Times New Roman" w:hAnsi="Courier" w:cs="Times New Roman"/>
      <w:sz w:val="24"/>
      <w:szCs w:val="20"/>
      <w:lang w:val="en-US"/>
    </w:rPr>
  </w:style>
  <w:style w:type="paragraph" w:styleId="NormalnyWeb">
    <w:name w:val="Normal (Web)"/>
    <w:basedOn w:val="Normalny"/>
    <w:rsid w:val="00320447"/>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Obszartekstu">
    <w:name w:val="Obszar tekstu"/>
    <w:basedOn w:val="Normalny"/>
    <w:rsid w:val="00320447"/>
    <w:pPr>
      <w:widowControl w:val="0"/>
      <w:autoSpaceDN w:val="0"/>
      <w:adjustRightInd w:val="0"/>
      <w:spacing w:after="0" w:line="240" w:lineRule="auto"/>
      <w:jc w:val="both"/>
    </w:pPr>
    <w:rPr>
      <w:rFonts w:ascii="Times New Roman" w:eastAsia="Times New Roman" w:hAnsi="Arial Unicode MS" w:cs="Times New Roman"/>
      <w:color w:val="000000"/>
      <w:sz w:val="28"/>
      <w:szCs w:val="24"/>
      <w:lang w:eastAsia="pl-PL"/>
    </w:rPr>
  </w:style>
  <w:style w:type="paragraph" w:customStyle="1" w:styleId="Domylnie">
    <w:name w:val="Domyślnie"/>
    <w:rsid w:val="00320447"/>
    <w:pPr>
      <w:widowControl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initionTerm">
    <w:name w:val="Definition Term"/>
    <w:basedOn w:val="Normalny"/>
    <w:next w:val="Normalny"/>
    <w:rsid w:val="00320447"/>
    <w:pPr>
      <w:spacing w:after="0" w:line="240" w:lineRule="auto"/>
    </w:pPr>
    <w:rPr>
      <w:rFonts w:ascii="Times New Roman" w:eastAsia="Times New Roman" w:hAnsi="Times New Roman" w:cs="Times New Roman"/>
      <w:snapToGrid w:val="0"/>
      <w:sz w:val="24"/>
      <w:szCs w:val="20"/>
      <w:lang w:eastAsia="pl-PL"/>
    </w:rPr>
  </w:style>
  <w:style w:type="paragraph" w:styleId="Tekstdymka">
    <w:name w:val="Balloon Text"/>
    <w:basedOn w:val="Normalny"/>
    <w:link w:val="TekstdymkaZnak"/>
    <w:semiHidden/>
    <w:rsid w:val="00320447"/>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semiHidden/>
    <w:rsid w:val="00320447"/>
    <w:rPr>
      <w:rFonts w:ascii="Tahoma" w:eastAsia="Times New Roman" w:hAnsi="Tahoma" w:cs="Times New Roman"/>
      <w:sz w:val="16"/>
      <w:szCs w:val="16"/>
    </w:rPr>
  </w:style>
  <w:style w:type="character" w:styleId="Odwoanieprzypisukocowego">
    <w:name w:val="endnote reference"/>
    <w:rsid w:val="00320447"/>
    <w:rPr>
      <w:vertAlign w:val="superscript"/>
    </w:rPr>
  </w:style>
  <w:style w:type="paragraph" w:customStyle="1" w:styleId="Default">
    <w:name w:val="Default"/>
    <w:rsid w:val="0032044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uiPriority w:val="99"/>
    <w:rsid w:val="00320447"/>
    <w:pPr>
      <w:spacing w:after="80"/>
    </w:pPr>
    <w:rPr>
      <w:color w:val="auto"/>
    </w:rPr>
  </w:style>
  <w:style w:type="character" w:customStyle="1" w:styleId="text">
    <w:name w:val="text"/>
    <w:basedOn w:val="Domylnaczcionkaakapitu"/>
    <w:rsid w:val="00320447"/>
  </w:style>
  <w:style w:type="paragraph" w:styleId="Zwykytekst">
    <w:name w:val="Plain Text"/>
    <w:basedOn w:val="Normalny"/>
    <w:link w:val="ZwykytekstZnak"/>
    <w:rsid w:val="00320447"/>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20447"/>
    <w:rPr>
      <w:rFonts w:ascii="Courier New" w:eastAsia="Times New Roman" w:hAnsi="Courier New" w:cs="Times New Roman"/>
      <w:sz w:val="20"/>
      <w:szCs w:val="20"/>
    </w:rPr>
  </w:style>
  <w:style w:type="paragraph" w:customStyle="1" w:styleId="pkt">
    <w:name w:val="pkt"/>
    <w:basedOn w:val="Normalny"/>
    <w:rsid w:val="00320447"/>
    <w:pPr>
      <w:widowControl w:val="0"/>
      <w:suppressAutoHyphens/>
      <w:autoSpaceDE w:val="0"/>
      <w:spacing w:before="60" w:after="60" w:line="240" w:lineRule="auto"/>
      <w:ind w:left="851" w:hanging="295"/>
      <w:jc w:val="both"/>
    </w:pPr>
    <w:rPr>
      <w:rFonts w:ascii="Univers-PL" w:eastAsia="Univers-PL" w:hAnsi="Univers-PL" w:cs="Times New Roman"/>
      <w:sz w:val="19"/>
      <w:szCs w:val="20"/>
      <w:lang w:eastAsia="pl-PL"/>
    </w:rPr>
  </w:style>
  <w:style w:type="numbering" w:customStyle="1" w:styleId="Bezlisty11">
    <w:name w:val="Bez listy11"/>
    <w:next w:val="Bezlisty"/>
    <w:uiPriority w:val="99"/>
    <w:semiHidden/>
    <w:unhideWhenUsed/>
    <w:rsid w:val="00320447"/>
  </w:style>
  <w:style w:type="paragraph" w:customStyle="1" w:styleId="xl63">
    <w:name w:val="xl63"/>
    <w:basedOn w:val="Normalny"/>
    <w:rsid w:val="00320447"/>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64">
    <w:name w:val="xl64"/>
    <w:basedOn w:val="Normalny"/>
    <w:rsid w:val="0032044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65">
    <w:name w:val="xl65"/>
    <w:basedOn w:val="Normalny"/>
    <w:rsid w:val="0032044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66">
    <w:name w:val="xl66"/>
    <w:basedOn w:val="Normalny"/>
    <w:rsid w:val="003204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67">
    <w:name w:val="xl67"/>
    <w:basedOn w:val="Normalny"/>
    <w:rsid w:val="0032044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68">
    <w:name w:val="xl68"/>
    <w:basedOn w:val="Normalny"/>
    <w:rsid w:val="00320447"/>
    <w:pP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69">
    <w:name w:val="xl69"/>
    <w:basedOn w:val="Normalny"/>
    <w:rsid w:val="0032044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70">
    <w:name w:val="xl70"/>
    <w:basedOn w:val="Normalny"/>
    <w:rsid w:val="00320447"/>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71">
    <w:name w:val="xl71"/>
    <w:basedOn w:val="Normalny"/>
    <w:rsid w:val="0032044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72">
    <w:name w:val="xl72"/>
    <w:basedOn w:val="Normalny"/>
    <w:rsid w:val="0032044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73">
    <w:name w:val="xl73"/>
    <w:basedOn w:val="Normalny"/>
    <w:rsid w:val="00320447"/>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74">
    <w:name w:val="xl74"/>
    <w:basedOn w:val="Normalny"/>
    <w:rsid w:val="0032044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75">
    <w:name w:val="xl75"/>
    <w:basedOn w:val="Normalny"/>
    <w:rsid w:val="00320447"/>
    <w:pPr>
      <w:pBdr>
        <w:lef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76">
    <w:name w:val="xl76"/>
    <w:basedOn w:val="Normalny"/>
    <w:rsid w:val="0032044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77">
    <w:name w:val="xl77"/>
    <w:basedOn w:val="Normalny"/>
    <w:rsid w:val="0032044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78">
    <w:name w:val="xl78"/>
    <w:basedOn w:val="Normalny"/>
    <w:rsid w:val="0032044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4"/>
      <w:szCs w:val="14"/>
      <w:lang w:eastAsia="pl-PL"/>
    </w:rPr>
  </w:style>
  <w:style w:type="paragraph" w:customStyle="1" w:styleId="xl79">
    <w:name w:val="xl79"/>
    <w:basedOn w:val="Normalny"/>
    <w:rsid w:val="00320447"/>
    <w:pPr>
      <w:pBdr>
        <w:lef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80">
    <w:name w:val="xl80"/>
    <w:basedOn w:val="Normalny"/>
    <w:rsid w:val="003204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81">
    <w:name w:val="xl81"/>
    <w:basedOn w:val="Normalny"/>
    <w:rsid w:val="00320447"/>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82">
    <w:name w:val="xl82"/>
    <w:basedOn w:val="Normalny"/>
    <w:rsid w:val="00320447"/>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83">
    <w:name w:val="xl83"/>
    <w:basedOn w:val="Normalny"/>
    <w:rsid w:val="0032044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84">
    <w:name w:val="xl84"/>
    <w:basedOn w:val="Normalny"/>
    <w:rsid w:val="00320447"/>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85">
    <w:name w:val="xl85"/>
    <w:basedOn w:val="Normalny"/>
    <w:rsid w:val="00320447"/>
    <w:pPr>
      <w:pBdr>
        <w:bottom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eastAsia="pl-PL"/>
    </w:rPr>
  </w:style>
  <w:style w:type="paragraph" w:customStyle="1" w:styleId="xl86">
    <w:name w:val="xl86"/>
    <w:basedOn w:val="Normalny"/>
    <w:rsid w:val="0032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87">
    <w:name w:val="xl87"/>
    <w:basedOn w:val="Normalny"/>
    <w:rsid w:val="0032044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88">
    <w:name w:val="xl88"/>
    <w:basedOn w:val="Normalny"/>
    <w:rsid w:val="0032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89">
    <w:name w:val="xl89"/>
    <w:basedOn w:val="Normalny"/>
    <w:rsid w:val="0032044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0">
    <w:name w:val="xl90"/>
    <w:basedOn w:val="Normalny"/>
    <w:rsid w:val="0032044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1">
    <w:name w:val="xl91"/>
    <w:basedOn w:val="Normalny"/>
    <w:rsid w:val="0032044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pl-PL"/>
    </w:rPr>
  </w:style>
  <w:style w:type="paragraph" w:customStyle="1" w:styleId="xl92">
    <w:name w:val="xl92"/>
    <w:basedOn w:val="Normalny"/>
    <w:rsid w:val="003204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pl-PL"/>
    </w:rPr>
  </w:style>
  <w:style w:type="paragraph" w:customStyle="1" w:styleId="xl93">
    <w:name w:val="xl93"/>
    <w:basedOn w:val="Normalny"/>
    <w:rsid w:val="003204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eastAsia="pl-PL"/>
    </w:rPr>
  </w:style>
  <w:style w:type="paragraph" w:customStyle="1" w:styleId="xl94">
    <w:name w:val="xl94"/>
    <w:basedOn w:val="Normalny"/>
    <w:rsid w:val="0032044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5">
    <w:name w:val="xl95"/>
    <w:basedOn w:val="Normalny"/>
    <w:rsid w:val="0032044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pl-PL"/>
    </w:rPr>
  </w:style>
  <w:style w:type="paragraph" w:customStyle="1" w:styleId="xl96">
    <w:name w:val="xl96"/>
    <w:basedOn w:val="Normalny"/>
    <w:rsid w:val="0032044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7">
    <w:name w:val="xl97"/>
    <w:basedOn w:val="Normalny"/>
    <w:rsid w:val="0032044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98">
    <w:name w:val="xl98"/>
    <w:basedOn w:val="Normalny"/>
    <w:rsid w:val="0032044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pl-PL"/>
    </w:rPr>
  </w:style>
  <w:style w:type="paragraph" w:customStyle="1" w:styleId="xl99">
    <w:name w:val="xl99"/>
    <w:basedOn w:val="Normalny"/>
    <w:rsid w:val="0032044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100">
    <w:name w:val="xl100"/>
    <w:basedOn w:val="Normalny"/>
    <w:rsid w:val="0032044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101">
    <w:name w:val="xl101"/>
    <w:basedOn w:val="Normalny"/>
    <w:rsid w:val="0032044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2">
    <w:name w:val="xl102"/>
    <w:basedOn w:val="Normalny"/>
    <w:rsid w:val="0032044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103">
    <w:name w:val="xl103"/>
    <w:basedOn w:val="Normalny"/>
    <w:rsid w:val="0032044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104">
    <w:name w:val="xl104"/>
    <w:basedOn w:val="Normalny"/>
    <w:rsid w:val="0032044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105">
    <w:name w:val="xl105"/>
    <w:basedOn w:val="Normalny"/>
    <w:rsid w:val="0032044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106">
    <w:name w:val="xl106"/>
    <w:basedOn w:val="Normalny"/>
    <w:rsid w:val="0032044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pl-PL"/>
    </w:rPr>
  </w:style>
  <w:style w:type="paragraph" w:customStyle="1" w:styleId="xl107">
    <w:name w:val="xl107"/>
    <w:basedOn w:val="Normalny"/>
    <w:rsid w:val="0032044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pl-PL"/>
    </w:rPr>
  </w:style>
  <w:style w:type="character" w:styleId="Odwoaniedokomentarza">
    <w:name w:val="annotation reference"/>
    <w:uiPriority w:val="99"/>
    <w:semiHidden/>
    <w:unhideWhenUsed/>
    <w:rsid w:val="00320447"/>
    <w:rPr>
      <w:sz w:val="16"/>
      <w:szCs w:val="16"/>
    </w:rPr>
  </w:style>
  <w:style w:type="paragraph" w:styleId="Tekstkomentarza">
    <w:name w:val="annotation text"/>
    <w:basedOn w:val="Normalny"/>
    <w:link w:val="TekstkomentarzaZnak"/>
    <w:uiPriority w:val="99"/>
    <w:semiHidden/>
    <w:unhideWhenUsed/>
    <w:rsid w:val="0032044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204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0447"/>
    <w:rPr>
      <w:b/>
      <w:bCs/>
    </w:rPr>
  </w:style>
  <w:style w:type="character" w:customStyle="1" w:styleId="TematkomentarzaZnak">
    <w:name w:val="Temat komentarza Znak"/>
    <w:basedOn w:val="TekstkomentarzaZnak"/>
    <w:link w:val="Tematkomentarza"/>
    <w:uiPriority w:val="99"/>
    <w:semiHidden/>
    <w:rsid w:val="00320447"/>
    <w:rPr>
      <w:b/>
      <w:bCs/>
    </w:rPr>
  </w:style>
  <w:style w:type="paragraph" w:customStyle="1" w:styleId="tekstost">
    <w:name w:val="tekst ost"/>
    <w:basedOn w:val="Normalny"/>
    <w:rsid w:val="00320447"/>
    <w:pPr>
      <w:suppressAutoHyphens/>
      <w:overflowPunct w:val="0"/>
      <w:autoSpaceDE w:val="0"/>
      <w:spacing w:before="120"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przypisudolnego1">
    <w:name w:val="Tekst przypisu dolnego1"/>
    <w:rsid w:val="00320447"/>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customStyle="1" w:styleId="Standard">
    <w:name w:val="Standard"/>
    <w:rsid w:val="00320447"/>
    <w:pPr>
      <w:widowControl w:val="0"/>
      <w:suppressAutoHyphens/>
      <w:autoSpaceDE w:val="0"/>
      <w:spacing w:after="0" w:line="240" w:lineRule="auto"/>
    </w:pPr>
    <w:rPr>
      <w:rFonts w:ascii="Times New Roman" w:eastAsia="Arial" w:hAnsi="Times New Roman" w:cs="Times New Roman"/>
      <w:kern w:val="1"/>
      <w:sz w:val="24"/>
      <w:szCs w:val="24"/>
      <w:lang w:eastAsia="pl-PL" w:bidi="pl-PL"/>
    </w:rPr>
  </w:style>
  <w:style w:type="table" w:styleId="Tabela-Siatka">
    <w:name w:val="Table Grid"/>
    <w:basedOn w:val="Standardowy"/>
    <w:uiPriority w:val="39"/>
    <w:rsid w:val="003204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9F483-3338-4F83-9BC0-44F61139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45</Pages>
  <Words>13967</Words>
  <Characters>83806</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Jurewicz</dc:creator>
  <cp:lastModifiedBy>Marta Jurewicz</cp:lastModifiedBy>
  <cp:revision>71</cp:revision>
  <cp:lastPrinted>2015-07-07T10:53:00Z</cp:lastPrinted>
  <dcterms:created xsi:type="dcterms:W3CDTF">2015-07-06T07:19:00Z</dcterms:created>
  <dcterms:modified xsi:type="dcterms:W3CDTF">2015-07-07T13:13:00Z</dcterms:modified>
</cp:coreProperties>
</file>