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3F" w:rsidRDefault="0053503F" w:rsidP="0053503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OR.272.00017.2017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Krosno Odrzańskie 18.07.2017 r. </w:t>
      </w:r>
    </w:p>
    <w:p w:rsidR="0053503F" w:rsidRDefault="0053503F" w:rsidP="0053503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53503F" w:rsidRDefault="0053503F" w:rsidP="0053503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3503F" w:rsidRDefault="0053503F" w:rsidP="0053503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3503F" w:rsidRDefault="0053503F" w:rsidP="0053503F">
      <w:pPr>
        <w:spacing w:after="0" w:line="240" w:lineRule="auto"/>
        <w:ind w:left="5664" w:firstLine="708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Wszyscy Wykonawcy, </w:t>
      </w:r>
    </w:p>
    <w:p w:rsidR="0053503F" w:rsidRDefault="0053503F" w:rsidP="0053503F">
      <w:pPr>
        <w:spacing w:after="0" w:line="240" w:lineRule="auto"/>
        <w:ind w:left="5664" w:firstLine="708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którzy pobrali SIWZ</w:t>
      </w:r>
    </w:p>
    <w:p w:rsidR="0053503F" w:rsidRDefault="0053503F" w:rsidP="0053503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FB7594" w:rsidRDefault="00FB7594" w:rsidP="0053503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53503F" w:rsidRPr="00DE68D1" w:rsidRDefault="0053503F" w:rsidP="0053503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DE68D1">
        <w:rPr>
          <w:rFonts w:ascii="Arial Narrow" w:hAnsi="Arial Narrow"/>
          <w:b/>
          <w:sz w:val="24"/>
          <w:szCs w:val="24"/>
        </w:rPr>
        <w:t xml:space="preserve">Odpowiedzi na zapytania – </w:t>
      </w:r>
      <w:r>
        <w:rPr>
          <w:rFonts w:ascii="Arial Narrow" w:hAnsi="Arial Narrow"/>
          <w:b/>
          <w:sz w:val="24"/>
          <w:szCs w:val="24"/>
        </w:rPr>
        <w:t>3</w:t>
      </w:r>
    </w:p>
    <w:p w:rsidR="0053503F" w:rsidRDefault="0053503F" w:rsidP="0053503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3503F" w:rsidRDefault="0053503F" w:rsidP="0053503F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Zgodnie z </w:t>
      </w:r>
      <w:proofErr w:type="spellStart"/>
      <w:r>
        <w:rPr>
          <w:rFonts w:ascii="Arial Narrow" w:hAnsi="Arial Narrow"/>
          <w:sz w:val="24"/>
          <w:szCs w:val="24"/>
        </w:rPr>
        <w:t>pkt</w:t>
      </w:r>
      <w:proofErr w:type="spellEnd"/>
      <w:r>
        <w:rPr>
          <w:rFonts w:ascii="Arial Narrow" w:hAnsi="Arial Narrow"/>
          <w:sz w:val="24"/>
          <w:szCs w:val="24"/>
        </w:rPr>
        <w:t xml:space="preserve"> III.11.3) SIWZ na „</w:t>
      </w:r>
      <w:r>
        <w:rPr>
          <w:rFonts w:ascii="Arial Narrow" w:hAnsi="Arial Narrow"/>
          <w:b/>
          <w:bCs/>
          <w:i/>
          <w:sz w:val="24"/>
          <w:szCs w:val="24"/>
        </w:rPr>
        <w:t>Świadczenie usług telefonii komórkowej wraz z dostępem do Internetu</w:t>
      </w:r>
      <w:r>
        <w:rPr>
          <w:rFonts w:ascii="Arial Narrow" w:hAnsi="Arial Narrow"/>
          <w:sz w:val="24"/>
          <w:szCs w:val="24"/>
        </w:rPr>
        <w:t>” Zamawiający przekazuje Wykonawcom treść zapytań wraz z wyjaśnieniami.</w:t>
      </w:r>
    </w:p>
    <w:p w:rsidR="0053503F" w:rsidRDefault="0053503F" w:rsidP="0053503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             </w:t>
      </w:r>
    </w:p>
    <w:p w:rsidR="008D63BE" w:rsidRDefault="008D63BE" w:rsidP="0053503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53503F" w:rsidRDefault="0053503F" w:rsidP="0053503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Zapytania z dnia 18.07.2017 r. </w:t>
      </w:r>
    </w:p>
    <w:p w:rsidR="0053503F" w:rsidRDefault="0053503F" w:rsidP="0053503F">
      <w:pPr>
        <w:shd w:val="clear" w:color="auto" w:fill="FFFFFF"/>
        <w:spacing w:after="24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3503F">
        <w:rPr>
          <w:rFonts w:ascii="Arial Narrow" w:eastAsia="Times New Roman" w:hAnsi="Arial Narrow" w:cs="Tahoma"/>
          <w:sz w:val="24"/>
          <w:szCs w:val="24"/>
          <w:lang w:eastAsia="pl-PL"/>
        </w:rPr>
        <w:br/>
      </w:r>
      <w:r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1. Wnosimy o </w:t>
      </w:r>
      <w:r w:rsidRPr="0053503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doprecyzowanie</w:t>
      </w:r>
      <w:r>
        <w:rPr>
          <w:rFonts w:ascii="Arial Narrow" w:eastAsia="Times New Roman" w:hAnsi="Arial Narrow" w:cs="Tahoma"/>
          <w:sz w:val="24"/>
          <w:szCs w:val="24"/>
          <w:lang w:eastAsia="pl-PL"/>
        </w:rPr>
        <w:t>, </w:t>
      </w:r>
      <w:r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Pkt1, podpunkt 2</w:t>
      </w:r>
      <w:r w:rsidR="00FB7594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;</w:t>
      </w:r>
    </w:p>
    <w:p w:rsidR="0053503F" w:rsidRDefault="0053503F" w:rsidP="0053503F">
      <w:pPr>
        <w:pStyle w:val="Akapitzlist"/>
        <w:numPr>
          <w:ilvl w:val="0"/>
          <w:numId w:val="2"/>
        </w:numPr>
        <w:shd w:val="clear" w:color="auto" w:fill="FFFFFF"/>
        <w:spacing w:after="240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  <w:r w:rsidRPr="0053503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iż  nielimitowane wysyłanie </w:t>
      </w:r>
      <w:proofErr w:type="spellStart"/>
      <w:r w:rsidRPr="0053503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smsów</w:t>
      </w:r>
      <w:proofErr w:type="spellEnd"/>
      <w:r w:rsidRPr="0053503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na numery krajowe dotyczy tylko zdarzeń </w:t>
      </w:r>
      <w:r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zrealizowanych w </w:t>
      </w:r>
      <w:r w:rsidRPr="0053503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kraju, z wykluczeniem numerów specjalnych, informacyjnych oraz o podwyższonej opłacie. W przypadku </w:t>
      </w:r>
      <w:proofErr w:type="spellStart"/>
      <w:r w:rsidRPr="0053503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smsów</w:t>
      </w:r>
      <w:proofErr w:type="spellEnd"/>
      <w:r w:rsidRPr="0053503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wysłanych na adres email zostanie naliczona opłata zgodnie z załączonym cennikiem. Korzystanie z usługi </w:t>
      </w:r>
      <w:proofErr w:type="spellStart"/>
      <w:r w:rsidRPr="0053503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simextra</w:t>
      </w:r>
      <w:proofErr w:type="spellEnd"/>
      <w:r w:rsidRPr="0053503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również związane jest z naliczeniem opłaty cennikowej</w:t>
      </w:r>
      <w:r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;</w:t>
      </w:r>
    </w:p>
    <w:p w:rsidR="0053503F" w:rsidRDefault="0053503F" w:rsidP="0053503F">
      <w:pPr>
        <w:pStyle w:val="Akapitzlist"/>
        <w:numPr>
          <w:ilvl w:val="0"/>
          <w:numId w:val="2"/>
        </w:numPr>
        <w:shd w:val="clear" w:color="auto" w:fill="FFFFFF"/>
        <w:spacing w:after="240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  <w:r w:rsidRPr="0053503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iż  nielimitowane wysyłanie </w:t>
      </w:r>
      <w:proofErr w:type="spellStart"/>
      <w:r w:rsidRPr="0053503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mms</w:t>
      </w:r>
      <w:proofErr w:type="spellEnd"/>
      <w:r w:rsidRPr="0053503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na numery krajowe dotyczy</w:t>
      </w:r>
      <w:r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tylko zdarzeń zrealizowanych w </w:t>
      </w:r>
      <w:r w:rsidRPr="0053503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kraju, z wykluczeniem numerów specjalnych, informacyjnych oraz o podwyższonej opłacie. W przypadku </w:t>
      </w:r>
      <w:proofErr w:type="spellStart"/>
      <w:r w:rsidRPr="0053503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smsów</w:t>
      </w:r>
      <w:proofErr w:type="spellEnd"/>
      <w:r w:rsidRPr="0053503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wysłanych na adres email zostanie naliczona opłata zgodnie z załączonym cennikiem. Korzystanie z usługi </w:t>
      </w:r>
      <w:proofErr w:type="spellStart"/>
      <w:r w:rsidRPr="0053503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simextra</w:t>
      </w:r>
      <w:proofErr w:type="spellEnd"/>
      <w:r w:rsidRPr="0053503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również związane jest </w:t>
      </w:r>
      <w:r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z naliczeniem opłaty cennikowej;</w:t>
      </w:r>
    </w:p>
    <w:p w:rsidR="0053503F" w:rsidRPr="0053503F" w:rsidRDefault="0053503F" w:rsidP="00FB759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  <w:r w:rsidRPr="0053503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iż dotyczy tylko połączeń głosowych zrealizowany</w:t>
      </w:r>
      <w:r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ch w kraju na numery krajowe, z </w:t>
      </w:r>
      <w:r w:rsidRPr="0053503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wykluczeniem numerów specjalnych, informacyjnych i o podwyższonej opłacie</w:t>
      </w:r>
      <w:r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 </w:t>
      </w:r>
      <w:r w:rsidRPr="0053503F">
        <w:rPr>
          <w:rFonts w:ascii="Arial Narrow" w:eastAsia="Times New Roman" w:hAnsi="Arial Narrow"/>
          <w:sz w:val="24"/>
          <w:szCs w:val="24"/>
          <w:lang w:eastAsia="pl-PL"/>
        </w:rPr>
        <w:t>ukryj cytowany tekst</w:t>
      </w:r>
      <w:r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:rsidR="0053503F" w:rsidRDefault="0053503F" w:rsidP="00FB759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53503F">
        <w:rPr>
          <w:rFonts w:ascii="Arial Narrow" w:eastAsia="Times New Roman" w:hAnsi="Arial Narrow"/>
          <w:b/>
          <w:sz w:val="24"/>
          <w:szCs w:val="24"/>
          <w:lang w:eastAsia="pl-PL"/>
        </w:rPr>
        <w:t>Odpowiedź:</w:t>
      </w:r>
      <w:r w:rsidRPr="0053503F">
        <w:rPr>
          <w:rFonts w:ascii="Arial Narrow" w:eastAsia="Times New Roman" w:hAnsi="Arial Narrow"/>
          <w:sz w:val="24"/>
          <w:szCs w:val="24"/>
          <w:lang w:eastAsia="pl-PL"/>
        </w:rPr>
        <w:t xml:space="preserve"> Zamawiający informuję, iż odpowiedź na </w:t>
      </w:r>
      <w:r w:rsidR="00FB7594">
        <w:rPr>
          <w:rFonts w:ascii="Arial Narrow" w:eastAsia="Times New Roman" w:hAnsi="Arial Narrow"/>
          <w:sz w:val="24"/>
          <w:szCs w:val="24"/>
          <w:lang w:eastAsia="pl-PL"/>
        </w:rPr>
        <w:t>to zapytanie p</w:t>
      </w:r>
      <w:r w:rsidRPr="0053503F">
        <w:rPr>
          <w:rFonts w:ascii="Arial Narrow" w:eastAsia="Times New Roman" w:hAnsi="Arial Narrow"/>
          <w:sz w:val="24"/>
          <w:szCs w:val="24"/>
          <w:lang w:eastAsia="pl-PL"/>
        </w:rPr>
        <w:t xml:space="preserve">recyzują zapisy w projekcie umowy, § </w:t>
      </w:r>
      <w:r w:rsidR="00FB7594">
        <w:rPr>
          <w:rFonts w:ascii="Arial Narrow" w:eastAsia="Times New Roman" w:hAnsi="Arial Narrow"/>
          <w:sz w:val="24"/>
          <w:szCs w:val="24"/>
          <w:lang w:eastAsia="pl-PL"/>
        </w:rPr>
        <w:t xml:space="preserve"> 2</w:t>
      </w:r>
      <w:r w:rsidRPr="0053503F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proofErr w:type="spellStart"/>
      <w:r w:rsidRPr="0053503F">
        <w:rPr>
          <w:rFonts w:ascii="Arial Narrow" w:eastAsia="Times New Roman" w:hAnsi="Arial Narrow"/>
          <w:sz w:val="24"/>
          <w:szCs w:val="24"/>
          <w:lang w:eastAsia="pl-PL"/>
        </w:rPr>
        <w:t>pkt</w:t>
      </w:r>
      <w:proofErr w:type="spellEnd"/>
      <w:r w:rsidRPr="0053503F">
        <w:rPr>
          <w:rFonts w:ascii="Arial Narrow" w:eastAsia="Times New Roman" w:hAnsi="Arial Narrow"/>
          <w:sz w:val="24"/>
          <w:szCs w:val="24"/>
          <w:lang w:eastAsia="pl-PL"/>
        </w:rPr>
        <w:t xml:space="preserve"> 1 (cały), który został zamieszczony na stronie internetowej Zamawiającego </w:t>
      </w:r>
      <w:hyperlink r:id="rId6" w:history="1">
        <w:r w:rsidRPr="0053503F">
          <w:rPr>
            <w:rStyle w:val="Hipercze"/>
            <w:rFonts w:ascii="Arial Narrow" w:eastAsia="Times New Roman" w:hAnsi="Arial Narrow"/>
            <w:color w:val="auto"/>
            <w:sz w:val="24"/>
            <w:szCs w:val="24"/>
            <w:lang w:eastAsia="pl-PL"/>
          </w:rPr>
          <w:t>www.bip.ppowiatkrosnienski.pl</w:t>
        </w:r>
      </w:hyperlink>
      <w:r w:rsidRPr="0053503F">
        <w:rPr>
          <w:rFonts w:ascii="Arial Narrow" w:eastAsia="Times New Roman" w:hAnsi="Arial Narrow"/>
          <w:sz w:val="24"/>
          <w:szCs w:val="24"/>
          <w:lang w:eastAsia="pl-PL"/>
        </w:rPr>
        <w:t xml:space="preserve">  (zakładka zamówienia publiczne)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dnia 13.07.2017 r. wraz z </w:t>
      </w:r>
      <w:r w:rsidRPr="0053503F">
        <w:rPr>
          <w:rFonts w:ascii="Arial Narrow" w:eastAsia="Times New Roman" w:hAnsi="Arial Narrow"/>
          <w:sz w:val="24"/>
          <w:szCs w:val="24"/>
          <w:lang w:eastAsia="pl-PL"/>
        </w:rPr>
        <w:t xml:space="preserve">odpowiedziami na zapytania Wykonawców. </w:t>
      </w:r>
    </w:p>
    <w:p w:rsidR="00FB7594" w:rsidRPr="0053503F" w:rsidRDefault="00FB7594" w:rsidP="00FB759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53503F" w:rsidRPr="00FB7594" w:rsidRDefault="0053503F" w:rsidP="00FB759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2. Pkt1, podpunkt </w:t>
      </w:r>
      <w:r w:rsidRPr="0053503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2</w:t>
      </w:r>
      <w:r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;</w:t>
      </w:r>
      <w:r w:rsidR="00FB7594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</w:t>
      </w:r>
      <w:r w:rsidRPr="0053503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Prosimy o doprecyzowanie, iż transmisja danych będzie do wykorzystywania na terenie kraju</w:t>
      </w:r>
      <w:r w:rsidR="00FB7594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. </w:t>
      </w:r>
      <w:r w:rsidRPr="0053503F">
        <w:rPr>
          <w:rFonts w:ascii="Arial Narrow" w:eastAsia="Times New Roman" w:hAnsi="Arial Narrow"/>
          <w:sz w:val="24"/>
          <w:szCs w:val="24"/>
          <w:lang w:eastAsia="pl-PL"/>
        </w:rPr>
        <w:t>W OPZ w 1.4 jest informacja że mowa o transmisji danych na terenie kraju.</w:t>
      </w:r>
    </w:p>
    <w:p w:rsidR="0053503F" w:rsidRDefault="0053503F" w:rsidP="0053503F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53503F">
        <w:rPr>
          <w:rFonts w:ascii="Arial Narrow" w:eastAsia="Times New Roman" w:hAnsi="Arial Narrow"/>
          <w:b/>
          <w:sz w:val="24"/>
          <w:szCs w:val="24"/>
          <w:lang w:eastAsia="pl-PL"/>
        </w:rPr>
        <w:t>Odpowiedź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: Zamawiający precyzuje, że pakiet transmisji danych będzie do wykorzystania na terenie kraju. </w:t>
      </w:r>
    </w:p>
    <w:p w:rsidR="0053503F" w:rsidRPr="0053503F" w:rsidRDefault="0053503F" w:rsidP="0053503F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53503F">
        <w:rPr>
          <w:rFonts w:ascii="Arial Narrow" w:eastAsia="Times New Roman" w:hAnsi="Arial Narrow"/>
          <w:sz w:val="24"/>
          <w:szCs w:val="24"/>
          <w:lang w:eastAsia="pl-PL"/>
        </w:rPr>
        <w:t> </w:t>
      </w:r>
    </w:p>
    <w:p w:rsidR="0053503F" w:rsidRPr="00FB7594" w:rsidRDefault="0053503F" w:rsidP="00FB759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3. Pkt1,</w:t>
      </w:r>
      <w:r w:rsidR="00FB7594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podpunkt </w:t>
      </w:r>
      <w:r w:rsidRPr="0053503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10</w:t>
      </w:r>
      <w:r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;</w:t>
      </w:r>
      <w:r w:rsidR="00FB7594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</w:t>
      </w:r>
      <w:r w:rsidRPr="0053503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Prosimy o doprecyzowanie, iż bezpłatna poczta głosowa b</w:t>
      </w:r>
      <w:r w:rsidR="00FB7594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ędzie dostępna tylko na terenie </w:t>
      </w:r>
      <w:r w:rsidRPr="0053503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kraju</w:t>
      </w:r>
      <w:r w:rsidR="00FB7594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.</w:t>
      </w:r>
      <w:r w:rsidRPr="0053503F">
        <w:rPr>
          <w:rFonts w:ascii="Arial Narrow" w:eastAsia="Times New Roman" w:hAnsi="Arial Narrow"/>
          <w:sz w:val="24"/>
          <w:szCs w:val="24"/>
          <w:lang w:eastAsia="pl-PL"/>
        </w:rPr>
        <w:br/>
      </w:r>
      <w:r w:rsidRPr="0053503F">
        <w:rPr>
          <w:rFonts w:ascii="Arial Narrow" w:eastAsia="Times New Roman" w:hAnsi="Arial Narrow"/>
          <w:b/>
          <w:sz w:val="24"/>
          <w:szCs w:val="24"/>
          <w:lang w:eastAsia="pl-PL"/>
        </w:rPr>
        <w:t>Odpowiedź:</w:t>
      </w:r>
      <w:r w:rsidRPr="0053503F">
        <w:rPr>
          <w:rFonts w:ascii="Arial Narrow" w:eastAsia="Times New Roman" w:hAnsi="Arial Narrow"/>
          <w:b/>
          <w:color w:val="FF0000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b/>
          <w:color w:val="FF0000"/>
          <w:sz w:val="24"/>
          <w:szCs w:val="24"/>
          <w:lang w:eastAsia="pl-PL"/>
        </w:rPr>
        <w:t xml:space="preserve"> </w:t>
      </w:r>
      <w:r w:rsidRPr="0053503F">
        <w:rPr>
          <w:rFonts w:ascii="Arial Narrow" w:eastAsia="Times New Roman" w:hAnsi="Arial Narrow"/>
          <w:sz w:val="24"/>
          <w:szCs w:val="24"/>
          <w:lang w:eastAsia="pl-PL"/>
        </w:rPr>
        <w:t xml:space="preserve">Zamawiający informuję, iż odpowiedź na </w:t>
      </w:r>
      <w:r>
        <w:rPr>
          <w:rFonts w:ascii="Arial Narrow" w:eastAsia="Times New Roman" w:hAnsi="Arial Narrow"/>
          <w:sz w:val="24"/>
          <w:szCs w:val="24"/>
          <w:lang w:eastAsia="pl-PL"/>
        </w:rPr>
        <w:t>to zapytanie p</w:t>
      </w:r>
      <w:r w:rsidRPr="0053503F">
        <w:rPr>
          <w:rFonts w:ascii="Arial Narrow" w:eastAsia="Times New Roman" w:hAnsi="Arial Narrow"/>
          <w:sz w:val="24"/>
          <w:szCs w:val="24"/>
          <w:lang w:eastAsia="pl-PL"/>
        </w:rPr>
        <w:t xml:space="preserve">recyzują zapisy w projekcie umowy, § </w:t>
      </w:r>
      <w:r w:rsidR="00FB7594">
        <w:rPr>
          <w:rFonts w:ascii="Arial Narrow" w:eastAsia="Times New Roman" w:hAnsi="Arial Narrow"/>
          <w:sz w:val="24"/>
          <w:szCs w:val="24"/>
          <w:lang w:eastAsia="pl-PL"/>
        </w:rPr>
        <w:t xml:space="preserve"> 2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proofErr w:type="spellStart"/>
      <w:r>
        <w:rPr>
          <w:rFonts w:ascii="Arial Narrow" w:eastAsia="Times New Roman" w:hAnsi="Arial Narrow"/>
          <w:sz w:val="24"/>
          <w:szCs w:val="24"/>
          <w:lang w:eastAsia="pl-PL"/>
        </w:rPr>
        <w:t>pkt</w:t>
      </w:r>
      <w:proofErr w:type="spellEnd"/>
      <w:r>
        <w:rPr>
          <w:rFonts w:ascii="Arial Narrow" w:eastAsia="Times New Roman" w:hAnsi="Arial Narrow"/>
          <w:sz w:val="24"/>
          <w:szCs w:val="24"/>
          <w:lang w:eastAsia="pl-PL"/>
        </w:rPr>
        <w:t xml:space="preserve"> 2 </w:t>
      </w:r>
      <w:proofErr w:type="spellStart"/>
      <w:r>
        <w:rPr>
          <w:rFonts w:ascii="Arial Narrow" w:eastAsia="Times New Roman" w:hAnsi="Arial Narrow"/>
          <w:sz w:val="24"/>
          <w:szCs w:val="24"/>
          <w:lang w:eastAsia="pl-PL"/>
        </w:rPr>
        <w:t>ppkt</w:t>
      </w:r>
      <w:proofErr w:type="spellEnd"/>
      <w:r>
        <w:rPr>
          <w:rFonts w:ascii="Arial Narrow" w:eastAsia="Times New Roman" w:hAnsi="Arial Narrow"/>
          <w:sz w:val="24"/>
          <w:szCs w:val="24"/>
          <w:lang w:eastAsia="pl-PL"/>
        </w:rPr>
        <w:t xml:space="preserve"> 4</w:t>
      </w:r>
      <w:r w:rsidRPr="0053503F">
        <w:rPr>
          <w:rFonts w:ascii="Arial Narrow" w:eastAsia="Times New Roman" w:hAnsi="Arial Narrow"/>
          <w:sz w:val="24"/>
          <w:szCs w:val="24"/>
          <w:lang w:eastAsia="pl-PL"/>
        </w:rPr>
        <w:t xml:space="preserve">, który został zamieszczony na stronie internetowej Zamawiającego </w:t>
      </w:r>
      <w:hyperlink r:id="rId7" w:history="1">
        <w:r w:rsidRPr="0053503F">
          <w:rPr>
            <w:rStyle w:val="Hipercze"/>
            <w:rFonts w:ascii="Arial Narrow" w:eastAsia="Times New Roman" w:hAnsi="Arial Narrow"/>
            <w:color w:val="auto"/>
            <w:sz w:val="24"/>
            <w:szCs w:val="24"/>
            <w:lang w:eastAsia="pl-PL"/>
          </w:rPr>
          <w:t>www.bip.ppowiatkrosnienski.pl</w:t>
        </w:r>
      </w:hyperlink>
      <w:r w:rsidRPr="0053503F">
        <w:rPr>
          <w:rFonts w:ascii="Arial Narrow" w:eastAsia="Times New Roman" w:hAnsi="Arial Narrow"/>
          <w:sz w:val="24"/>
          <w:szCs w:val="24"/>
          <w:lang w:eastAsia="pl-PL"/>
        </w:rPr>
        <w:t xml:space="preserve">  (zakładka zamówienia publiczne)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dnia 13.07.2017 r. wraz z </w:t>
      </w:r>
      <w:r w:rsidRPr="0053503F">
        <w:rPr>
          <w:rFonts w:ascii="Arial Narrow" w:eastAsia="Times New Roman" w:hAnsi="Arial Narrow"/>
          <w:sz w:val="24"/>
          <w:szCs w:val="24"/>
          <w:lang w:eastAsia="pl-PL"/>
        </w:rPr>
        <w:t>odpowiedziami na zapytania Wykonawców.</w:t>
      </w:r>
    </w:p>
    <w:p w:rsidR="00FB7594" w:rsidRDefault="00FB7594" w:rsidP="0053503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53503F" w:rsidRDefault="0053503F" w:rsidP="0053503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  <w:r w:rsidRPr="0053503F">
        <w:rPr>
          <w:rFonts w:ascii="Arial Narrow" w:eastAsia="Times New Roman" w:hAnsi="Arial Narrow" w:cs="Tahoma"/>
          <w:sz w:val="24"/>
          <w:szCs w:val="24"/>
          <w:lang w:eastAsia="pl-PL"/>
        </w:rPr>
        <w:lastRenderedPageBreak/>
        <w:br/>
      </w:r>
      <w:r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4. </w:t>
      </w:r>
      <w:r w:rsidRPr="0053503F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Ponownie proszę o przedłużenie terminu składania ofert</w:t>
      </w:r>
      <w:r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.</w:t>
      </w:r>
    </w:p>
    <w:p w:rsidR="0053503F" w:rsidRPr="0053503F" w:rsidRDefault="0053503F" w:rsidP="0053503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3503F">
        <w:rPr>
          <w:rFonts w:ascii="Arial Narrow" w:eastAsia="Times New Roman" w:hAnsi="Arial Narrow" w:cs="Tahoma"/>
          <w:b/>
          <w:color w:val="000000"/>
          <w:sz w:val="24"/>
          <w:szCs w:val="24"/>
          <w:lang w:eastAsia="pl-PL"/>
        </w:rPr>
        <w:t>Odpowiedź</w:t>
      </w:r>
      <w:r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: Zamawiający zmianą treści SIWZ z dnia 18.07.20</w:t>
      </w:r>
      <w:r w:rsidR="00FB7594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17 r. przedłużył termin składnia</w:t>
      </w:r>
      <w:r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ofert na dzień 21.07.2017 r. </w:t>
      </w:r>
      <w:r w:rsidR="00FB7594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do godziny 14:00. </w:t>
      </w:r>
    </w:p>
    <w:p w:rsidR="0053503F" w:rsidRDefault="0053503F" w:rsidP="0053503F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53503F" w:rsidRDefault="0053503F" w:rsidP="0053503F">
      <w:pPr>
        <w:spacing w:after="0" w:line="240" w:lineRule="auto"/>
        <w:ind w:left="1068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:rsidR="0053503F" w:rsidRDefault="0053503F" w:rsidP="0053503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3503F" w:rsidRDefault="0053503F" w:rsidP="00FA657C">
      <w:pPr>
        <w:spacing w:after="0" w:line="240" w:lineRule="auto"/>
      </w:pPr>
    </w:p>
    <w:p w:rsidR="001543BB" w:rsidRPr="00FA657C" w:rsidRDefault="00FA657C" w:rsidP="00FA657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657C">
        <w:rPr>
          <w:rFonts w:ascii="Arial Narrow" w:hAnsi="Arial Narrow"/>
          <w:sz w:val="24"/>
          <w:szCs w:val="24"/>
        </w:rPr>
        <w:tab/>
      </w:r>
      <w:r w:rsidRPr="00FA657C">
        <w:rPr>
          <w:rFonts w:ascii="Arial Narrow" w:hAnsi="Arial Narrow"/>
          <w:sz w:val="24"/>
          <w:szCs w:val="24"/>
        </w:rPr>
        <w:tab/>
        <w:t xml:space="preserve">Wicestarosta </w:t>
      </w:r>
    </w:p>
    <w:p w:rsidR="00FA657C" w:rsidRPr="00FA657C" w:rsidRDefault="00FA657C" w:rsidP="00FA657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A657C">
        <w:rPr>
          <w:rFonts w:ascii="Arial Narrow" w:hAnsi="Arial Narrow"/>
          <w:sz w:val="24"/>
          <w:szCs w:val="24"/>
        </w:rPr>
        <w:tab/>
      </w:r>
      <w:r w:rsidRPr="00FA657C">
        <w:rPr>
          <w:rFonts w:ascii="Arial Narrow" w:hAnsi="Arial Narrow"/>
          <w:sz w:val="24"/>
          <w:szCs w:val="24"/>
        </w:rPr>
        <w:tab/>
      </w:r>
      <w:r w:rsidRPr="00FA657C">
        <w:rPr>
          <w:rFonts w:ascii="Arial Narrow" w:hAnsi="Arial Narrow"/>
          <w:sz w:val="24"/>
          <w:szCs w:val="24"/>
        </w:rPr>
        <w:tab/>
      </w:r>
      <w:r w:rsidRPr="00FA657C">
        <w:rPr>
          <w:rFonts w:ascii="Arial Narrow" w:hAnsi="Arial Narrow"/>
          <w:sz w:val="24"/>
          <w:szCs w:val="24"/>
        </w:rPr>
        <w:tab/>
      </w:r>
      <w:r w:rsidRPr="00FA657C">
        <w:rPr>
          <w:rFonts w:ascii="Arial Narrow" w:hAnsi="Arial Narrow"/>
          <w:sz w:val="24"/>
          <w:szCs w:val="24"/>
        </w:rPr>
        <w:tab/>
      </w:r>
      <w:r w:rsidRPr="00FA657C">
        <w:rPr>
          <w:rFonts w:ascii="Arial Narrow" w:hAnsi="Arial Narrow"/>
          <w:sz w:val="24"/>
          <w:szCs w:val="24"/>
        </w:rPr>
        <w:tab/>
      </w:r>
      <w:r w:rsidRPr="00FA657C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</w:t>
      </w:r>
      <w:r w:rsidRPr="00FA657C">
        <w:rPr>
          <w:rFonts w:ascii="Arial Narrow" w:hAnsi="Arial Narrow"/>
          <w:sz w:val="24"/>
          <w:szCs w:val="24"/>
        </w:rPr>
        <w:t>Tomasz Kaczmarek /-/</w:t>
      </w:r>
    </w:p>
    <w:sectPr w:rsidR="00FA657C" w:rsidRPr="00FA657C" w:rsidSect="0015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73FDC"/>
    <w:multiLevelType w:val="hybridMultilevel"/>
    <w:tmpl w:val="C39CD5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63214"/>
    <w:multiLevelType w:val="multilevel"/>
    <w:tmpl w:val="DC24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53503F"/>
    <w:rsid w:val="00122780"/>
    <w:rsid w:val="001543BB"/>
    <w:rsid w:val="003A0A0F"/>
    <w:rsid w:val="0053503F"/>
    <w:rsid w:val="007128A6"/>
    <w:rsid w:val="00780774"/>
    <w:rsid w:val="008D63BE"/>
    <w:rsid w:val="00FA657C"/>
    <w:rsid w:val="00FB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0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lockquotetoggle">
    <w:name w:val="blockquote_toggle"/>
    <w:basedOn w:val="Domylnaczcionkaakapitu"/>
    <w:rsid w:val="0053503F"/>
  </w:style>
  <w:style w:type="paragraph" w:styleId="Akapitzlist">
    <w:name w:val="List Paragraph"/>
    <w:basedOn w:val="Normalny"/>
    <w:uiPriority w:val="34"/>
    <w:qFormat/>
    <w:rsid w:val="005350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50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9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6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0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9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8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8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0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5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ppowiatkrosnie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ppowiatkrosnie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DDC9A-BED5-4008-A57E-D95F2C03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3</cp:revision>
  <dcterms:created xsi:type="dcterms:W3CDTF">2017-07-18T11:29:00Z</dcterms:created>
  <dcterms:modified xsi:type="dcterms:W3CDTF">2017-07-18T12:35:00Z</dcterms:modified>
</cp:coreProperties>
</file>